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2B" w:rsidRDefault="00B876FC">
      <w:pPr>
        <w:pStyle w:val="a5"/>
        <w:ind w:firstLine="0"/>
        <w:rPr>
          <w:lang w:val="en-US"/>
        </w:rPr>
      </w:pPr>
      <w:r>
        <w:rPr>
          <w:noProof/>
        </w:rPr>
        <w:drawing>
          <wp:inline distT="0" distB="0" distL="0" distR="0">
            <wp:extent cx="466725" cy="609600"/>
            <wp:effectExtent l="0" t="0" r="9525" b="0"/>
            <wp:docPr id="2" name="Рисунок 2"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Безимени-1"/>
                    <pic:cNvPicPr>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B55E2B" w:rsidRDefault="00B55E2B">
      <w:pPr>
        <w:pStyle w:val="a5"/>
        <w:ind w:firstLine="0"/>
        <w:rPr>
          <w:b w:val="0"/>
          <w:bCs/>
          <w:sz w:val="18"/>
          <w:szCs w:val="18"/>
        </w:rPr>
      </w:pPr>
    </w:p>
    <w:p w:rsidR="00B55E2B" w:rsidRDefault="00B55E2B">
      <w:pPr>
        <w:pStyle w:val="1"/>
        <w:ind w:firstLine="0"/>
        <w:jc w:val="center"/>
        <w:rPr>
          <w:b/>
          <w:sz w:val="32"/>
          <w:szCs w:val="32"/>
        </w:rPr>
      </w:pPr>
      <w:r>
        <w:rPr>
          <w:b/>
          <w:sz w:val="32"/>
          <w:szCs w:val="32"/>
        </w:rPr>
        <w:t>АДМИНИСТРАЦИЯ ГОРОДА НИЖНЕГО НОВГОРОДА</w:t>
      </w:r>
    </w:p>
    <w:p w:rsidR="00B55E2B" w:rsidRDefault="00B55E2B">
      <w:pPr>
        <w:ind w:firstLine="0"/>
        <w:jc w:val="center"/>
        <w:rPr>
          <w:sz w:val="18"/>
          <w:szCs w:val="18"/>
        </w:rPr>
      </w:pPr>
    </w:p>
    <w:p w:rsidR="00B55E2B" w:rsidRPr="00C678D4" w:rsidRDefault="00B55E2B">
      <w:pPr>
        <w:pStyle w:val="1"/>
        <w:ind w:firstLine="0"/>
        <w:jc w:val="center"/>
        <w:rPr>
          <w:b/>
          <w:bCs/>
          <w:sz w:val="36"/>
          <w:szCs w:val="36"/>
        </w:rPr>
      </w:pPr>
      <w:proofErr w:type="gramStart"/>
      <w:r w:rsidRPr="00C678D4">
        <w:rPr>
          <w:b/>
          <w:bCs/>
          <w:sz w:val="36"/>
          <w:szCs w:val="36"/>
        </w:rPr>
        <w:t>П</w:t>
      </w:r>
      <w:proofErr w:type="gramEnd"/>
      <w:r w:rsidRPr="00C678D4">
        <w:rPr>
          <w:b/>
          <w:bCs/>
          <w:sz w:val="36"/>
          <w:szCs w:val="36"/>
        </w:rPr>
        <w:t xml:space="preserve"> О С Т А Н О В Л Е Н И Е</w:t>
      </w:r>
    </w:p>
    <w:p w:rsidR="00B55E2B" w:rsidRPr="007943A2" w:rsidRDefault="00B55E2B">
      <w:pPr>
        <w:jc w:val="center"/>
        <w:rPr>
          <w:b/>
          <w:sz w:val="18"/>
          <w:szCs w:val="18"/>
        </w:rPr>
      </w:pPr>
    </w:p>
    <w:p w:rsidR="007943A2" w:rsidRPr="007943A2" w:rsidRDefault="007943A2">
      <w:pPr>
        <w:jc w:val="center"/>
        <w:rPr>
          <w:b/>
          <w:sz w:val="18"/>
          <w:szCs w:val="18"/>
        </w:rPr>
      </w:pPr>
    </w:p>
    <w:p w:rsidR="00B55E2B" w:rsidRPr="008B5A04" w:rsidRDefault="00B55E2B">
      <w:pPr>
        <w:jc w:val="center"/>
        <w:rPr>
          <w:b/>
          <w:sz w:val="18"/>
          <w:szCs w:val="18"/>
        </w:rPr>
      </w:pPr>
    </w:p>
    <w:tbl>
      <w:tblPr>
        <w:tblStyle w:val="ad"/>
        <w:tblpPr w:leftFromText="180" w:rightFromText="180" w:vertAnchor="text" w:horzAnchor="page" w:tblpX="2028" w:tblpY="-55"/>
        <w:tblOverlap w:val="never"/>
        <w:tblW w:w="8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3"/>
        <w:gridCol w:w="1401"/>
        <w:gridCol w:w="1692"/>
        <w:gridCol w:w="1513"/>
        <w:gridCol w:w="2294"/>
      </w:tblGrid>
      <w:tr w:rsidR="007A5787" w:rsidTr="00D80A4E">
        <w:trPr>
          <w:trHeight w:hRule="exact" w:val="467"/>
        </w:trPr>
        <w:tc>
          <w:tcPr>
            <w:tcW w:w="2023" w:type="dxa"/>
          </w:tcPr>
          <w:sdt>
            <w:sdtPr>
              <w:rPr>
                <w:rStyle w:val="Datenum"/>
                <w:szCs w:val="28"/>
              </w:rPr>
              <w:alias w:val="Date"/>
              <w:tag w:val="Date"/>
              <w:id w:val="345448127"/>
              <w:placeholder>
                <w:docPart w:val="D4519FE6DD8F42AF9A0A5FDFCF7793BA"/>
              </w:placeholder>
              <w:text/>
            </w:sdtPr>
            <w:sdtContent>
              <w:p w:rsidR="007A5787" w:rsidRPr="008823E4" w:rsidRDefault="007A5787" w:rsidP="00D80A4E">
                <w:pPr>
                  <w:ind w:firstLine="0"/>
                  <w:rPr>
                    <w:rStyle w:val="Datenum"/>
                    <w:szCs w:val="28"/>
                  </w:rPr>
                </w:pPr>
                <w:r>
                  <w:rPr>
                    <w:rStyle w:val="Datenum"/>
                    <w:szCs w:val="28"/>
                    <w:lang w:val="en-US"/>
                  </w:rPr>
                  <w:t>____________</w:t>
                </w:r>
              </w:p>
            </w:sdtContent>
          </w:sdt>
          <w:p w:rsidR="007A5787" w:rsidRDefault="007A5787" w:rsidP="00D80A4E">
            <w:pPr>
              <w:ind w:firstLine="0"/>
              <w:rPr>
                <w:rStyle w:val="Datenum"/>
                <w:szCs w:val="28"/>
              </w:rPr>
            </w:pPr>
          </w:p>
        </w:tc>
        <w:tc>
          <w:tcPr>
            <w:tcW w:w="1401" w:type="dxa"/>
          </w:tcPr>
          <w:p w:rsidR="007A5787" w:rsidRDefault="007A5787" w:rsidP="00D80A4E">
            <w:pPr>
              <w:ind w:firstLine="0"/>
              <w:rPr>
                <w:rStyle w:val="Datenum"/>
                <w:szCs w:val="28"/>
              </w:rPr>
            </w:pPr>
          </w:p>
        </w:tc>
        <w:tc>
          <w:tcPr>
            <w:tcW w:w="1692" w:type="dxa"/>
          </w:tcPr>
          <w:p w:rsidR="007A5787" w:rsidRDefault="007A5787" w:rsidP="00D80A4E">
            <w:pPr>
              <w:ind w:firstLine="0"/>
              <w:rPr>
                <w:rStyle w:val="Datenum"/>
                <w:szCs w:val="28"/>
              </w:rPr>
            </w:pPr>
          </w:p>
        </w:tc>
        <w:tc>
          <w:tcPr>
            <w:tcW w:w="1513" w:type="dxa"/>
          </w:tcPr>
          <w:p w:rsidR="007A5787" w:rsidRDefault="007A5787" w:rsidP="00D80A4E">
            <w:pPr>
              <w:ind w:firstLine="0"/>
              <w:rPr>
                <w:rStyle w:val="Datenum"/>
                <w:szCs w:val="28"/>
              </w:rPr>
            </w:pPr>
          </w:p>
        </w:tc>
        <w:tc>
          <w:tcPr>
            <w:tcW w:w="2294" w:type="dxa"/>
          </w:tcPr>
          <w:p w:rsidR="007A5787" w:rsidRPr="00E73E58" w:rsidRDefault="007A5787" w:rsidP="00CB362A">
            <w:pPr>
              <w:ind w:left="-108" w:firstLine="0"/>
              <w:rPr>
                <w:rStyle w:val="Datenum"/>
                <w:szCs w:val="28"/>
              </w:rPr>
            </w:pPr>
            <w:r>
              <w:rPr>
                <w:rStyle w:val="Datenum"/>
                <w:szCs w:val="28"/>
              </w:rPr>
              <w:t>№</w:t>
            </w:r>
            <w:r>
              <w:rPr>
                <w:rStyle w:val="Datenum"/>
                <w:szCs w:val="28"/>
                <w:lang w:val="en-US"/>
              </w:rPr>
              <w:t xml:space="preserve"> </w:t>
            </w:r>
            <w:sdt>
              <w:sdtPr>
                <w:rPr>
                  <w:rStyle w:val="Datenum"/>
                  <w:szCs w:val="28"/>
                  <w:lang w:val="en-US"/>
                </w:rPr>
                <w:alias w:val="Number"/>
                <w:tag w:val="Number"/>
                <w:id w:val="1438261701"/>
                <w:placeholder>
                  <w:docPart w:val="02DDC12F91034694B11FE1E9E99E8C0B"/>
                </w:placeholder>
                <w:text/>
              </w:sdtPr>
              <w:sdtContent>
                <w:r w:rsidR="005009E4">
                  <w:rPr>
                    <w:rStyle w:val="Datenum"/>
                    <w:szCs w:val="28"/>
                    <w:lang w:val="en-US"/>
                  </w:rPr>
                  <w:t>__________</w:t>
                </w:r>
              </w:sdtContent>
            </w:sdt>
          </w:p>
        </w:tc>
      </w:tr>
    </w:tbl>
    <w:p w:rsidR="006A3827" w:rsidRPr="000F2FC3" w:rsidRDefault="006A3827" w:rsidP="00F4667E">
      <w:pPr>
        <w:ind w:firstLine="567"/>
        <w:rPr>
          <w:szCs w:val="28"/>
        </w:rPr>
      </w:pPr>
    </w:p>
    <w:p w:rsidR="006A3827" w:rsidRDefault="006A3827" w:rsidP="00F4667E">
      <w:pPr>
        <w:ind w:firstLine="567"/>
        <w:rPr>
          <w:szCs w:val="28"/>
          <w:lang w:val="en-US"/>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4394"/>
        <w:gridCol w:w="284"/>
      </w:tblGrid>
      <w:tr w:rsidR="00EB0253" w:rsidTr="00F84D7B">
        <w:tc>
          <w:tcPr>
            <w:tcW w:w="284" w:type="dxa"/>
          </w:tcPr>
          <w:p w:rsidR="00EB0253" w:rsidRDefault="00EB0253" w:rsidP="004E07BE">
            <w:pPr>
              <w:ind w:left="-108" w:firstLine="0"/>
              <w:rPr>
                <w:szCs w:val="28"/>
                <w:lang w:val="en-US"/>
              </w:rPr>
            </w:pPr>
            <w:r>
              <w:rPr>
                <w:rFonts w:ascii="Arial" w:hAnsi="Arial"/>
                <w:sz w:val="24"/>
              </w:rPr>
              <w:t>┌</w:t>
            </w:r>
          </w:p>
        </w:tc>
        <w:tc>
          <w:tcPr>
            <w:tcW w:w="4394" w:type="dxa"/>
          </w:tcPr>
          <w:p w:rsidR="00EB0253" w:rsidRPr="00517531" w:rsidRDefault="003D14A7" w:rsidP="00EC40B9">
            <w:pPr>
              <w:ind w:firstLine="0"/>
              <w:rPr>
                <w:szCs w:val="28"/>
              </w:rPr>
            </w:pPr>
            <w:bookmarkStart w:id="0" w:name="_GoBack"/>
            <w:r w:rsidRPr="00517531">
              <w:rPr>
                <w:szCs w:val="28"/>
              </w:rPr>
              <w:t>Об утверждении программы «Формирование комфортной</w:t>
            </w:r>
            <w:r w:rsidR="00517531" w:rsidRPr="00517531">
              <w:rPr>
                <w:szCs w:val="28"/>
              </w:rPr>
              <w:t xml:space="preserve"> г</w:t>
            </w:r>
            <w:r w:rsidR="00517531" w:rsidRPr="00517531">
              <w:rPr>
                <w:szCs w:val="28"/>
              </w:rPr>
              <w:t>о</w:t>
            </w:r>
            <w:r w:rsidR="00517531" w:rsidRPr="00517531">
              <w:rPr>
                <w:szCs w:val="28"/>
              </w:rPr>
              <w:t>родской среды</w:t>
            </w:r>
            <w:r w:rsidR="00D14A1E">
              <w:rPr>
                <w:szCs w:val="28"/>
              </w:rPr>
              <w:t xml:space="preserve"> города Нижнего Новгорода</w:t>
            </w:r>
            <w:r w:rsidR="00517531" w:rsidRPr="00517531">
              <w:rPr>
                <w:szCs w:val="28"/>
              </w:rPr>
              <w:t>» на 2018-2022 годы</w:t>
            </w:r>
            <w:bookmarkEnd w:id="0"/>
          </w:p>
        </w:tc>
        <w:tc>
          <w:tcPr>
            <w:tcW w:w="284" w:type="dxa"/>
          </w:tcPr>
          <w:p w:rsidR="00EB0253" w:rsidRDefault="00EB0253" w:rsidP="00EB0253">
            <w:pPr>
              <w:ind w:firstLine="0"/>
              <w:rPr>
                <w:szCs w:val="28"/>
                <w:lang w:val="en-US"/>
              </w:rPr>
            </w:pPr>
            <w:r>
              <w:rPr>
                <w:rFonts w:ascii="Arial" w:hAnsi="Arial"/>
                <w:sz w:val="24"/>
              </w:rPr>
              <w:t>┐</w:t>
            </w:r>
          </w:p>
        </w:tc>
      </w:tr>
    </w:tbl>
    <w:p w:rsidR="006A3827" w:rsidRDefault="006A3827" w:rsidP="00EB0253">
      <w:pPr>
        <w:ind w:firstLine="0"/>
        <w:rPr>
          <w:szCs w:val="28"/>
        </w:rPr>
      </w:pPr>
    </w:p>
    <w:p w:rsidR="00A82ECC" w:rsidRDefault="00A82ECC" w:rsidP="000E5B04">
      <w:pPr>
        <w:spacing w:line="276" w:lineRule="auto"/>
        <w:ind w:firstLine="0"/>
        <w:rPr>
          <w:szCs w:val="28"/>
        </w:rPr>
      </w:pPr>
    </w:p>
    <w:p w:rsidR="00404841" w:rsidRPr="00D82395" w:rsidRDefault="000F6E05" w:rsidP="00C61599">
      <w:pPr>
        <w:pStyle w:val="a3"/>
        <w:spacing w:line="276" w:lineRule="auto"/>
      </w:pPr>
      <w:r>
        <w:rPr>
          <w:rStyle w:val="af2"/>
          <w:i w:val="0"/>
          <w:iCs w:val="0"/>
        </w:rPr>
        <w:t xml:space="preserve">Руководствуясь </w:t>
      </w:r>
      <w:r w:rsidR="00150A1D" w:rsidRPr="00150A1D">
        <w:rPr>
          <w:rStyle w:val="af2"/>
          <w:i w:val="0"/>
          <w:iCs w:val="0"/>
        </w:rPr>
        <w:t>постановлением Правительства Российской Федерации от 10.02.2017 № 169 «Об утверждении Правил предоставления и распределения субс</w:t>
      </w:r>
      <w:r w:rsidR="00150A1D" w:rsidRPr="00150A1D">
        <w:rPr>
          <w:rStyle w:val="af2"/>
          <w:i w:val="0"/>
          <w:iCs w:val="0"/>
        </w:rPr>
        <w:t>и</w:t>
      </w:r>
      <w:r w:rsidR="00150A1D" w:rsidRPr="00150A1D">
        <w:rPr>
          <w:rStyle w:val="af2"/>
          <w:i w:val="0"/>
          <w:iCs w:val="0"/>
        </w:rPr>
        <w:t>дий из федерального бюджета бюджетам субъектов Российской Федерации на по</w:t>
      </w:r>
      <w:r w:rsidR="00150A1D" w:rsidRPr="00150A1D">
        <w:rPr>
          <w:rStyle w:val="af2"/>
          <w:i w:val="0"/>
          <w:iCs w:val="0"/>
        </w:rPr>
        <w:t>д</w:t>
      </w:r>
      <w:r w:rsidR="00150A1D" w:rsidRPr="00150A1D">
        <w:rPr>
          <w:rStyle w:val="af2"/>
          <w:i w:val="0"/>
          <w:iCs w:val="0"/>
        </w:rPr>
        <w:t>держку государственных программ субъектов Российской Федерации и муниц</w:t>
      </w:r>
      <w:r w:rsidR="00150A1D" w:rsidRPr="00150A1D">
        <w:rPr>
          <w:rStyle w:val="af2"/>
          <w:i w:val="0"/>
          <w:iCs w:val="0"/>
        </w:rPr>
        <w:t>и</w:t>
      </w:r>
      <w:r w:rsidR="00150A1D" w:rsidRPr="00150A1D">
        <w:rPr>
          <w:rStyle w:val="af2"/>
          <w:i w:val="0"/>
          <w:iCs w:val="0"/>
        </w:rPr>
        <w:t>пальных программ формирования современной городской среды», приказом Мин</w:t>
      </w:r>
      <w:r w:rsidR="00150A1D" w:rsidRPr="00150A1D">
        <w:rPr>
          <w:rStyle w:val="af2"/>
          <w:i w:val="0"/>
          <w:iCs w:val="0"/>
        </w:rPr>
        <w:t>и</w:t>
      </w:r>
      <w:r w:rsidR="00150A1D" w:rsidRPr="00150A1D">
        <w:rPr>
          <w:rStyle w:val="af2"/>
          <w:i w:val="0"/>
          <w:iCs w:val="0"/>
        </w:rPr>
        <w:t>стерства строительства и жилищно-коммунального хозяйства Российской Федер</w:t>
      </w:r>
      <w:r w:rsidR="00150A1D" w:rsidRPr="00150A1D">
        <w:rPr>
          <w:rStyle w:val="af2"/>
          <w:i w:val="0"/>
          <w:iCs w:val="0"/>
        </w:rPr>
        <w:t>а</w:t>
      </w:r>
      <w:r w:rsidR="00150A1D" w:rsidRPr="00150A1D">
        <w:rPr>
          <w:rStyle w:val="af2"/>
          <w:i w:val="0"/>
          <w:iCs w:val="0"/>
        </w:rPr>
        <w:t>ции от 06.04.2017 № 691/</w:t>
      </w:r>
      <w:proofErr w:type="spellStart"/>
      <w:proofErr w:type="gramStart"/>
      <w:r w:rsidR="00150A1D" w:rsidRPr="00150A1D">
        <w:rPr>
          <w:rStyle w:val="af2"/>
          <w:i w:val="0"/>
          <w:iCs w:val="0"/>
        </w:rPr>
        <w:t>пр</w:t>
      </w:r>
      <w:proofErr w:type="spellEnd"/>
      <w:proofErr w:type="gramEnd"/>
      <w:r w:rsidR="00150A1D" w:rsidRPr="00150A1D">
        <w:rPr>
          <w:rStyle w:val="af2"/>
          <w:i w:val="0"/>
          <w:iCs w:val="0"/>
        </w:rPr>
        <w:t xml:space="preserve"> «Об утверждении методических рекомендаций по по</w:t>
      </w:r>
      <w:r w:rsidR="00150A1D" w:rsidRPr="00150A1D">
        <w:rPr>
          <w:rStyle w:val="af2"/>
          <w:i w:val="0"/>
          <w:iCs w:val="0"/>
        </w:rPr>
        <w:t>д</w:t>
      </w:r>
      <w:r w:rsidR="00150A1D" w:rsidRPr="00150A1D">
        <w:rPr>
          <w:rStyle w:val="af2"/>
          <w:i w:val="0"/>
          <w:iCs w:val="0"/>
        </w:rPr>
        <w:t xml:space="preserve">готовке государственных программ субъектов Российской Федерации и </w:t>
      </w:r>
      <w:proofErr w:type="gramStart"/>
      <w:r w:rsidR="00C12B7C" w:rsidRPr="00150A1D">
        <w:rPr>
          <w:rStyle w:val="af2"/>
          <w:i w:val="0"/>
          <w:iCs w:val="0"/>
        </w:rPr>
        <w:t>муниц</w:t>
      </w:r>
      <w:r w:rsidR="00C12B7C" w:rsidRPr="00150A1D">
        <w:rPr>
          <w:rStyle w:val="af2"/>
          <w:i w:val="0"/>
          <w:iCs w:val="0"/>
        </w:rPr>
        <w:t>и</w:t>
      </w:r>
      <w:r w:rsidR="00C12B7C" w:rsidRPr="00150A1D">
        <w:rPr>
          <w:rStyle w:val="af2"/>
          <w:i w:val="0"/>
          <w:iCs w:val="0"/>
        </w:rPr>
        <w:t>пальных программ формирования современной городской среды в рамках реализ</w:t>
      </w:r>
      <w:r w:rsidR="00C12B7C" w:rsidRPr="00150A1D">
        <w:rPr>
          <w:rStyle w:val="af2"/>
          <w:i w:val="0"/>
          <w:iCs w:val="0"/>
        </w:rPr>
        <w:t>а</w:t>
      </w:r>
      <w:r w:rsidR="00C12B7C" w:rsidRPr="00150A1D">
        <w:rPr>
          <w:rStyle w:val="af2"/>
          <w:i w:val="0"/>
          <w:iCs w:val="0"/>
        </w:rPr>
        <w:t>ции приоритетного проекта «Формирование комфортной городской среды» на 2018 - 2022 годы»,</w:t>
      </w:r>
      <w:r w:rsidR="00C12B7C">
        <w:rPr>
          <w:rStyle w:val="af2"/>
          <w:i w:val="0"/>
          <w:iCs w:val="0"/>
        </w:rPr>
        <w:t xml:space="preserve"> постановлением Правительства Нижегородской области от 01.09.2017 № 651 «Об утверждении государственной программы «Формирование современной городской среды на территории Нижегородской области на 2018-2022 годы», </w:t>
      </w:r>
      <w:r w:rsidR="00C12B7C">
        <w:t>стат</w:t>
      </w:r>
      <w:r w:rsidR="00C12B7C">
        <w:t>ь</w:t>
      </w:r>
      <w:r w:rsidR="00C12B7C">
        <w:t>ями 43, 52.1 Устава города Нижнего Новгорода, администрация города Нижнего Новгорода постановляет:</w:t>
      </w:r>
      <w:proofErr w:type="gramEnd"/>
    </w:p>
    <w:p w:rsidR="004E07BE" w:rsidRPr="004C00EB" w:rsidRDefault="004E07BE" w:rsidP="00C61599">
      <w:pPr>
        <w:autoSpaceDE w:val="0"/>
        <w:autoSpaceDN w:val="0"/>
        <w:adjustRightInd w:val="0"/>
        <w:spacing w:line="276" w:lineRule="auto"/>
        <w:ind w:firstLine="540"/>
        <w:rPr>
          <w:rFonts w:eastAsiaTheme="minorHAnsi"/>
          <w:szCs w:val="28"/>
          <w:lang w:eastAsia="en-US"/>
        </w:rPr>
      </w:pPr>
      <w:r w:rsidRPr="004C00EB">
        <w:t xml:space="preserve">1. Утвердить программу «Формирование </w:t>
      </w:r>
      <w:r w:rsidR="00517531">
        <w:t xml:space="preserve">комфортной </w:t>
      </w:r>
      <w:r w:rsidRPr="004C00EB">
        <w:t>городской среды города Нижнего Новгорода» на 201</w:t>
      </w:r>
      <w:r w:rsidR="00150A1D">
        <w:t>8 -2022</w:t>
      </w:r>
      <w:r w:rsidRPr="004C00EB">
        <w:t xml:space="preserve"> год</w:t>
      </w:r>
      <w:r w:rsidR="00A340C6">
        <w:t>ы</w:t>
      </w:r>
      <w:r w:rsidR="006F71A7">
        <w:t>.</w:t>
      </w:r>
      <w:bookmarkStart w:id="1" w:name="P19"/>
      <w:bookmarkEnd w:id="1"/>
    </w:p>
    <w:p w:rsidR="00FF6DE0" w:rsidRDefault="004E07BE" w:rsidP="00C61599">
      <w:pPr>
        <w:pStyle w:val="ConsPlusNormal"/>
        <w:spacing w:line="276" w:lineRule="auto"/>
        <w:ind w:firstLine="540"/>
        <w:jc w:val="both"/>
        <w:rPr>
          <w:sz w:val="28"/>
        </w:rPr>
      </w:pPr>
      <w:r w:rsidRPr="004C00EB">
        <w:rPr>
          <w:sz w:val="28"/>
        </w:rPr>
        <w:t>2. Департаменту общественных отношений и информации администрации г</w:t>
      </w:r>
      <w:r w:rsidRPr="004C00EB">
        <w:rPr>
          <w:sz w:val="28"/>
        </w:rPr>
        <w:t>о</w:t>
      </w:r>
      <w:r w:rsidRPr="004C00EB">
        <w:rPr>
          <w:sz w:val="28"/>
        </w:rPr>
        <w:t>рода Нижнего Новгорода (</w:t>
      </w:r>
      <w:r w:rsidR="00554D5A">
        <w:rPr>
          <w:sz w:val="28"/>
        </w:rPr>
        <w:t>Амбарцумян Р.М.</w:t>
      </w:r>
      <w:r w:rsidRPr="004C00EB">
        <w:rPr>
          <w:sz w:val="28"/>
        </w:rPr>
        <w:t>)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4E07BE" w:rsidRPr="00FF6DE0" w:rsidRDefault="004E07BE" w:rsidP="00C61599">
      <w:pPr>
        <w:pStyle w:val="ConsPlusNormal"/>
        <w:spacing w:line="276" w:lineRule="auto"/>
        <w:ind w:firstLine="540"/>
        <w:jc w:val="both"/>
        <w:rPr>
          <w:sz w:val="28"/>
          <w:szCs w:val="28"/>
        </w:rPr>
      </w:pPr>
      <w:r w:rsidRPr="00FF6DE0">
        <w:rPr>
          <w:sz w:val="28"/>
          <w:szCs w:val="28"/>
        </w:rPr>
        <w:t>3. Департаменту правового обеспечения администрации города Нижнего Но</w:t>
      </w:r>
      <w:r w:rsidRPr="00FF6DE0">
        <w:rPr>
          <w:sz w:val="28"/>
          <w:szCs w:val="28"/>
        </w:rPr>
        <w:t>в</w:t>
      </w:r>
      <w:r w:rsidRPr="00FF6DE0">
        <w:rPr>
          <w:sz w:val="28"/>
          <w:szCs w:val="28"/>
        </w:rPr>
        <w:t>города (Киселева С.Б.) обеспечить размещение настоящего постановления на оф</w:t>
      </w:r>
      <w:r w:rsidRPr="00FF6DE0">
        <w:rPr>
          <w:sz w:val="28"/>
          <w:szCs w:val="28"/>
        </w:rPr>
        <w:t>и</w:t>
      </w:r>
      <w:r w:rsidRPr="00FF6DE0">
        <w:rPr>
          <w:sz w:val="28"/>
          <w:szCs w:val="28"/>
        </w:rPr>
        <w:lastRenderedPageBreak/>
        <w:t>циальном сайте администрации города Нижнего Новгорода в информационно-телекоммуникационной сети «Интернет».</w:t>
      </w:r>
    </w:p>
    <w:p w:rsidR="004E07BE" w:rsidRPr="004C00EB" w:rsidRDefault="004E07BE" w:rsidP="00C61599">
      <w:pPr>
        <w:pStyle w:val="ConsPlusNormal"/>
        <w:spacing w:line="276" w:lineRule="auto"/>
        <w:ind w:firstLine="540"/>
        <w:jc w:val="both"/>
        <w:rPr>
          <w:sz w:val="28"/>
        </w:rPr>
      </w:pPr>
      <w:r w:rsidRPr="00A82ECC">
        <w:rPr>
          <w:sz w:val="28"/>
        </w:rPr>
        <w:t xml:space="preserve">4. </w:t>
      </w:r>
      <w:proofErr w:type="gramStart"/>
      <w:r w:rsidRPr="00A82ECC">
        <w:rPr>
          <w:sz w:val="28"/>
        </w:rPr>
        <w:t>Контроль за</w:t>
      </w:r>
      <w:proofErr w:type="gramEnd"/>
      <w:r w:rsidRPr="00A82ECC">
        <w:rPr>
          <w:sz w:val="28"/>
        </w:rPr>
        <w:t xml:space="preserve"> исполнением постановления возложит</w:t>
      </w:r>
      <w:r w:rsidR="00A0169D" w:rsidRPr="00A82ECC">
        <w:rPr>
          <w:sz w:val="28"/>
        </w:rPr>
        <w:t>ь</w:t>
      </w:r>
      <w:r w:rsidRPr="00A82ECC">
        <w:rPr>
          <w:sz w:val="28"/>
        </w:rPr>
        <w:t xml:space="preserve"> на первого заместителя главы администрации города Нижнего Новгорода Миронова С.М.</w:t>
      </w:r>
    </w:p>
    <w:p w:rsidR="004E07BE" w:rsidRDefault="004E07BE" w:rsidP="000E5B04">
      <w:pPr>
        <w:autoSpaceDE w:val="0"/>
        <w:autoSpaceDN w:val="0"/>
        <w:adjustRightInd w:val="0"/>
        <w:spacing w:line="276" w:lineRule="auto"/>
        <w:ind w:firstLine="567"/>
        <w:outlineLvl w:val="2"/>
        <w:rPr>
          <w:szCs w:val="28"/>
        </w:rPr>
      </w:pPr>
    </w:p>
    <w:p w:rsidR="00554D5A" w:rsidRDefault="00554D5A" w:rsidP="000E5B04">
      <w:pPr>
        <w:autoSpaceDE w:val="0"/>
        <w:autoSpaceDN w:val="0"/>
        <w:adjustRightInd w:val="0"/>
        <w:spacing w:line="276" w:lineRule="auto"/>
        <w:ind w:firstLine="567"/>
        <w:outlineLvl w:val="2"/>
        <w:rPr>
          <w:szCs w:val="28"/>
        </w:rPr>
      </w:pPr>
    </w:p>
    <w:p w:rsidR="00554D5A" w:rsidRPr="004C00EB" w:rsidRDefault="00554D5A" w:rsidP="000E5B04">
      <w:pPr>
        <w:autoSpaceDE w:val="0"/>
        <w:autoSpaceDN w:val="0"/>
        <w:adjustRightInd w:val="0"/>
        <w:spacing w:line="276" w:lineRule="auto"/>
        <w:ind w:firstLine="567"/>
        <w:outlineLvl w:val="2"/>
        <w:rPr>
          <w:szCs w:val="28"/>
        </w:rPr>
      </w:pPr>
    </w:p>
    <w:p w:rsidR="00FF6DE0" w:rsidRDefault="00974F25" w:rsidP="00A82ECC">
      <w:pPr>
        <w:spacing w:line="276" w:lineRule="auto"/>
        <w:ind w:firstLine="0"/>
        <w:rPr>
          <w:szCs w:val="28"/>
        </w:rPr>
      </w:pPr>
      <w:r>
        <w:rPr>
          <w:szCs w:val="28"/>
        </w:rPr>
        <w:t xml:space="preserve">Глава </w:t>
      </w:r>
      <w:r w:rsidR="00FF6DE0">
        <w:rPr>
          <w:szCs w:val="28"/>
        </w:rPr>
        <w:t xml:space="preserve">администрации                                                                                  </w:t>
      </w:r>
      <w:r>
        <w:rPr>
          <w:szCs w:val="28"/>
        </w:rPr>
        <w:t xml:space="preserve">        </w:t>
      </w:r>
      <w:r w:rsidR="00FF6DE0">
        <w:rPr>
          <w:szCs w:val="28"/>
        </w:rPr>
        <w:t>С.</w:t>
      </w:r>
      <w:r>
        <w:rPr>
          <w:szCs w:val="28"/>
        </w:rPr>
        <w:t>В</w:t>
      </w:r>
      <w:r w:rsidR="00FF6DE0">
        <w:rPr>
          <w:szCs w:val="28"/>
        </w:rPr>
        <w:t xml:space="preserve">. </w:t>
      </w:r>
      <w:r>
        <w:rPr>
          <w:szCs w:val="28"/>
        </w:rPr>
        <w:t>Белов</w:t>
      </w:r>
    </w:p>
    <w:p w:rsidR="00554D5A" w:rsidRDefault="00554D5A" w:rsidP="00A82ECC">
      <w:pPr>
        <w:spacing w:line="276" w:lineRule="auto"/>
        <w:ind w:firstLine="0"/>
        <w:rPr>
          <w:szCs w:val="28"/>
        </w:rPr>
      </w:pPr>
    </w:p>
    <w:p w:rsidR="00554D5A" w:rsidRDefault="00554D5A" w:rsidP="00A82ECC">
      <w:pPr>
        <w:spacing w:line="276" w:lineRule="auto"/>
        <w:ind w:firstLine="0"/>
        <w:rPr>
          <w:szCs w:val="28"/>
        </w:rPr>
      </w:pPr>
    </w:p>
    <w:p w:rsidR="00554D5A" w:rsidRDefault="00554D5A" w:rsidP="00A82ECC">
      <w:pPr>
        <w:ind w:firstLine="0"/>
        <w:rPr>
          <w:szCs w:val="28"/>
        </w:rPr>
      </w:pPr>
    </w:p>
    <w:p w:rsidR="00554D5A" w:rsidRDefault="00554D5A" w:rsidP="00A82ECC">
      <w:pPr>
        <w:ind w:firstLine="0"/>
        <w:rPr>
          <w:szCs w:val="28"/>
        </w:rPr>
      </w:pPr>
    </w:p>
    <w:p w:rsidR="00554D5A" w:rsidRDefault="00554D5A" w:rsidP="00A82ECC">
      <w:pPr>
        <w:ind w:firstLine="0"/>
        <w:rPr>
          <w:szCs w:val="28"/>
        </w:rPr>
      </w:pPr>
    </w:p>
    <w:p w:rsidR="00554D5A" w:rsidRDefault="00554D5A" w:rsidP="00A82ECC">
      <w:pPr>
        <w:ind w:firstLine="0"/>
        <w:rPr>
          <w:szCs w:val="28"/>
        </w:rPr>
      </w:pPr>
    </w:p>
    <w:p w:rsidR="00554D5A" w:rsidRDefault="00554D5A" w:rsidP="00A82ECC">
      <w:pPr>
        <w:ind w:firstLine="0"/>
        <w:rPr>
          <w:szCs w:val="28"/>
        </w:rPr>
      </w:pPr>
    </w:p>
    <w:p w:rsidR="00554D5A" w:rsidRDefault="00554D5A" w:rsidP="00A82ECC">
      <w:pPr>
        <w:ind w:firstLine="0"/>
        <w:rPr>
          <w:szCs w:val="28"/>
        </w:rPr>
      </w:pPr>
    </w:p>
    <w:p w:rsidR="00554D5A" w:rsidRDefault="00554D5A" w:rsidP="00554D5A">
      <w:pPr>
        <w:spacing w:line="276" w:lineRule="auto"/>
        <w:ind w:firstLine="0"/>
        <w:rPr>
          <w:szCs w:val="28"/>
        </w:rPr>
      </w:pPr>
    </w:p>
    <w:p w:rsidR="00554D5A" w:rsidRDefault="00554D5A" w:rsidP="00554D5A">
      <w:pPr>
        <w:spacing w:line="276" w:lineRule="auto"/>
        <w:ind w:firstLine="0"/>
        <w:rPr>
          <w:szCs w:val="28"/>
        </w:rPr>
      </w:pPr>
    </w:p>
    <w:p w:rsidR="00554D5A" w:rsidRDefault="00554D5A" w:rsidP="00554D5A">
      <w:pPr>
        <w:spacing w:line="276" w:lineRule="auto"/>
        <w:ind w:firstLine="0"/>
        <w:rPr>
          <w:szCs w:val="28"/>
        </w:rPr>
      </w:pPr>
    </w:p>
    <w:p w:rsidR="00554D5A" w:rsidRDefault="00554D5A" w:rsidP="00554D5A">
      <w:pPr>
        <w:spacing w:line="276" w:lineRule="auto"/>
        <w:ind w:firstLine="0"/>
        <w:rPr>
          <w:szCs w:val="28"/>
        </w:rPr>
      </w:pPr>
    </w:p>
    <w:p w:rsidR="00554D5A" w:rsidRDefault="00554D5A" w:rsidP="00554D5A">
      <w:pPr>
        <w:spacing w:line="276" w:lineRule="auto"/>
        <w:ind w:firstLine="0"/>
        <w:rPr>
          <w:szCs w:val="28"/>
        </w:rPr>
      </w:pPr>
    </w:p>
    <w:p w:rsidR="00554D5A" w:rsidRDefault="00554D5A" w:rsidP="00554D5A">
      <w:pPr>
        <w:spacing w:line="276" w:lineRule="auto"/>
        <w:ind w:firstLine="0"/>
        <w:rPr>
          <w:szCs w:val="28"/>
        </w:rPr>
      </w:pPr>
    </w:p>
    <w:p w:rsidR="00554D5A" w:rsidRDefault="00554D5A" w:rsidP="00554D5A">
      <w:pPr>
        <w:spacing w:line="276" w:lineRule="auto"/>
        <w:ind w:firstLine="0"/>
        <w:rPr>
          <w:szCs w:val="28"/>
        </w:rPr>
      </w:pPr>
    </w:p>
    <w:p w:rsidR="00554D5A" w:rsidRDefault="0025110D" w:rsidP="0025110D">
      <w:pPr>
        <w:tabs>
          <w:tab w:val="left" w:pos="2880"/>
        </w:tabs>
        <w:spacing w:line="276" w:lineRule="auto"/>
        <w:ind w:firstLine="0"/>
        <w:rPr>
          <w:szCs w:val="28"/>
        </w:rPr>
      </w:pPr>
      <w:r>
        <w:rPr>
          <w:szCs w:val="28"/>
        </w:rPr>
        <w:tab/>
      </w:r>
    </w:p>
    <w:p w:rsidR="00974F25" w:rsidRDefault="00974F25" w:rsidP="00554D5A">
      <w:pPr>
        <w:spacing w:line="276" w:lineRule="auto"/>
        <w:ind w:firstLine="0"/>
        <w:rPr>
          <w:szCs w:val="28"/>
        </w:rPr>
      </w:pPr>
    </w:p>
    <w:p w:rsidR="00554D5A" w:rsidRDefault="00554D5A" w:rsidP="00554D5A">
      <w:pPr>
        <w:spacing w:line="276" w:lineRule="auto"/>
        <w:ind w:firstLine="0"/>
        <w:rPr>
          <w:szCs w:val="28"/>
        </w:rPr>
      </w:pPr>
    </w:p>
    <w:p w:rsidR="00554D5A" w:rsidRDefault="00554D5A" w:rsidP="00554D5A">
      <w:pPr>
        <w:spacing w:line="276" w:lineRule="auto"/>
        <w:ind w:firstLine="0"/>
        <w:rPr>
          <w:szCs w:val="28"/>
        </w:rPr>
      </w:pPr>
    </w:p>
    <w:p w:rsidR="00554D5A" w:rsidRDefault="00554D5A" w:rsidP="00A82ECC">
      <w:pPr>
        <w:tabs>
          <w:tab w:val="left" w:pos="6096"/>
          <w:tab w:val="left" w:pos="6379"/>
        </w:tabs>
        <w:spacing w:line="276" w:lineRule="auto"/>
        <w:ind w:firstLine="0"/>
        <w:rPr>
          <w:szCs w:val="28"/>
        </w:rPr>
      </w:pPr>
    </w:p>
    <w:p w:rsidR="008F3D2F" w:rsidRDefault="008F3D2F" w:rsidP="00554D5A">
      <w:pPr>
        <w:spacing w:line="276" w:lineRule="auto"/>
        <w:ind w:firstLine="0"/>
        <w:rPr>
          <w:szCs w:val="28"/>
        </w:rPr>
      </w:pPr>
    </w:p>
    <w:p w:rsidR="00A82ECC" w:rsidRDefault="00A82ECC" w:rsidP="00554D5A">
      <w:pPr>
        <w:spacing w:line="276" w:lineRule="auto"/>
        <w:ind w:firstLine="0"/>
        <w:rPr>
          <w:szCs w:val="28"/>
        </w:rPr>
      </w:pPr>
    </w:p>
    <w:p w:rsidR="00554D5A" w:rsidRDefault="00554D5A" w:rsidP="00554D5A">
      <w:pPr>
        <w:spacing w:line="276" w:lineRule="auto"/>
        <w:ind w:firstLine="0"/>
        <w:rPr>
          <w:szCs w:val="28"/>
        </w:rPr>
      </w:pPr>
    </w:p>
    <w:p w:rsidR="004E07BE" w:rsidRPr="004C00EB" w:rsidRDefault="004E07BE" w:rsidP="00554D5A">
      <w:pPr>
        <w:spacing w:line="276" w:lineRule="auto"/>
        <w:ind w:firstLine="0"/>
        <w:rPr>
          <w:szCs w:val="28"/>
        </w:rPr>
      </w:pPr>
      <w:r w:rsidRPr="004C00EB">
        <w:rPr>
          <w:szCs w:val="28"/>
        </w:rPr>
        <w:t>В.Е.Рябцев</w:t>
      </w:r>
    </w:p>
    <w:p w:rsidR="008F3D2F" w:rsidRDefault="004E07BE" w:rsidP="008F3D2F">
      <w:pPr>
        <w:spacing w:line="276" w:lineRule="auto"/>
        <w:ind w:firstLine="0"/>
        <w:rPr>
          <w:szCs w:val="28"/>
        </w:rPr>
      </w:pPr>
      <w:r w:rsidRPr="004C00EB">
        <w:rPr>
          <w:szCs w:val="28"/>
        </w:rPr>
        <w:t>430 40 76</w:t>
      </w:r>
    </w:p>
    <w:tbl>
      <w:tblPr>
        <w:tblStyle w:val="ad"/>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C824CD" w:rsidTr="00C824CD">
        <w:trPr>
          <w:trHeight w:val="1158"/>
        </w:trPr>
        <w:tc>
          <w:tcPr>
            <w:tcW w:w="4500" w:type="dxa"/>
          </w:tcPr>
          <w:p w:rsidR="00F53BD0" w:rsidRDefault="00F53BD0" w:rsidP="00C824CD">
            <w:pPr>
              <w:ind w:firstLine="0"/>
              <w:rPr>
                <w:szCs w:val="28"/>
              </w:rPr>
            </w:pPr>
          </w:p>
          <w:p w:rsidR="00F53BD0" w:rsidRDefault="00F53BD0" w:rsidP="00C824CD">
            <w:pPr>
              <w:ind w:firstLine="0"/>
              <w:rPr>
                <w:szCs w:val="28"/>
              </w:rPr>
            </w:pPr>
          </w:p>
          <w:p w:rsidR="00F53BD0" w:rsidRDefault="00F53BD0" w:rsidP="00C824CD">
            <w:pPr>
              <w:ind w:firstLine="0"/>
              <w:rPr>
                <w:szCs w:val="28"/>
              </w:rPr>
            </w:pPr>
          </w:p>
          <w:p w:rsidR="00F53BD0" w:rsidRDefault="00F53BD0" w:rsidP="00C824CD">
            <w:pPr>
              <w:ind w:firstLine="0"/>
              <w:rPr>
                <w:szCs w:val="28"/>
              </w:rPr>
            </w:pPr>
          </w:p>
          <w:p w:rsidR="00F53BD0" w:rsidRDefault="00F53BD0" w:rsidP="00C824CD">
            <w:pPr>
              <w:ind w:firstLine="0"/>
              <w:rPr>
                <w:szCs w:val="28"/>
              </w:rPr>
            </w:pPr>
          </w:p>
          <w:p w:rsidR="00F53BD0" w:rsidRDefault="00F53BD0" w:rsidP="00C824CD">
            <w:pPr>
              <w:ind w:firstLine="0"/>
              <w:rPr>
                <w:szCs w:val="28"/>
              </w:rPr>
            </w:pPr>
          </w:p>
          <w:p w:rsidR="00C824CD" w:rsidRPr="000E5B04" w:rsidRDefault="00C824CD" w:rsidP="00C824CD">
            <w:pPr>
              <w:ind w:firstLine="0"/>
              <w:rPr>
                <w:szCs w:val="28"/>
              </w:rPr>
            </w:pPr>
            <w:r w:rsidRPr="000E5B04">
              <w:rPr>
                <w:szCs w:val="28"/>
              </w:rPr>
              <w:lastRenderedPageBreak/>
              <w:t>УТВЕРЖДЕНА</w:t>
            </w:r>
          </w:p>
          <w:p w:rsidR="00C824CD" w:rsidRPr="000E5B04" w:rsidRDefault="00C824CD" w:rsidP="00C824CD">
            <w:pPr>
              <w:tabs>
                <w:tab w:val="left" w:pos="10965"/>
              </w:tabs>
              <w:ind w:firstLine="0"/>
              <w:jc w:val="left"/>
              <w:outlineLvl w:val="0"/>
              <w:rPr>
                <w:szCs w:val="28"/>
              </w:rPr>
            </w:pPr>
            <w:r w:rsidRPr="000E5B04">
              <w:rPr>
                <w:szCs w:val="28"/>
              </w:rPr>
              <w:t>постановлением администрации города</w:t>
            </w:r>
          </w:p>
          <w:p w:rsidR="00C824CD" w:rsidRDefault="00C824CD" w:rsidP="000E5B04">
            <w:pPr>
              <w:tabs>
                <w:tab w:val="left" w:pos="10965"/>
              </w:tabs>
              <w:ind w:firstLine="0"/>
              <w:jc w:val="left"/>
              <w:outlineLvl w:val="0"/>
              <w:rPr>
                <w:sz w:val="24"/>
                <w:szCs w:val="24"/>
              </w:rPr>
            </w:pPr>
            <w:r w:rsidRPr="000E5B04">
              <w:rPr>
                <w:szCs w:val="28"/>
              </w:rPr>
              <w:t>от _______</w:t>
            </w:r>
            <w:r w:rsidR="000E5B04">
              <w:rPr>
                <w:szCs w:val="28"/>
              </w:rPr>
              <w:t>_____</w:t>
            </w:r>
            <w:r w:rsidRPr="000E5B04">
              <w:rPr>
                <w:szCs w:val="28"/>
              </w:rPr>
              <w:t>__№_</w:t>
            </w:r>
            <w:r w:rsidR="000E5B04">
              <w:rPr>
                <w:szCs w:val="28"/>
              </w:rPr>
              <w:t>_</w:t>
            </w:r>
            <w:r w:rsidRPr="000E5B04">
              <w:rPr>
                <w:szCs w:val="28"/>
              </w:rPr>
              <w:t>__________</w:t>
            </w:r>
          </w:p>
        </w:tc>
      </w:tr>
    </w:tbl>
    <w:p w:rsidR="00750574" w:rsidRDefault="00750574" w:rsidP="004E07BE">
      <w:pPr>
        <w:autoSpaceDE w:val="0"/>
        <w:autoSpaceDN w:val="0"/>
        <w:adjustRightInd w:val="0"/>
        <w:ind w:firstLine="0"/>
        <w:jc w:val="center"/>
        <w:outlineLvl w:val="0"/>
      </w:pPr>
    </w:p>
    <w:p w:rsidR="000E5B04" w:rsidRDefault="000E5B04" w:rsidP="004E07BE">
      <w:pPr>
        <w:autoSpaceDE w:val="0"/>
        <w:autoSpaceDN w:val="0"/>
        <w:adjustRightInd w:val="0"/>
        <w:ind w:firstLine="0"/>
        <w:jc w:val="center"/>
        <w:outlineLvl w:val="0"/>
      </w:pPr>
    </w:p>
    <w:p w:rsidR="00FF6DE0" w:rsidRDefault="008F3D2F" w:rsidP="004E07BE">
      <w:pPr>
        <w:autoSpaceDE w:val="0"/>
        <w:autoSpaceDN w:val="0"/>
        <w:adjustRightInd w:val="0"/>
        <w:ind w:firstLine="0"/>
        <w:jc w:val="center"/>
        <w:outlineLvl w:val="0"/>
        <w:rPr>
          <w:szCs w:val="28"/>
        </w:rPr>
      </w:pPr>
      <w:proofErr w:type="gramStart"/>
      <w:r>
        <w:t>П</w:t>
      </w:r>
      <w:proofErr w:type="gramEnd"/>
      <w:r w:rsidR="0066568A">
        <w:fldChar w:fldCharType="begin"/>
      </w:r>
      <w:r w:rsidR="0066568A">
        <w:instrText>HYPERLINK "consultantplus://offline/ref=9910ACDB4A920D74F8E084BBD63B023AED1BA2BB0DEF0D8F3F121372318C76B375E217F769B298BC836A2F87bCt9G"</w:instrText>
      </w:r>
      <w:r w:rsidR="0066568A">
        <w:fldChar w:fldCharType="separate"/>
      </w:r>
      <w:r w:rsidR="004E07BE" w:rsidRPr="004E07BE">
        <w:rPr>
          <w:szCs w:val="28"/>
        </w:rPr>
        <w:t>рограмм</w:t>
      </w:r>
      <w:r w:rsidR="0066568A">
        <w:fldChar w:fldCharType="end"/>
      </w:r>
      <w:r w:rsidR="004E07BE" w:rsidRPr="004E07BE">
        <w:rPr>
          <w:szCs w:val="28"/>
        </w:rPr>
        <w:t xml:space="preserve">а </w:t>
      </w:r>
    </w:p>
    <w:p w:rsidR="00FF6DE0" w:rsidRDefault="004E07BE" w:rsidP="004E07BE">
      <w:pPr>
        <w:autoSpaceDE w:val="0"/>
        <w:autoSpaceDN w:val="0"/>
        <w:adjustRightInd w:val="0"/>
        <w:ind w:firstLine="0"/>
        <w:jc w:val="center"/>
        <w:outlineLvl w:val="0"/>
        <w:rPr>
          <w:szCs w:val="28"/>
        </w:rPr>
      </w:pPr>
      <w:r w:rsidRPr="004E07BE">
        <w:rPr>
          <w:szCs w:val="28"/>
        </w:rPr>
        <w:t xml:space="preserve">«Формирование </w:t>
      </w:r>
      <w:r w:rsidR="008F3D2F">
        <w:rPr>
          <w:szCs w:val="28"/>
        </w:rPr>
        <w:t xml:space="preserve">комфортной </w:t>
      </w:r>
      <w:r w:rsidRPr="004E07BE">
        <w:rPr>
          <w:szCs w:val="28"/>
        </w:rPr>
        <w:t>городской среды города Нижнего Новгорода</w:t>
      </w:r>
      <w:r w:rsidR="00FF6DE0">
        <w:rPr>
          <w:szCs w:val="28"/>
        </w:rPr>
        <w:t xml:space="preserve">» </w:t>
      </w:r>
    </w:p>
    <w:p w:rsidR="004E07BE" w:rsidRPr="004E07BE" w:rsidRDefault="004E07BE" w:rsidP="004E07BE">
      <w:pPr>
        <w:autoSpaceDE w:val="0"/>
        <w:autoSpaceDN w:val="0"/>
        <w:adjustRightInd w:val="0"/>
        <w:ind w:firstLine="0"/>
        <w:jc w:val="center"/>
        <w:outlineLvl w:val="0"/>
        <w:rPr>
          <w:szCs w:val="28"/>
        </w:rPr>
      </w:pPr>
      <w:r w:rsidRPr="004E07BE">
        <w:rPr>
          <w:szCs w:val="28"/>
        </w:rPr>
        <w:t xml:space="preserve"> </w:t>
      </w:r>
      <w:r w:rsidR="00A2069A" w:rsidRPr="00150A1D">
        <w:rPr>
          <w:rStyle w:val="af2"/>
          <w:i w:val="0"/>
          <w:iCs w:val="0"/>
        </w:rPr>
        <w:t>на 2018 - 2022 годы</w:t>
      </w:r>
      <w:r w:rsidR="00A82ECC">
        <w:rPr>
          <w:rStyle w:val="af2"/>
          <w:i w:val="0"/>
          <w:iCs w:val="0"/>
        </w:rPr>
        <w:t xml:space="preserve"> (далее – Программа)</w:t>
      </w:r>
    </w:p>
    <w:p w:rsidR="004E07BE" w:rsidRPr="004E07BE" w:rsidRDefault="004E07BE" w:rsidP="004E07BE">
      <w:pPr>
        <w:autoSpaceDE w:val="0"/>
        <w:autoSpaceDN w:val="0"/>
        <w:adjustRightInd w:val="0"/>
        <w:ind w:firstLine="0"/>
        <w:jc w:val="center"/>
        <w:outlineLvl w:val="0"/>
        <w:rPr>
          <w:szCs w:val="28"/>
        </w:rPr>
      </w:pPr>
    </w:p>
    <w:p w:rsidR="004E07BE" w:rsidRPr="004E07BE" w:rsidRDefault="004E07BE" w:rsidP="00A340C6">
      <w:pPr>
        <w:tabs>
          <w:tab w:val="center" w:pos="7935"/>
          <w:tab w:val="left" w:pos="10245"/>
        </w:tabs>
        <w:autoSpaceDE w:val="0"/>
        <w:autoSpaceDN w:val="0"/>
        <w:adjustRightInd w:val="0"/>
        <w:ind w:firstLine="0"/>
        <w:jc w:val="center"/>
        <w:outlineLvl w:val="0"/>
        <w:rPr>
          <w:szCs w:val="28"/>
        </w:rPr>
      </w:pPr>
      <w:r w:rsidRPr="00C11EAB">
        <w:rPr>
          <w:szCs w:val="28"/>
        </w:rPr>
        <w:t xml:space="preserve">1. Паспорт </w:t>
      </w:r>
      <w:r w:rsidR="000D4C08" w:rsidRPr="00C11EAB">
        <w:rPr>
          <w:szCs w:val="28"/>
        </w:rPr>
        <w:t>П</w:t>
      </w:r>
      <w:r w:rsidRPr="00C11EAB">
        <w:rPr>
          <w:szCs w:val="28"/>
        </w:rPr>
        <w:t>рограммы</w:t>
      </w:r>
    </w:p>
    <w:p w:rsidR="004E07BE" w:rsidRPr="00EA22C0" w:rsidRDefault="004E07BE" w:rsidP="004E07BE">
      <w:pPr>
        <w:autoSpaceDE w:val="0"/>
        <w:autoSpaceDN w:val="0"/>
        <w:adjustRightInd w:val="0"/>
        <w:ind w:firstLine="540"/>
        <w:jc w:val="center"/>
        <w:outlineLvl w:val="0"/>
        <w:rPr>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1560"/>
        <w:gridCol w:w="1275"/>
        <w:gridCol w:w="1276"/>
        <w:gridCol w:w="1276"/>
        <w:gridCol w:w="1276"/>
        <w:gridCol w:w="1275"/>
      </w:tblGrid>
      <w:tr w:rsidR="004E07BE" w:rsidRPr="00EA22C0" w:rsidTr="004F114C">
        <w:tc>
          <w:tcPr>
            <w:tcW w:w="2330" w:type="dxa"/>
          </w:tcPr>
          <w:p w:rsidR="004E07BE" w:rsidRPr="00A92DFA" w:rsidRDefault="004E07BE" w:rsidP="00A92DFA">
            <w:pPr>
              <w:widowControl w:val="0"/>
              <w:suppressAutoHyphens/>
              <w:ind w:firstLine="0"/>
              <w:rPr>
                <w:rFonts w:eastAsia="Arial"/>
                <w:szCs w:val="28"/>
                <w:lang w:eastAsia="ar-SA"/>
              </w:rPr>
            </w:pPr>
            <w:r w:rsidRPr="00A92DFA">
              <w:rPr>
                <w:rFonts w:eastAsia="Arial"/>
                <w:szCs w:val="28"/>
                <w:lang w:eastAsia="ar-SA"/>
              </w:rPr>
              <w:t>Ответственный исполнитель Программы</w:t>
            </w:r>
          </w:p>
        </w:tc>
        <w:tc>
          <w:tcPr>
            <w:tcW w:w="7938" w:type="dxa"/>
            <w:gridSpan w:val="6"/>
          </w:tcPr>
          <w:p w:rsidR="004E07BE" w:rsidRPr="00A92DFA" w:rsidRDefault="004E07BE" w:rsidP="00A92DFA">
            <w:pPr>
              <w:widowControl w:val="0"/>
              <w:suppressAutoHyphens/>
              <w:ind w:firstLine="0"/>
              <w:rPr>
                <w:rFonts w:eastAsia="Arial"/>
                <w:szCs w:val="28"/>
                <w:lang w:eastAsia="ar-SA"/>
              </w:rPr>
            </w:pPr>
            <w:r w:rsidRPr="00A92DFA">
              <w:rPr>
                <w:rFonts w:eastAsia="Arial"/>
                <w:szCs w:val="28"/>
                <w:lang w:eastAsia="ar-SA"/>
              </w:rPr>
              <w:t>Департамент благоустройства и дорожного хозяйства администрации города Нижнего Новгорода</w:t>
            </w:r>
          </w:p>
        </w:tc>
      </w:tr>
      <w:tr w:rsidR="00787DFC" w:rsidRPr="00EA22C0" w:rsidTr="004F114C">
        <w:tc>
          <w:tcPr>
            <w:tcW w:w="2330" w:type="dxa"/>
          </w:tcPr>
          <w:p w:rsidR="00787DFC" w:rsidRPr="00A92DFA" w:rsidRDefault="001F3C70" w:rsidP="00A92DFA">
            <w:pPr>
              <w:widowControl w:val="0"/>
              <w:suppressAutoHyphens/>
              <w:ind w:firstLine="0"/>
              <w:rPr>
                <w:rFonts w:eastAsia="Arial"/>
                <w:szCs w:val="28"/>
                <w:lang w:eastAsia="ar-SA"/>
              </w:rPr>
            </w:pPr>
            <w:r>
              <w:rPr>
                <w:rFonts w:eastAsia="Arial"/>
                <w:szCs w:val="28"/>
                <w:lang w:eastAsia="ar-SA"/>
              </w:rPr>
              <w:t>Соисполнители Программы</w:t>
            </w:r>
          </w:p>
        </w:tc>
        <w:tc>
          <w:tcPr>
            <w:tcW w:w="7938" w:type="dxa"/>
            <w:gridSpan w:val="6"/>
          </w:tcPr>
          <w:p w:rsidR="00787DFC" w:rsidRDefault="001F3C70" w:rsidP="00A92DFA">
            <w:pPr>
              <w:widowControl w:val="0"/>
              <w:suppressAutoHyphens/>
              <w:ind w:firstLine="0"/>
              <w:rPr>
                <w:rFonts w:eastAsia="Arial"/>
                <w:szCs w:val="28"/>
                <w:lang w:eastAsia="ar-SA"/>
              </w:rPr>
            </w:pPr>
            <w:r w:rsidRPr="00644C0B">
              <w:rPr>
                <w:rFonts w:eastAsia="Arial"/>
                <w:szCs w:val="28"/>
                <w:lang w:eastAsia="ar-SA"/>
              </w:rPr>
              <w:t>Департамент жилья и инженерной инфраструктуры администрации города Нижнего Новгорода</w:t>
            </w:r>
            <w:r>
              <w:rPr>
                <w:rFonts w:eastAsia="Arial"/>
                <w:szCs w:val="28"/>
                <w:lang w:eastAsia="ar-SA"/>
              </w:rPr>
              <w:t>;</w:t>
            </w:r>
          </w:p>
          <w:p w:rsidR="001F3C70" w:rsidRPr="00A92DFA" w:rsidRDefault="001F3C70" w:rsidP="001072B7">
            <w:pPr>
              <w:widowControl w:val="0"/>
              <w:suppressAutoHyphens/>
              <w:ind w:firstLine="0"/>
              <w:rPr>
                <w:rFonts w:eastAsia="Arial"/>
                <w:szCs w:val="28"/>
                <w:lang w:eastAsia="ar-SA"/>
              </w:rPr>
            </w:pPr>
            <w:r w:rsidRPr="00644C0B">
              <w:rPr>
                <w:rFonts w:eastAsia="Arial"/>
                <w:szCs w:val="28"/>
                <w:lang w:eastAsia="ar-SA"/>
              </w:rPr>
              <w:t>Администрации  районов города Нижнего Новгорода</w:t>
            </w:r>
          </w:p>
        </w:tc>
      </w:tr>
      <w:tr w:rsidR="005E371C" w:rsidRPr="00EA22C0" w:rsidTr="004F114C">
        <w:tc>
          <w:tcPr>
            <w:tcW w:w="2330" w:type="dxa"/>
          </w:tcPr>
          <w:p w:rsidR="005E371C" w:rsidRDefault="005E371C" w:rsidP="00A92DFA">
            <w:pPr>
              <w:widowControl w:val="0"/>
              <w:suppressAutoHyphens/>
              <w:ind w:firstLine="0"/>
              <w:rPr>
                <w:rFonts w:eastAsia="Arial"/>
                <w:szCs w:val="28"/>
                <w:lang w:eastAsia="ar-SA"/>
              </w:rPr>
            </w:pPr>
            <w:r>
              <w:rPr>
                <w:rFonts w:eastAsia="Arial"/>
                <w:szCs w:val="28"/>
                <w:lang w:eastAsia="ar-SA"/>
              </w:rPr>
              <w:t>Мероприятия Программы</w:t>
            </w:r>
          </w:p>
        </w:tc>
        <w:tc>
          <w:tcPr>
            <w:tcW w:w="7938" w:type="dxa"/>
            <w:gridSpan w:val="6"/>
          </w:tcPr>
          <w:p w:rsidR="005E371C" w:rsidRDefault="005E371C" w:rsidP="00A92DFA">
            <w:pPr>
              <w:widowControl w:val="0"/>
              <w:suppressAutoHyphens/>
              <w:ind w:firstLine="0"/>
              <w:rPr>
                <w:rFonts w:eastAsia="Arial"/>
                <w:szCs w:val="28"/>
                <w:lang w:eastAsia="ar-SA"/>
              </w:rPr>
            </w:pPr>
            <w:r>
              <w:rPr>
                <w:rFonts w:eastAsia="Arial"/>
                <w:szCs w:val="28"/>
                <w:lang w:eastAsia="ar-SA"/>
              </w:rPr>
              <w:t>Мероприятие 1. Благоустройство дворовых территорий</w:t>
            </w:r>
          </w:p>
          <w:p w:rsidR="00750574" w:rsidRPr="00644C0B" w:rsidRDefault="00750574" w:rsidP="003A25B7">
            <w:pPr>
              <w:widowControl w:val="0"/>
              <w:suppressAutoHyphens/>
              <w:ind w:firstLine="0"/>
              <w:rPr>
                <w:rFonts w:eastAsia="Arial"/>
                <w:szCs w:val="28"/>
                <w:lang w:eastAsia="ar-SA"/>
              </w:rPr>
            </w:pPr>
            <w:r>
              <w:rPr>
                <w:rFonts w:eastAsia="Arial"/>
                <w:szCs w:val="28"/>
                <w:lang w:eastAsia="ar-SA"/>
              </w:rPr>
              <w:t xml:space="preserve">Мероприятие 2. Благоустройство муниципальных территорий общего пользования и мест массового отдыха населения </w:t>
            </w:r>
          </w:p>
        </w:tc>
      </w:tr>
      <w:tr w:rsidR="00FF6DE0" w:rsidRPr="00EA22C0" w:rsidTr="004F114C">
        <w:tc>
          <w:tcPr>
            <w:tcW w:w="2330" w:type="dxa"/>
          </w:tcPr>
          <w:p w:rsidR="00FF6DE0" w:rsidRPr="00A92DFA" w:rsidRDefault="00FF6DE0" w:rsidP="00FF6DE0">
            <w:pPr>
              <w:widowControl w:val="0"/>
              <w:suppressAutoHyphens/>
              <w:ind w:firstLine="0"/>
              <w:rPr>
                <w:rFonts w:eastAsia="Arial"/>
                <w:szCs w:val="28"/>
                <w:lang w:eastAsia="ar-SA"/>
              </w:rPr>
            </w:pPr>
            <w:r w:rsidRPr="00A92DFA">
              <w:rPr>
                <w:rFonts w:eastAsia="Arial"/>
                <w:szCs w:val="28"/>
                <w:lang w:eastAsia="ar-SA"/>
              </w:rPr>
              <w:t>Участники Программы</w:t>
            </w:r>
          </w:p>
        </w:tc>
        <w:tc>
          <w:tcPr>
            <w:tcW w:w="7938" w:type="dxa"/>
            <w:gridSpan w:val="6"/>
          </w:tcPr>
          <w:p w:rsidR="00FF6DE0" w:rsidRPr="00A92DFA" w:rsidRDefault="00FF6DE0" w:rsidP="00FF6DE0">
            <w:pPr>
              <w:autoSpaceDE w:val="0"/>
              <w:autoSpaceDN w:val="0"/>
              <w:adjustRightInd w:val="0"/>
              <w:ind w:firstLine="0"/>
              <w:rPr>
                <w:rFonts w:eastAsia="Arial"/>
                <w:szCs w:val="28"/>
                <w:lang w:eastAsia="ar-SA"/>
              </w:rPr>
            </w:pPr>
            <w:r w:rsidRPr="00A92DFA">
              <w:rPr>
                <w:rFonts w:eastAsia="Arial"/>
                <w:szCs w:val="28"/>
                <w:lang w:eastAsia="ar-SA"/>
              </w:rPr>
              <w:t>Граждане и организации заинтересованные в реализации мер</w:t>
            </w:r>
            <w:r w:rsidRPr="00A92DFA">
              <w:rPr>
                <w:rFonts w:eastAsia="Arial"/>
                <w:szCs w:val="28"/>
                <w:lang w:eastAsia="ar-SA"/>
              </w:rPr>
              <w:t>о</w:t>
            </w:r>
            <w:r w:rsidRPr="00A92DFA">
              <w:rPr>
                <w:rFonts w:eastAsia="Arial"/>
                <w:szCs w:val="28"/>
                <w:lang w:eastAsia="ar-SA"/>
              </w:rPr>
              <w:t>приятий по благоустройству территории муниципального обр</w:t>
            </w:r>
            <w:r w:rsidRPr="00A92DFA">
              <w:rPr>
                <w:rFonts w:eastAsia="Arial"/>
                <w:szCs w:val="28"/>
                <w:lang w:eastAsia="ar-SA"/>
              </w:rPr>
              <w:t>а</w:t>
            </w:r>
            <w:r w:rsidRPr="00A92DFA">
              <w:rPr>
                <w:rFonts w:eastAsia="Arial"/>
                <w:szCs w:val="28"/>
                <w:lang w:eastAsia="ar-SA"/>
              </w:rPr>
              <w:t>зования город Нижний Новгород</w:t>
            </w:r>
          </w:p>
        </w:tc>
      </w:tr>
      <w:tr w:rsidR="00787DFC" w:rsidRPr="00EA22C0" w:rsidTr="004F114C">
        <w:tc>
          <w:tcPr>
            <w:tcW w:w="2330" w:type="dxa"/>
          </w:tcPr>
          <w:p w:rsidR="00787DFC" w:rsidRPr="00A92DFA" w:rsidRDefault="00787DFC" w:rsidP="00FC5A6F">
            <w:pPr>
              <w:widowControl w:val="0"/>
              <w:suppressAutoHyphens/>
              <w:ind w:firstLine="0"/>
              <w:rPr>
                <w:rFonts w:eastAsia="Arial"/>
                <w:szCs w:val="28"/>
                <w:lang w:eastAsia="ar-SA"/>
              </w:rPr>
            </w:pPr>
            <w:r w:rsidRPr="00A92DFA">
              <w:rPr>
                <w:rFonts w:eastAsia="Arial"/>
                <w:szCs w:val="28"/>
                <w:lang w:eastAsia="ar-SA"/>
              </w:rPr>
              <w:t>Цели Программы</w:t>
            </w:r>
          </w:p>
        </w:tc>
        <w:tc>
          <w:tcPr>
            <w:tcW w:w="7938" w:type="dxa"/>
            <w:gridSpan w:val="6"/>
          </w:tcPr>
          <w:p w:rsidR="00787DFC" w:rsidRPr="00A92DFA" w:rsidRDefault="00787DFC" w:rsidP="00FC5A6F">
            <w:pPr>
              <w:autoSpaceDE w:val="0"/>
              <w:autoSpaceDN w:val="0"/>
              <w:adjustRightInd w:val="0"/>
              <w:ind w:firstLine="0"/>
              <w:rPr>
                <w:rFonts w:eastAsia="Arial"/>
                <w:szCs w:val="28"/>
                <w:lang w:eastAsia="ar-SA"/>
              </w:rPr>
            </w:pPr>
            <w:r w:rsidRPr="00A92DFA">
              <w:rPr>
                <w:rFonts w:eastAsia="Arial"/>
                <w:szCs w:val="28"/>
                <w:lang w:eastAsia="ar-SA"/>
              </w:rPr>
              <w:t>Повышение качества и комфорта городской среды на террит</w:t>
            </w:r>
            <w:r w:rsidRPr="00A92DFA">
              <w:rPr>
                <w:rFonts w:eastAsia="Arial"/>
                <w:szCs w:val="28"/>
                <w:lang w:eastAsia="ar-SA"/>
              </w:rPr>
              <w:t>о</w:t>
            </w:r>
            <w:r w:rsidRPr="00A92DFA">
              <w:rPr>
                <w:rFonts w:eastAsia="Arial"/>
                <w:szCs w:val="28"/>
                <w:lang w:eastAsia="ar-SA"/>
              </w:rPr>
              <w:t>рии города Нижнего Новгорода на основе проведения ко</w:t>
            </w:r>
            <w:r w:rsidRPr="00A92DFA">
              <w:rPr>
                <w:rFonts w:eastAsia="Arial"/>
                <w:szCs w:val="28"/>
                <w:lang w:eastAsia="ar-SA"/>
              </w:rPr>
              <w:t>м</w:t>
            </w:r>
            <w:r w:rsidRPr="00A92DFA">
              <w:rPr>
                <w:rFonts w:eastAsia="Arial"/>
                <w:szCs w:val="28"/>
                <w:lang w:eastAsia="ar-SA"/>
              </w:rPr>
              <w:t>плексного благоустройства территорий в границах муниципал</w:t>
            </w:r>
            <w:r w:rsidRPr="00A92DFA">
              <w:rPr>
                <w:rFonts w:eastAsia="Arial"/>
                <w:szCs w:val="28"/>
                <w:lang w:eastAsia="ar-SA"/>
              </w:rPr>
              <w:t>ь</w:t>
            </w:r>
            <w:r w:rsidRPr="00A92DFA">
              <w:rPr>
                <w:rFonts w:eastAsia="Arial"/>
                <w:szCs w:val="28"/>
                <w:lang w:eastAsia="ar-SA"/>
              </w:rPr>
              <w:t>ного образования город Нижний Новгород</w:t>
            </w:r>
          </w:p>
        </w:tc>
      </w:tr>
      <w:tr w:rsidR="00787DFC" w:rsidRPr="00EA22C0" w:rsidTr="004F114C">
        <w:tc>
          <w:tcPr>
            <w:tcW w:w="2330" w:type="dxa"/>
          </w:tcPr>
          <w:p w:rsidR="00787DFC" w:rsidRPr="00A92DFA" w:rsidRDefault="00787DFC" w:rsidP="00FC5A6F">
            <w:pPr>
              <w:widowControl w:val="0"/>
              <w:suppressAutoHyphens/>
              <w:ind w:firstLine="0"/>
              <w:rPr>
                <w:rFonts w:eastAsia="Arial"/>
                <w:szCs w:val="28"/>
                <w:lang w:eastAsia="ar-SA"/>
              </w:rPr>
            </w:pPr>
            <w:r w:rsidRPr="00A92DFA">
              <w:rPr>
                <w:rFonts w:eastAsia="Arial"/>
                <w:szCs w:val="28"/>
                <w:lang w:eastAsia="ar-SA"/>
              </w:rPr>
              <w:t>Задачи Программы</w:t>
            </w:r>
          </w:p>
        </w:tc>
        <w:tc>
          <w:tcPr>
            <w:tcW w:w="7938" w:type="dxa"/>
            <w:gridSpan w:val="6"/>
          </w:tcPr>
          <w:p w:rsidR="00787DFC" w:rsidRPr="00A5776D" w:rsidRDefault="00A5776D" w:rsidP="00A5776D">
            <w:pPr>
              <w:tabs>
                <w:tab w:val="left" w:pos="338"/>
              </w:tabs>
              <w:spacing w:before="95"/>
              <w:ind w:right="57" w:firstLine="0"/>
              <w:rPr>
                <w:rFonts w:eastAsia="Arial"/>
                <w:szCs w:val="28"/>
                <w:lang w:eastAsia="ar-SA"/>
              </w:rPr>
            </w:pPr>
            <w:r>
              <w:rPr>
                <w:rFonts w:eastAsia="Arial"/>
                <w:szCs w:val="28"/>
                <w:lang w:eastAsia="ar-SA"/>
              </w:rPr>
              <w:t>1.</w:t>
            </w:r>
            <w:r w:rsidR="00381BF7">
              <w:rPr>
                <w:rFonts w:eastAsia="Arial"/>
                <w:szCs w:val="28"/>
                <w:lang w:eastAsia="ar-SA"/>
              </w:rPr>
              <w:t xml:space="preserve"> </w:t>
            </w:r>
            <w:r w:rsidR="00787DFC" w:rsidRPr="00A5776D">
              <w:rPr>
                <w:rFonts w:eastAsia="Arial"/>
                <w:szCs w:val="28"/>
                <w:lang w:eastAsia="ar-SA"/>
              </w:rPr>
              <w:t>Повышение уровня благоустройства дворовых территорий города Нижнего Новгорода.</w:t>
            </w:r>
          </w:p>
          <w:p w:rsidR="00787DFC" w:rsidRPr="00F50100" w:rsidRDefault="00A5776D" w:rsidP="00F50100">
            <w:pPr>
              <w:ind w:firstLine="0"/>
              <w:jc w:val="left"/>
              <w:rPr>
                <w:rFonts w:eastAsia="Arial"/>
                <w:szCs w:val="28"/>
                <w:lang w:eastAsia="ar-SA"/>
              </w:rPr>
            </w:pPr>
            <w:r>
              <w:rPr>
                <w:rFonts w:eastAsia="Arial"/>
                <w:szCs w:val="28"/>
                <w:lang w:eastAsia="ar-SA"/>
              </w:rPr>
              <w:t>2.</w:t>
            </w:r>
            <w:r w:rsidR="00381BF7">
              <w:rPr>
                <w:rFonts w:eastAsia="Arial"/>
                <w:szCs w:val="28"/>
                <w:lang w:eastAsia="ar-SA"/>
              </w:rPr>
              <w:t xml:space="preserve"> </w:t>
            </w:r>
            <w:r w:rsidR="00787DFC" w:rsidRPr="00A5776D">
              <w:rPr>
                <w:rFonts w:eastAsia="Arial"/>
                <w:szCs w:val="28"/>
                <w:lang w:eastAsia="ar-SA"/>
              </w:rPr>
              <w:t xml:space="preserve">Повышение уровня благоустройства действующих и создание новых </w:t>
            </w:r>
            <w:r w:rsidR="00F50100" w:rsidRPr="00F50100">
              <w:rPr>
                <w:szCs w:val="28"/>
              </w:rPr>
              <w:t>м</w:t>
            </w:r>
            <w:r w:rsidR="00F50100" w:rsidRPr="00F50100">
              <w:rPr>
                <w:rFonts w:eastAsia="Arial"/>
                <w:szCs w:val="28"/>
                <w:lang w:eastAsia="ar-SA"/>
              </w:rPr>
              <w:t>униципальных территорий</w:t>
            </w:r>
            <w:r w:rsidR="00F50100">
              <w:rPr>
                <w:rFonts w:eastAsia="Arial"/>
                <w:szCs w:val="28"/>
                <w:lang w:eastAsia="ar-SA"/>
              </w:rPr>
              <w:t xml:space="preserve"> </w:t>
            </w:r>
            <w:r w:rsidR="00F50100" w:rsidRPr="00F50100">
              <w:rPr>
                <w:rFonts w:eastAsia="Arial"/>
                <w:szCs w:val="28"/>
                <w:lang w:eastAsia="ar-SA"/>
              </w:rPr>
              <w:t xml:space="preserve">общего пользования и мест массового отдыха населения </w:t>
            </w:r>
            <w:r w:rsidR="00F50100">
              <w:rPr>
                <w:rFonts w:eastAsia="Arial"/>
                <w:szCs w:val="28"/>
                <w:lang w:eastAsia="ar-SA"/>
              </w:rPr>
              <w:t xml:space="preserve">в </w:t>
            </w:r>
            <w:r w:rsidR="00787DFC" w:rsidRPr="00F50100">
              <w:rPr>
                <w:rFonts w:eastAsia="Arial"/>
                <w:szCs w:val="28"/>
                <w:lang w:eastAsia="ar-SA"/>
              </w:rPr>
              <w:t>город</w:t>
            </w:r>
            <w:r w:rsidR="00F50100">
              <w:rPr>
                <w:rFonts w:eastAsia="Arial"/>
                <w:szCs w:val="28"/>
                <w:lang w:eastAsia="ar-SA"/>
              </w:rPr>
              <w:t>е</w:t>
            </w:r>
            <w:r w:rsidR="00787DFC" w:rsidRPr="00F50100">
              <w:rPr>
                <w:rFonts w:eastAsia="Arial"/>
                <w:szCs w:val="28"/>
                <w:lang w:eastAsia="ar-SA"/>
              </w:rPr>
              <w:t xml:space="preserve"> Нижне</w:t>
            </w:r>
            <w:r w:rsidR="00F50100">
              <w:rPr>
                <w:rFonts w:eastAsia="Arial"/>
                <w:szCs w:val="28"/>
                <w:lang w:eastAsia="ar-SA"/>
              </w:rPr>
              <w:t>м</w:t>
            </w:r>
            <w:r w:rsidR="00787DFC" w:rsidRPr="00F50100">
              <w:rPr>
                <w:rFonts w:eastAsia="Arial"/>
                <w:szCs w:val="28"/>
                <w:lang w:eastAsia="ar-SA"/>
              </w:rPr>
              <w:t xml:space="preserve"> Новгород</w:t>
            </w:r>
            <w:r w:rsidR="00F50100">
              <w:rPr>
                <w:rFonts w:eastAsia="Arial"/>
                <w:szCs w:val="28"/>
                <w:lang w:eastAsia="ar-SA"/>
              </w:rPr>
              <w:t>е</w:t>
            </w:r>
            <w:r w:rsidR="00787DFC" w:rsidRPr="00F50100">
              <w:rPr>
                <w:rFonts w:eastAsia="Arial"/>
                <w:szCs w:val="28"/>
                <w:lang w:eastAsia="ar-SA"/>
              </w:rPr>
              <w:t>.</w:t>
            </w:r>
          </w:p>
          <w:p w:rsidR="00787DFC" w:rsidRPr="00A5776D" w:rsidRDefault="00381BF7" w:rsidP="00FB486D">
            <w:pPr>
              <w:tabs>
                <w:tab w:val="left" w:pos="338"/>
              </w:tabs>
              <w:ind w:right="58" w:firstLine="0"/>
              <w:rPr>
                <w:rFonts w:eastAsia="Arial"/>
                <w:szCs w:val="28"/>
                <w:lang w:eastAsia="ar-SA"/>
              </w:rPr>
            </w:pPr>
            <w:r>
              <w:rPr>
                <w:rFonts w:eastAsia="Arial"/>
                <w:szCs w:val="28"/>
                <w:lang w:eastAsia="ar-SA"/>
              </w:rPr>
              <w:t xml:space="preserve">3. </w:t>
            </w:r>
            <w:r w:rsidR="00787DFC" w:rsidRPr="00A5776D">
              <w:rPr>
                <w:rFonts w:eastAsia="Arial"/>
                <w:szCs w:val="28"/>
                <w:lang w:eastAsia="ar-SA"/>
              </w:rPr>
              <w:t>Повышение уровня вовлеченности заинтересованных гра</w:t>
            </w:r>
            <w:r w:rsidR="00787DFC" w:rsidRPr="00A5776D">
              <w:rPr>
                <w:rFonts w:eastAsia="Arial"/>
                <w:szCs w:val="28"/>
                <w:lang w:eastAsia="ar-SA"/>
              </w:rPr>
              <w:t>ж</w:t>
            </w:r>
            <w:r w:rsidR="00787DFC" w:rsidRPr="00A5776D">
              <w:rPr>
                <w:rFonts w:eastAsia="Arial"/>
                <w:szCs w:val="28"/>
                <w:lang w:eastAsia="ar-SA"/>
              </w:rPr>
              <w:t xml:space="preserve">дан, организаций в реализацию мероприятий по </w:t>
            </w:r>
            <w:r w:rsidR="00A0169D">
              <w:rPr>
                <w:rFonts w:eastAsia="Arial"/>
                <w:szCs w:val="28"/>
                <w:lang w:eastAsia="ar-SA"/>
              </w:rPr>
              <w:t>благоустройс</w:t>
            </w:r>
            <w:r w:rsidR="00A0169D">
              <w:rPr>
                <w:rFonts w:eastAsia="Arial"/>
                <w:szCs w:val="28"/>
                <w:lang w:eastAsia="ar-SA"/>
              </w:rPr>
              <w:t>т</w:t>
            </w:r>
            <w:r w:rsidR="00A0169D">
              <w:rPr>
                <w:rFonts w:eastAsia="Arial"/>
                <w:szCs w:val="28"/>
                <w:lang w:eastAsia="ar-SA"/>
              </w:rPr>
              <w:t>ву территории</w:t>
            </w:r>
            <w:r w:rsidR="00FB486D">
              <w:rPr>
                <w:rFonts w:eastAsia="Arial"/>
                <w:szCs w:val="28"/>
                <w:lang w:eastAsia="ar-SA"/>
              </w:rPr>
              <w:t xml:space="preserve"> города Нижнего Новгорода</w:t>
            </w:r>
            <w:r w:rsidR="00A0169D">
              <w:rPr>
                <w:rFonts w:eastAsia="Arial"/>
                <w:szCs w:val="28"/>
                <w:lang w:eastAsia="ar-SA"/>
              </w:rPr>
              <w:t>.</w:t>
            </w:r>
          </w:p>
        </w:tc>
      </w:tr>
      <w:tr w:rsidR="00787DFC" w:rsidRPr="00EA22C0" w:rsidTr="004F114C">
        <w:tc>
          <w:tcPr>
            <w:tcW w:w="2330" w:type="dxa"/>
          </w:tcPr>
          <w:p w:rsidR="00787DFC" w:rsidRPr="00787DFC" w:rsidRDefault="00787DFC" w:rsidP="00787DFC">
            <w:pPr>
              <w:widowControl w:val="0"/>
              <w:suppressAutoHyphens/>
              <w:ind w:firstLine="0"/>
              <w:rPr>
                <w:rFonts w:eastAsia="Arial"/>
                <w:szCs w:val="28"/>
                <w:lang w:eastAsia="ar-SA"/>
              </w:rPr>
            </w:pPr>
            <w:r w:rsidRPr="00787DFC">
              <w:rPr>
                <w:rFonts w:eastAsia="Arial"/>
                <w:szCs w:val="28"/>
                <w:lang w:eastAsia="ar-SA"/>
              </w:rPr>
              <w:t xml:space="preserve">Целевые индикаторы и </w:t>
            </w:r>
            <w:r w:rsidRPr="00787DFC">
              <w:rPr>
                <w:rFonts w:eastAsia="Arial"/>
                <w:szCs w:val="28"/>
                <w:lang w:eastAsia="ar-SA"/>
              </w:rPr>
              <w:lastRenderedPageBreak/>
              <w:t>показатели Программы</w:t>
            </w:r>
          </w:p>
        </w:tc>
        <w:tc>
          <w:tcPr>
            <w:tcW w:w="7938" w:type="dxa"/>
            <w:gridSpan w:val="6"/>
          </w:tcPr>
          <w:p w:rsidR="00787DFC" w:rsidRPr="00137DC8" w:rsidRDefault="00787DFC" w:rsidP="00FC5A6F">
            <w:pPr>
              <w:tabs>
                <w:tab w:val="left" w:pos="142"/>
                <w:tab w:val="left" w:pos="1996"/>
                <w:tab w:val="left" w:pos="3409"/>
                <w:tab w:val="left" w:pos="5045"/>
                <w:tab w:val="left" w:pos="6107"/>
              </w:tabs>
              <w:spacing w:before="92" w:line="241" w:lineRule="auto"/>
              <w:ind w:right="59" w:firstLine="0"/>
              <w:rPr>
                <w:sz w:val="24"/>
                <w:szCs w:val="24"/>
              </w:rPr>
            </w:pPr>
            <w:r>
              <w:rPr>
                <w:rFonts w:eastAsia="Arial"/>
                <w:szCs w:val="28"/>
                <w:lang w:eastAsia="ar-SA"/>
              </w:rPr>
              <w:lastRenderedPageBreak/>
              <w:t xml:space="preserve">1. </w:t>
            </w:r>
            <w:r w:rsidR="006D0C0C">
              <w:rPr>
                <w:rFonts w:eastAsia="Arial"/>
                <w:szCs w:val="28"/>
                <w:lang w:eastAsia="ar-SA"/>
              </w:rPr>
              <w:t xml:space="preserve">Количество </w:t>
            </w:r>
            <w:r>
              <w:rPr>
                <w:rFonts w:eastAsia="Arial"/>
                <w:szCs w:val="28"/>
                <w:lang w:eastAsia="ar-SA"/>
              </w:rPr>
              <w:t xml:space="preserve">дворовых </w:t>
            </w:r>
            <w:r w:rsidRPr="00137DC8">
              <w:rPr>
                <w:rFonts w:eastAsia="Arial"/>
                <w:szCs w:val="28"/>
                <w:lang w:eastAsia="ar-SA"/>
              </w:rPr>
              <w:t>территорий города</w:t>
            </w:r>
            <w:r>
              <w:rPr>
                <w:rFonts w:eastAsia="Arial"/>
                <w:szCs w:val="28"/>
                <w:lang w:eastAsia="ar-SA"/>
              </w:rPr>
              <w:t xml:space="preserve"> </w:t>
            </w:r>
            <w:r w:rsidRPr="00137DC8">
              <w:rPr>
                <w:rFonts w:eastAsia="Arial"/>
                <w:szCs w:val="28"/>
                <w:lang w:eastAsia="ar-SA"/>
              </w:rPr>
              <w:t>Нижнего Новгор</w:t>
            </w:r>
            <w:r w:rsidRPr="00137DC8">
              <w:rPr>
                <w:rFonts w:eastAsia="Arial"/>
                <w:szCs w:val="28"/>
                <w:lang w:eastAsia="ar-SA"/>
              </w:rPr>
              <w:t>о</w:t>
            </w:r>
            <w:r w:rsidRPr="00137DC8">
              <w:rPr>
                <w:rFonts w:eastAsia="Arial"/>
                <w:szCs w:val="28"/>
                <w:lang w:eastAsia="ar-SA"/>
              </w:rPr>
              <w:t>да, благоустроенны</w:t>
            </w:r>
            <w:r w:rsidR="00381BF7">
              <w:rPr>
                <w:rFonts w:eastAsia="Arial"/>
                <w:szCs w:val="28"/>
                <w:lang w:eastAsia="ar-SA"/>
              </w:rPr>
              <w:t>х в рамках реализации Программы.</w:t>
            </w:r>
          </w:p>
          <w:p w:rsidR="00787DFC" w:rsidRPr="00137DC8" w:rsidRDefault="00787DFC" w:rsidP="00FC5A6F">
            <w:pPr>
              <w:tabs>
                <w:tab w:val="left" w:pos="142"/>
              </w:tabs>
              <w:ind w:right="204" w:firstLine="0"/>
              <w:rPr>
                <w:rFonts w:eastAsia="Arial"/>
                <w:szCs w:val="28"/>
                <w:lang w:eastAsia="ar-SA"/>
              </w:rPr>
            </w:pPr>
            <w:r>
              <w:rPr>
                <w:rFonts w:eastAsia="Arial"/>
                <w:szCs w:val="28"/>
                <w:lang w:eastAsia="ar-SA"/>
              </w:rPr>
              <w:lastRenderedPageBreak/>
              <w:t xml:space="preserve">2. </w:t>
            </w:r>
            <w:r w:rsidRPr="00137DC8">
              <w:rPr>
                <w:rFonts w:eastAsia="Arial"/>
                <w:szCs w:val="28"/>
                <w:lang w:eastAsia="ar-SA"/>
              </w:rPr>
              <w:t xml:space="preserve">Площадь благоустроенных </w:t>
            </w:r>
            <w:r>
              <w:rPr>
                <w:rFonts w:eastAsia="Arial"/>
                <w:szCs w:val="28"/>
                <w:lang w:eastAsia="ar-SA"/>
              </w:rPr>
              <w:t xml:space="preserve">дворовых </w:t>
            </w:r>
            <w:r w:rsidR="00381BF7">
              <w:rPr>
                <w:rFonts w:eastAsia="Arial"/>
                <w:szCs w:val="28"/>
                <w:lang w:eastAsia="ar-SA"/>
              </w:rPr>
              <w:t>территорий.</w:t>
            </w:r>
          </w:p>
          <w:p w:rsidR="00787DFC" w:rsidRPr="00137DC8" w:rsidRDefault="00787DFC" w:rsidP="00FC5A6F">
            <w:pPr>
              <w:tabs>
                <w:tab w:val="left" w:pos="142"/>
              </w:tabs>
              <w:ind w:right="204" w:firstLine="0"/>
              <w:rPr>
                <w:rFonts w:eastAsia="Arial"/>
                <w:szCs w:val="28"/>
                <w:lang w:eastAsia="ar-SA"/>
              </w:rPr>
            </w:pPr>
            <w:r>
              <w:rPr>
                <w:rFonts w:eastAsia="Arial"/>
                <w:szCs w:val="28"/>
                <w:lang w:eastAsia="ar-SA"/>
              </w:rPr>
              <w:t>3.</w:t>
            </w:r>
            <w:r w:rsidR="00C61599">
              <w:rPr>
                <w:rFonts w:eastAsia="Arial"/>
                <w:szCs w:val="28"/>
                <w:lang w:eastAsia="ar-SA"/>
              </w:rPr>
              <w:t xml:space="preserve"> </w:t>
            </w:r>
            <w:r w:rsidRPr="00137DC8">
              <w:rPr>
                <w:rFonts w:eastAsia="Arial"/>
                <w:szCs w:val="28"/>
                <w:lang w:eastAsia="ar-SA"/>
              </w:rPr>
              <w:t xml:space="preserve">Количество </w:t>
            </w:r>
            <w:r w:rsidR="003A25B7">
              <w:rPr>
                <w:rFonts w:eastAsia="Arial"/>
                <w:szCs w:val="28"/>
                <w:lang w:eastAsia="ar-SA"/>
              </w:rPr>
              <w:t>муниципальных территорий общего пользов</w:t>
            </w:r>
            <w:r w:rsidR="003A25B7">
              <w:rPr>
                <w:rFonts w:eastAsia="Arial"/>
                <w:szCs w:val="28"/>
                <w:lang w:eastAsia="ar-SA"/>
              </w:rPr>
              <w:t>а</w:t>
            </w:r>
            <w:r w:rsidR="003A25B7">
              <w:rPr>
                <w:rFonts w:eastAsia="Arial"/>
                <w:szCs w:val="28"/>
                <w:lang w:eastAsia="ar-SA"/>
              </w:rPr>
              <w:t>ния и мест массового отдыха населения</w:t>
            </w:r>
            <w:r w:rsidRPr="00137DC8">
              <w:rPr>
                <w:rFonts w:eastAsia="Arial"/>
                <w:szCs w:val="28"/>
                <w:lang w:eastAsia="ar-SA"/>
              </w:rPr>
              <w:t>, благоустроенных в рамках реализации Программы.</w:t>
            </w:r>
          </w:p>
          <w:p w:rsidR="00787DFC" w:rsidRPr="00137DC8" w:rsidRDefault="00787DFC" w:rsidP="00FC5A6F">
            <w:pPr>
              <w:tabs>
                <w:tab w:val="left" w:pos="142"/>
                <w:tab w:val="left" w:pos="338"/>
              </w:tabs>
              <w:spacing w:line="241" w:lineRule="auto"/>
              <w:ind w:right="205" w:firstLine="0"/>
              <w:rPr>
                <w:rFonts w:eastAsia="Arial"/>
                <w:szCs w:val="28"/>
                <w:lang w:eastAsia="ar-SA"/>
              </w:rPr>
            </w:pPr>
            <w:r>
              <w:rPr>
                <w:rFonts w:eastAsia="Arial"/>
                <w:szCs w:val="28"/>
                <w:lang w:eastAsia="ar-SA"/>
              </w:rPr>
              <w:t xml:space="preserve">4. </w:t>
            </w:r>
            <w:r w:rsidRPr="00137DC8">
              <w:rPr>
                <w:rFonts w:eastAsia="Arial"/>
                <w:szCs w:val="28"/>
                <w:lang w:eastAsia="ar-SA"/>
              </w:rPr>
              <w:t xml:space="preserve">Площадь благоустроенных </w:t>
            </w:r>
            <w:r w:rsidR="003A25B7">
              <w:rPr>
                <w:rFonts w:eastAsia="Arial"/>
                <w:szCs w:val="28"/>
                <w:lang w:eastAsia="ar-SA"/>
              </w:rPr>
              <w:t>муниципальных территорий о</w:t>
            </w:r>
            <w:r w:rsidR="003A25B7">
              <w:rPr>
                <w:rFonts w:eastAsia="Arial"/>
                <w:szCs w:val="28"/>
                <w:lang w:eastAsia="ar-SA"/>
              </w:rPr>
              <w:t>б</w:t>
            </w:r>
            <w:r w:rsidR="003A25B7">
              <w:rPr>
                <w:rFonts w:eastAsia="Arial"/>
                <w:szCs w:val="28"/>
                <w:lang w:eastAsia="ar-SA"/>
              </w:rPr>
              <w:t>щего пользования и мест массового отдыха населения</w:t>
            </w:r>
            <w:r w:rsidRPr="00137DC8">
              <w:rPr>
                <w:rFonts w:eastAsia="Arial"/>
                <w:szCs w:val="28"/>
                <w:lang w:eastAsia="ar-SA"/>
              </w:rPr>
              <w:t>.</w:t>
            </w:r>
          </w:p>
          <w:p w:rsidR="00787DFC" w:rsidRPr="00A92DFA" w:rsidRDefault="00787DFC" w:rsidP="00FC5A6F">
            <w:pPr>
              <w:pStyle w:val="af3"/>
              <w:tabs>
                <w:tab w:val="left" w:pos="-141"/>
              </w:tabs>
              <w:ind w:right="204"/>
              <w:jc w:val="both"/>
              <w:rPr>
                <w:rFonts w:ascii="Times New Roman" w:eastAsia="Arial" w:hAnsi="Times New Roman" w:cs="Times New Roman"/>
                <w:sz w:val="28"/>
                <w:szCs w:val="28"/>
                <w:lang w:val="ru-RU" w:eastAsia="ar-SA"/>
              </w:rPr>
            </w:pPr>
            <w:r>
              <w:rPr>
                <w:rFonts w:ascii="Times New Roman" w:eastAsia="Arial" w:hAnsi="Times New Roman" w:cs="Times New Roman"/>
                <w:sz w:val="28"/>
                <w:szCs w:val="28"/>
                <w:lang w:val="ru-RU" w:eastAsia="ar-SA"/>
              </w:rPr>
              <w:t xml:space="preserve">5. </w:t>
            </w:r>
            <w:r w:rsidRPr="00A92DFA">
              <w:rPr>
                <w:rFonts w:ascii="Times New Roman" w:eastAsia="Arial" w:hAnsi="Times New Roman" w:cs="Times New Roman"/>
                <w:sz w:val="28"/>
                <w:szCs w:val="28"/>
                <w:lang w:val="ru-RU" w:eastAsia="ar-SA"/>
              </w:rPr>
              <w:t>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г</w:t>
            </w:r>
            <w:r w:rsidRPr="00A92DFA">
              <w:rPr>
                <w:rFonts w:ascii="Times New Roman" w:eastAsia="Arial" w:hAnsi="Times New Roman" w:cs="Times New Roman"/>
                <w:sz w:val="28"/>
                <w:szCs w:val="28"/>
                <w:lang w:val="ru-RU" w:eastAsia="ar-SA"/>
              </w:rPr>
              <w:t>о</w:t>
            </w:r>
            <w:r w:rsidRPr="00A92DFA">
              <w:rPr>
                <w:rFonts w:ascii="Times New Roman" w:eastAsia="Arial" w:hAnsi="Times New Roman" w:cs="Times New Roman"/>
                <w:sz w:val="28"/>
                <w:szCs w:val="28"/>
                <w:lang w:val="ru-RU" w:eastAsia="ar-SA"/>
              </w:rPr>
              <w:t>рода Нижнего Новгорода.</w:t>
            </w:r>
          </w:p>
          <w:p w:rsidR="00787DFC" w:rsidRPr="00A92DFA" w:rsidRDefault="00787DFC" w:rsidP="00FC5A6F">
            <w:pPr>
              <w:pStyle w:val="af3"/>
              <w:tabs>
                <w:tab w:val="left" w:pos="-141"/>
                <w:tab w:val="left" w:pos="142"/>
                <w:tab w:val="left" w:pos="479"/>
              </w:tabs>
              <w:ind w:right="202"/>
              <w:jc w:val="both"/>
              <w:rPr>
                <w:rFonts w:ascii="Times New Roman" w:eastAsia="Arial" w:hAnsi="Times New Roman" w:cs="Times New Roman"/>
                <w:sz w:val="28"/>
                <w:szCs w:val="28"/>
                <w:lang w:val="ru-RU" w:eastAsia="ar-SA"/>
              </w:rPr>
            </w:pPr>
            <w:r>
              <w:rPr>
                <w:rFonts w:ascii="Times New Roman" w:eastAsia="Arial" w:hAnsi="Times New Roman" w:cs="Times New Roman"/>
                <w:sz w:val="28"/>
                <w:szCs w:val="28"/>
                <w:lang w:val="ru-RU" w:eastAsia="ar-SA"/>
              </w:rPr>
              <w:t xml:space="preserve">6. </w:t>
            </w:r>
            <w:r w:rsidRPr="00A92DFA">
              <w:rPr>
                <w:rFonts w:ascii="Times New Roman" w:eastAsia="Arial" w:hAnsi="Times New Roman" w:cs="Times New Roman"/>
                <w:sz w:val="28"/>
                <w:szCs w:val="28"/>
                <w:lang w:val="ru-RU" w:eastAsia="ar-SA"/>
              </w:rPr>
              <w:t>Количество жителей многоквартирных домов, принявших финансовое участие в реализации мероприятий, направленных на повышение уровня благоустройства дворовых территорий города Нижнего Новгорода.</w:t>
            </w:r>
          </w:p>
          <w:p w:rsidR="00787DFC" w:rsidRPr="00A92DFA" w:rsidRDefault="00787DFC" w:rsidP="004F114C">
            <w:pPr>
              <w:widowControl w:val="0"/>
              <w:tabs>
                <w:tab w:val="left" w:pos="142"/>
              </w:tabs>
              <w:suppressAutoHyphens/>
              <w:ind w:firstLine="0"/>
              <w:rPr>
                <w:rFonts w:eastAsia="Arial"/>
                <w:szCs w:val="28"/>
                <w:lang w:eastAsia="ar-SA"/>
              </w:rPr>
            </w:pPr>
            <w:r>
              <w:rPr>
                <w:rFonts w:eastAsia="Arial"/>
                <w:szCs w:val="28"/>
                <w:lang w:eastAsia="ar-SA"/>
              </w:rPr>
              <w:t>7</w:t>
            </w:r>
            <w:r w:rsidRPr="00A92DFA">
              <w:rPr>
                <w:rFonts w:eastAsia="Arial"/>
                <w:szCs w:val="28"/>
                <w:lang w:eastAsia="ar-SA"/>
              </w:rPr>
              <w:t xml:space="preserve">. Количество информационных материалов в средствах массовой информации, в </w:t>
            </w:r>
            <w:r w:rsidR="003A25B7">
              <w:rPr>
                <w:rFonts w:eastAsia="Arial"/>
                <w:szCs w:val="28"/>
                <w:lang w:eastAsia="ar-SA"/>
              </w:rPr>
              <w:t xml:space="preserve">информационно-телекоммуникационной </w:t>
            </w:r>
            <w:r w:rsidRPr="00A92DFA">
              <w:rPr>
                <w:rFonts w:eastAsia="Arial"/>
                <w:szCs w:val="28"/>
                <w:lang w:eastAsia="ar-SA"/>
              </w:rPr>
              <w:t xml:space="preserve">сети </w:t>
            </w:r>
            <w:r w:rsidR="003A25B7">
              <w:rPr>
                <w:rFonts w:eastAsia="Arial"/>
                <w:szCs w:val="28"/>
                <w:lang w:eastAsia="ar-SA"/>
              </w:rPr>
              <w:t>«</w:t>
            </w:r>
            <w:r w:rsidRPr="00A92DFA">
              <w:rPr>
                <w:rFonts w:eastAsia="Arial"/>
                <w:szCs w:val="28"/>
                <w:lang w:eastAsia="ar-SA"/>
              </w:rPr>
              <w:t>Интернет</w:t>
            </w:r>
            <w:r w:rsidR="003A25B7">
              <w:rPr>
                <w:rFonts w:eastAsia="Arial"/>
                <w:szCs w:val="28"/>
                <w:lang w:eastAsia="ar-SA"/>
              </w:rPr>
              <w:t>»</w:t>
            </w:r>
            <w:r w:rsidRPr="00A92DFA">
              <w:rPr>
                <w:rFonts w:eastAsia="Arial"/>
                <w:szCs w:val="28"/>
                <w:lang w:eastAsia="ar-SA"/>
              </w:rPr>
              <w:t xml:space="preserve"> о реализации мероприятий Программы.</w:t>
            </w:r>
          </w:p>
        </w:tc>
      </w:tr>
      <w:tr w:rsidR="004E07BE" w:rsidRPr="00893BDF" w:rsidTr="004F114C">
        <w:tc>
          <w:tcPr>
            <w:tcW w:w="2330" w:type="dxa"/>
          </w:tcPr>
          <w:p w:rsidR="004E07BE" w:rsidRPr="00A92DFA" w:rsidRDefault="004E07BE" w:rsidP="00A92DFA">
            <w:pPr>
              <w:widowControl w:val="0"/>
              <w:suppressAutoHyphens/>
              <w:ind w:firstLine="0"/>
              <w:rPr>
                <w:rFonts w:eastAsia="Arial"/>
                <w:szCs w:val="28"/>
                <w:lang w:eastAsia="ar-SA"/>
              </w:rPr>
            </w:pPr>
            <w:r w:rsidRPr="00A92DFA">
              <w:rPr>
                <w:rFonts w:eastAsia="Arial"/>
                <w:szCs w:val="28"/>
                <w:lang w:eastAsia="ar-SA"/>
              </w:rPr>
              <w:lastRenderedPageBreak/>
              <w:t>Срок реализации Программы</w:t>
            </w:r>
          </w:p>
        </w:tc>
        <w:tc>
          <w:tcPr>
            <w:tcW w:w="7938" w:type="dxa"/>
            <w:gridSpan w:val="6"/>
          </w:tcPr>
          <w:p w:rsidR="004E07BE" w:rsidRPr="00A92DFA" w:rsidRDefault="00FD3CA9" w:rsidP="00A92DFA">
            <w:pPr>
              <w:widowControl w:val="0"/>
              <w:suppressAutoHyphens/>
              <w:ind w:firstLine="0"/>
              <w:rPr>
                <w:rFonts w:eastAsia="Arial"/>
                <w:szCs w:val="28"/>
                <w:lang w:eastAsia="ar-SA"/>
              </w:rPr>
            </w:pPr>
            <w:r w:rsidRPr="00A92DFA">
              <w:rPr>
                <w:rFonts w:eastAsia="Arial"/>
                <w:szCs w:val="28"/>
                <w:lang w:eastAsia="ar-SA"/>
              </w:rPr>
              <w:t>2018 - 2022 годы</w:t>
            </w:r>
          </w:p>
        </w:tc>
      </w:tr>
      <w:tr w:rsidR="00725C71" w:rsidRPr="00893BDF" w:rsidTr="004F114C">
        <w:tc>
          <w:tcPr>
            <w:tcW w:w="2330" w:type="dxa"/>
            <w:vMerge w:val="restart"/>
          </w:tcPr>
          <w:p w:rsidR="00725C71" w:rsidRPr="00A92DFA" w:rsidRDefault="00725C71" w:rsidP="00333F8D">
            <w:pPr>
              <w:widowControl w:val="0"/>
              <w:suppressAutoHyphens/>
              <w:ind w:firstLine="0"/>
              <w:rPr>
                <w:rFonts w:eastAsia="Arial"/>
                <w:szCs w:val="28"/>
                <w:lang w:eastAsia="ar-SA"/>
              </w:rPr>
            </w:pPr>
            <w:r>
              <w:rPr>
                <w:rFonts w:eastAsia="Arial"/>
                <w:szCs w:val="28"/>
                <w:lang w:eastAsia="ar-SA"/>
              </w:rPr>
              <w:t>Объемы бюджетных ассигнований Программы</w:t>
            </w:r>
          </w:p>
        </w:tc>
        <w:tc>
          <w:tcPr>
            <w:tcW w:w="7938" w:type="dxa"/>
            <w:gridSpan w:val="6"/>
          </w:tcPr>
          <w:p w:rsidR="00725C71" w:rsidRPr="000E5B04" w:rsidRDefault="00725C71" w:rsidP="00CA7DCB">
            <w:pPr>
              <w:pStyle w:val="TableParagraph"/>
              <w:spacing w:before="83" w:line="241" w:lineRule="auto"/>
              <w:ind w:right="58"/>
              <w:jc w:val="both"/>
              <w:rPr>
                <w:sz w:val="28"/>
                <w:szCs w:val="28"/>
                <w:lang w:val="ru-RU"/>
              </w:rPr>
            </w:pPr>
            <w:r w:rsidRPr="000E5B04">
              <w:rPr>
                <w:rFonts w:ascii="Times New Roman" w:eastAsia="Arial" w:hAnsi="Times New Roman" w:cs="Times New Roman"/>
                <w:sz w:val="28"/>
                <w:szCs w:val="28"/>
                <w:lang w:val="ru-RU" w:eastAsia="ar-SA"/>
              </w:rPr>
              <w:t xml:space="preserve">Общий объем финансирования </w:t>
            </w:r>
            <w:r w:rsidR="00CA7DCB">
              <w:rPr>
                <w:rFonts w:ascii="Times New Roman" w:eastAsia="Arial" w:hAnsi="Times New Roman" w:cs="Times New Roman"/>
                <w:sz w:val="28"/>
                <w:szCs w:val="28"/>
                <w:lang w:val="ru-RU" w:eastAsia="ar-SA"/>
              </w:rPr>
              <w:t>П</w:t>
            </w:r>
            <w:r w:rsidRPr="000E5B04">
              <w:rPr>
                <w:rFonts w:ascii="Times New Roman" w:eastAsia="Arial" w:hAnsi="Times New Roman" w:cs="Times New Roman"/>
                <w:sz w:val="28"/>
                <w:szCs w:val="28"/>
                <w:lang w:val="ru-RU" w:eastAsia="ar-SA"/>
              </w:rPr>
              <w:t>рограммы –</w:t>
            </w:r>
            <w:r w:rsidR="000E5B04">
              <w:rPr>
                <w:rFonts w:ascii="Times New Roman" w:eastAsia="Arial" w:hAnsi="Times New Roman" w:cs="Times New Roman"/>
                <w:sz w:val="28"/>
                <w:szCs w:val="28"/>
                <w:lang w:val="ru-RU" w:eastAsia="ar-SA"/>
              </w:rPr>
              <w:t xml:space="preserve">           </w:t>
            </w:r>
            <w:r w:rsidRPr="000E5B04">
              <w:rPr>
                <w:rFonts w:ascii="Times New Roman" w:eastAsia="Arial" w:hAnsi="Times New Roman" w:cs="Times New Roman"/>
                <w:sz w:val="28"/>
                <w:szCs w:val="28"/>
                <w:lang w:val="ru-RU" w:eastAsia="ar-SA"/>
              </w:rPr>
              <w:t>тыс. руб</w:t>
            </w:r>
            <w:r w:rsidR="00A82ECC" w:rsidRPr="000E5B04">
              <w:rPr>
                <w:rFonts w:ascii="Times New Roman" w:eastAsia="Arial" w:hAnsi="Times New Roman" w:cs="Times New Roman"/>
                <w:sz w:val="28"/>
                <w:szCs w:val="28"/>
                <w:lang w:val="ru-RU" w:eastAsia="ar-SA"/>
              </w:rPr>
              <w:t>.</w:t>
            </w:r>
          </w:p>
        </w:tc>
      </w:tr>
      <w:tr w:rsidR="00725C71" w:rsidRPr="00893BDF" w:rsidTr="004F114C">
        <w:trPr>
          <w:trHeight w:val="75"/>
        </w:trPr>
        <w:tc>
          <w:tcPr>
            <w:tcW w:w="2330" w:type="dxa"/>
            <w:vMerge/>
          </w:tcPr>
          <w:p w:rsidR="00725C71" w:rsidRDefault="00725C71" w:rsidP="00725C71">
            <w:pPr>
              <w:widowControl w:val="0"/>
              <w:suppressAutoHyphens/>
              <w:ind w:firstLine="0"/>
              <w:rPr>
                <w:rFonts w:eastAsia="Arial"/>
                <w:szCs w:val="28"/>
                <w:lang w:eastAsia="ar-SA"/>
              </w:rPr>
            </w:pPr>
          </w:p>
        </w:tc>
        <w:tc>
          <w:tcPr>
            <w:tcW w:w="1560" w:type="dxa"/>
          </w:tcPr>
          <w:p w:rsidR="00725C71" w:rsidRPr="000E5B04" w:rsidRDefault="00A82ECC" w:rsidP="00725C71">
            <w:pPr>
              <w:pStyle w:val="TableParagraph"/>
              <w:spacing w:before="83" w:line="241" w:lineRule="auto"/>
              <w:ind w:right="58"/>
              <w:jc w:val="both"/>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в том чи</w:t>
            </w:r>
            <w:r w:rsidRPr="000E5B04">
              <w:rPr>
                <w:rFonts w:ascii="Times New Roman" w:eastAsia="Arial" w:hAnsi="Times New Roman" w:cs="Times New Roman"/>
                <w:sz w:val="28"/>
                <w:szCs w:val="28"/>
                <w:lang w:val="ru-RU" w:eastAsia="ar-SA"/>
              </w:rPr>
              <w:t>с</w:t>
            </w:r>
            <w:r w:rsidRPr="000E5B04">
              <w:rPr>
                <w:rFonts w:ascii="Times New Roman" w:eastAsia="Arial" w:hAnsi="Times New Roman" w:cs="Times New Roman"/>
                <w:sz w:val="28"/>
                <w:szCs w:val="28"/>
                <w:lang w:val="ru-RU" w:eastAsia="ar-SA"/>
              </w:rPr>
              <w:t>ле за счет средств:</w:t>
            </w:r>
          </w:p>
        </w:tc>
        <w:tc>
          <w:tcPr>
            <w:tcW w:w="1275" w:type="dxa"/>
          </w:tcPr>
          <w:p w:rsidR="00725C71" w:rsidRPr="000E5B04" w:rsidRDefault="00725C71" w:rsidP="006C58FD">
            <w:pPr>
              <w:pStyle w:val="TableParagraph"/>
              <w:spacing w:before="83" w:line="241" w:lineRule="auto"/>
              <w:ind w:right="58"/>
              <w:jc w:val="center"/>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2018</w:t>
            </w:r>
            <w:r w:rsidR="006C58FD" w:rsidRPr="000E5B04">
              <w:rPr>
                <w:rFonts w:ascii="Times New Roman" w:eastAsia="Arial" w:hAnsi="Times New Roman" w:cs="Times New Roman"/>
                <w:sz w:val="28"/>
                <w:szCs w:val="28"/>
                <w:lang w:val="ru-RU" w:eastAsia="ar-SA"/>
              </w:rPr>
              <w:t xml:space="preserve"> год</w:t>
            </w:r>
          </w:p>
        </w:tc>
        <w:tc>
          <w:tcPr>
            <w:tcW w:w="1276" w:type="dxa"/>
          </w:tcPr>
          <w:p w:rsidR="00725C71" w:rsidRPr="000E5B04" w:rsidRDefault="00725C71" w:rsidP="006C58FD">
            <w:pPr>
              <w:pStyle w:val="TableParagraph"/>
              <w:spacing w:before="83" w:line="241" w:lineRule="auto"/>
              <w:ind w:right="58"/>
              <w:jc w:val="center"/>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2019</w:t>
            </w:r>
            <w:r w:rsidR="006C58FD" w:rsidRPr="000E5B04">
              <w:rPr>
                <w:rFonts w:ascii="Times New Roman" w:eastAsia="Arial" w:hAnsi="Times New Roman" w:cs="Times New Roman"/>
                <w:sz w:val="28"/>
                <w:szCs w:val="28"/>
                <w:lang w:val="ru-RU" w:eastAsia="ar-SA"/>
              </w:rPr>
              <w:t xml:space="preserve"> год</w:t>
            </w:r>
          </w:p>
        </w:tc>
        <w:tc>
          <w:tcPr>
            <w:tcW w:w="1276" w:type="dxa"/>
          </w:tcPr>
          <w:p w:rsidR="00725C71" w:rsidRPr="000E5B04" w:rsidRDefault="00725C71" w:rsidP="006C58FD">
            <w:pPr>
              <w:pStyle w:val="TableParagraph"/>
              <w:spacing w:before="83" w:line="241" w:lineRule="auto"/>
              <w:ind w:right="58"/>
              <w:jc w:val="center"/>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2020</w:t>
            </w:r>
            <w:r w:rsidR="006C58FD" w:rsidRPr="000E5B04">
              <w:rPr>
                <w:rFonts w:ascii="Times New Roman" w:eastAsia="Arial" w:hAnsi="Times New Roman" w:cs="Times New Roman"/>
                <w:sz w:val="28"/>
                <w:szCs w:val="28"/>
                <w:lang w:val="ru-RU" w:eastAsia="ar-SA"/>
              </w:rPr>
              <w:t xml:space="preserve"> год</w:t>
            </w:r>
          </w:p>
        </w:tc>
        <w:tc>
          <w:tcPr>
            <w:tcW w:w="1276" w:type="dxa"/>
          </w:tcPr>
          <w:p w:rsidR="00725C71" w:rsidRPr="000E5B04" w:rsidRDefault="00725C71" w:rsidP="006C58FD">
            <w:pPr>
              <w:pStyle w:val="TableParagraph"/>
              <w:spacing w:before="83" w:line="241" w:lineRule="auto"/>
              <w:ind w:right="58"/>
              <w:jc w:val="center"/>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2021</w:t>
            </w:r>
            <w:r w:rsidR="006C58FD" w:rsidRPr="000E5B04">
              <w:rPr>
                <w:rFonts w:ascii="Times New Roman" w:eastAsia="Arial" w:hAnsi="Times New Roman" w:cs="Times New Roman"/>
                <w:sz w:val="28"/>
                <w:szCs w:val="28"/>
                <w:lang w:val="ru-RU" w:eastAsia="ar-SA"/>
              </w:rPr>
              <w:t xml:space="preserve"> год</w:t>
            </w:r>
          </w:p>
        </w:tc>
        <w:tc>
          <w:tcPr>
            <w:tcW w:w="1275" w:type="dxa"/>
          </w:tcPr>
          <w:p w:rsidR="00725C71" w:rsidRPr="000E5B04" w:rsidRDefault="00725C71" w:rsidP="006C58FD">
            <w:pPr>
              <w:pStyle w:val="TableParagraph"/>
              <w:spacing w:before="83" w:line="241" w:lineRule="auto"/>
              <w:ind w:right="58"/>
              <w:jc w:val="center"/>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2022</w:t>
            </w:r>
            <w:r w:rsidR="006C58FD" w:rsidRPr="000E5B04">
              <w:rPr>
                <w:rFonts w:ascii="Times New Roman" w:eastAsia="Arial" w:hAnsi="Times New Roman" w:cs="Times New Roman"/>
                <w:sz w:val="28"/>
                <w:szCs w:val="28"/>
                <w:lang w:val="ru-RU" w:eastAsia="ar-SA"/>
              </w:rPr>
              <w:t xml:space="preserve"> год</w:t>
            </w:r>
          </w:p>
        </w:tc>
      </w:tr>
      <w:tr w:rsidR="00A340C6" w:rsidRPr="00893BDF" w:rsidTr="004F114C">
        <w:trPr>
          <w:trHeight w:val="72"/>
        </w:trPr>
        <w:tc>
          <w:tcPr>
            <w:tcW w:w="2330" w:type="dxa"/>
            <w:vMerge/>
          </w:tcPr>
          <w:p w:rsidR="00A340C6" w:rsidRDefault="00A340C6" w:rsidP="00725C71">
            <w:pPr>
              <w:widowControl w:val="0"/>
              <w:suppressAutoHyphens/>
              <w:ind w:firstLine="0"/>
              <w:rPr>
                <w:rFonts w:eastAsia="Arial"/>
                <w:szCs w:val="28"/>
                <w:lang w:eastAsia="ar-SA"/>
              </w:rPr>
            </w:pPr>
          </w:p>
        </w:tc>
        <w:tc>
          <w:tcPr>
            <w:tcW w:w="1560" w:type="dxa"/>
          </w:tcPr>
          <w:p w:rsidR="00A340C6" w:rsidRPr="000E5B04" w:rsidRDefault="00A340C6" w:rsidP="00B07EC6">
            <w:pPr>
              <w:pStyle w:val="TableParagraph"/>
              <w:spacing w:before="83" w:line="241" w:lineRule="auto"/>
              <w:ind w:right="58"/>
              <w:jc w:val="both"/>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бюджета города Нижнего Новгорода</w:t>
            </w:r>
          </w:p>
        </w:tc>
        <w:tc>
          <w:tcPr>
            <w:tcW w:w="1275" w:type="dxa"/>
          </w:tcPr>
          <w:p w:rsidR="00A340C6" w:rsidRPr="000E5B04" w:rsidRDefault="00A340C6" w:rsidP="00A340C6">
            <w:pPr>
              <w:pStyle w:val="TableParagraph"/>
              <w:spacing w:before="83" w:line="241" w:lineRule="auto"/>
              <w:ind w:right="58"/>
              <w:jc w:val="center"/>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0,00</w:t>
            </w:r>
          </w:p>
        </w:tc>
        <w:tc>
          <w:tcPr>
            <w:tcW w:w="1276" w:type="dxa"/>
          </w:tcPr>
          <w:p w:rsidR="00A340C6" w:rsidRPr="000E5B04" w:rsidRDefault="00A340C6" w:rsidP="00A340C6">
            <w:pPr>
              <w:pStyle w:val="TableParagraph"/>
              <w:spacing w:before="83" w:line="241" w:lineRule="auto"/>
              <w:ind w:right="58"/>
              <w:jc w:val="center"/>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0,00</w:t>
            </w:r>
          </w:p>
        </w:tc>
        <w:tc>
          <w:tcPr>
            <w:tcW w:w="1276" w:type="dxa"/>
          </w:tcPr>
          <w:p w:rsidR="00A340C6" w:rsidRPr="000E5B04" w:rsidRDefault="00A340C6" w:rsidP="00A340C6">
            <w:pPr>
              <w:pStyle w:val="TableParagraph"/>
              <w:spacing w:before="83" w:line="241" w:lineRule="auto"/>
              <w:ind w:right="58"/>
              <w:jc w:val="center"/>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0,00</w:t>
            </w:r>
          </w:p>
        </w:tc>
        <w:tc>
          <w:tcPr>
            <w:tcW w:w="1276" w:type="dxa"/>
          </w:tcPr>
          <w:p w:rsidR="00A340C6" w:rsidRPr="000E5B04" w:rsidRDefault="00A340C6" w:rsidP="00A340C6">
            <w:pPr>
              <w:pStyle w:val="TableParagraph"/>
              <w:spacing w:before="83" w:line="241" w:lineRule="auto"/>
              <w:ind w:right="58"/>
              <w:jc w:val="center"/>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0,00</w:t>
            </w:r>
          </w:p>
        </w:tc>
        <w:tc>
          <w:tcPr>
            <w:tcW w:w="1275" w:type="dxa"/>
          </w:tcPr>
          <w:p w:rsidR="00A340C6" w:rsidRPr="000E5B04" w:rsidRDefault="00A340C6" w:rsidP="00A340C6">
            <w:pPr>
              <w:pStyle w:val="TableParagraph"/>
              <w:spacing w:before="83" w:line="241" w:lineRule="auto"/>
              <w:ind w:right="58"/>
              <w:jc w:val="center"/>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0,00</w:t>
            </w:r>
          </w:p>
        </w:tc>
      </w:tr>
      <w:tr w:rsidR="00A340C6" w:rsidRPr="00893BDF" w:rsidTr="004F114C">
        <w:trPr>
          <w:trHeight w:val="72"/>
        </w:trPr>
        <w:tc>
          <w:tcPr>
            <w:tcW w:w="2330" w:type="dxa"/>
            <w:vMerge/>
          </w:tcPr>
          <w:p w:rsidR="00A340C6" w:rsidRDefault="00A340C6" w:rsidP="00725C71">
            <w:pPr>
              <w:widowControl w:val="0"/>
              <w:suppressAutoHyphens/>
              <w:ind w:firstLine="0"/>
              <w:rPr>
                <w:rFonts w:eastAsia="Arial"/>
                <w:szCs w:val="28"/>
                <w:lang w:eastAsia="ar-SA"/>
              </w:rPr>
            </w:pPr>
          </w:p>
        </w:tc>
        <w:tc>
          <w:tcPr>
            <w:tcW w:w="1560" w:type="dxa"/>
          </w:tcPr>
          <w:p w:rsidR="00A340C6" w:rsidRPr="000E5B04" w:rsidRDefault="00A340C6" w:rsidP="006C58FD">
            <w:pPr>
              <w:pStyle w:val="TableParagraph"/>
              <w:spacing w:before="83" w:line="241" w:lineRule="auto"/>
              <w:ind w:right="58"/>
              <w:jc w:val="both"/>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областного бюджета</w:t>
            </w:r>
          </w:p>
        </w:tc>
        <w:tc>
          <w:tcPr>
            <w:tcW w:w="1275" w:type="dxa"/>
          </w:tcPr>
          <w:p w:rsidR="00A340C6" w:rsidRPr="000E5B04" w:rsidRDefault="00A340C6" w:rsidP="00A340C6">
            <w:pPr>
              <w:pStyle w:val="TableParagraph"/>
              <w:spacing w:before="83" w:line="241" w:lineRule="auto"/>
              <w:ind w:right="58"/>
              <w:jc w:val="center"/>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0,00</w:t>
            </w:r>
          </w:p>
        </w:tc>
        <w:tc>
          <w:tcPr>
            <w:tcW w:w="1276" w:type="dxa"/>
          </w:tcPr>
          <w:p w:rsidR="00A340C6" w:rsidRPr="000E5B04" w:rsidRDefault="00A340C6" w:rsidP="00A340C6">
            <w:pPr>
              <w:pStyle w:val="TableParagraph"/>
              <w:spacing w:before="83" w:line="241" w:lineRule="auto"/>
              <w:ind w:right="58"/>
              <w:jc w:val="center"/>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0,00</w:t>
            </w:r>
          </w:p>
        </w:tc>
        <w:tc>
          <w:tcPr>
            <w:tcW w:w="1276" w:type="dxa"/>
          </w:tcPr>
          <w:p w:rsidR="00A340C6" w:rsidRPr="000E5B04" w:rsidRDefault="00A340C6" w:rsidP="00A340C6">
            <w:pPr>
              <w:pStyle w:val="TableParagraph"/>
              <w:spacing w:before="83" w:line="241" w:lineRule="auto"/>
              <w:ind w:right="58"/>
              <w:jc w:val="center"/>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0,00</w:t>
            </w:r>
          </w:p>
        </w:tc>
        <w:tc>
          <w:tcPr>
            <w:tcW w:w="1276" w:type="dxa"/>
          </w:tcPr>
          <w:p w:rsidR="00A340C6" w:rsidRPr="000E5B04" w:rsidRDefault="00A340C6" w:rsidP="00A340C6">
            <w:pPr>
              <w:pStyle w:val="TableParagraph"/>
              <w:spacing w:before="83" w:line="241" w:lineRule="auto"/>
              <w:ind w:right="58"/>
              <w:jc w:val="center"/>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0,00</w:t>
            </w:r>
          </w:p>
        </w:tc>
        <w:tc>
          <w:tcPr>
            <w:tcW w:w="1275" w:type="dxa"/>
          </w:tcPr>
          <w:p w:rsidR="00A340C6" w:rsidRPr="000E5B04" w:rsidRDefault="00A340C6" w:rsidP="00A340C6">
            <w:pPr>
              <w:pStyle w:val="TableParagraph"/>
              <w:spacing w:before="83" w:line="241" w:lineRule="auto"/>
              <w:ind w:right="58"/>
              <w:jc w:val="center"/>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0,00</w:t>
            </w:r>
          </w:p>
        </w:tc>
      </w:tr>
      <w:tr w:rsidR="00A340C6" w:rsidRPr="00893BDF" w:rsidTr="004F114C">
        <w:trPr>
          <w:trHeight w:val="72"/>
        </w:trPr>
        <w:tc>
          <w:tcPr>
            <w:tcW w:w="2330" w:type="dxa"/>
            <w:vMerge/>
          </w:tcPr>
          <w:p w:rsidR="00A340C6" w:rsidRDefault="00A340C6" w:rsidP="00725C71">
            <w:pPr>
              <w:widowControl w:val="0"/>
              <w:suppressAutoHyphens/>
              <w:ind w:firstLine="0"/>
              <w:rPr>
                <w:rFonts w:eastAsia="Arial"/>
                <w:szCs w:val="28"/>
                <w:lang w:eastAsia="ar-SA"/>
              </w:rPr>
            </w:pPr>
          </w:p>
        </w:tc>
        <w:tc>
          <w:tcPr>
            <w:tcW w:w="1560" w:type="dxa"/>
          </w:tcPr>
          <w:p w:rsidR="000E5B04" w:rsidRDefault="00A340C6" w:rsidP="00B07EC6">
            <w:pPr>
              <w:pStyle w:val="TableParagraph"/>
              <w:spacing w:before="83" w:line="241" w:lineRule="auto"/>
              <w:ind w:right="58"/>
              <w:jc w:val="both"/>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федерал</w:t>
            </w:r>
            <w:r w:rsidRPr="000E5B04">
              <w:rPr>
                <w:rFonts w:ascii="Times New Roman" w:eastAsia="Arial" w:hAnsi="Times New Roman" w:cs="Times New Roman"/>
                <w:sz w:val="28"/>
                <w:szCs w:val="28"/>
                <w:lang w:val="ru-RU" w:eastAsia="ar-SA"/>
              </w:rPr>
              <w:t>ь</w:t>
            </w:r>
            <w:r w:rsidRPr="000E5B04">
              <w:rPr>
                <w:rFonts w:ascii="Times New Roman" w:eastAsia="Arial" w:hAnsi="Times New Roman" w:cs="Times New Roman"/>
                <w:sz w:val="28"/>
                <w:szCs w:val="28"/>
                <w:lang w:val="ru-RU" w:eastAsia="ar-SA"/>
              </w:rPr>
              <w:t xml:space="preserve">ного </w:t>
            </w:r>
          </w:p>
          <w:p w:rsidR="00A340C6" w:rsidRPr="000E5B04" w:rsidRDefault="00A340C6" w:rsidP="00B07EC6">
            <w:pPr>
              <w:pStyle w:val="TableParagraph"/>
              <w:spacing w:before="83" w:line="241" w:lineRule="auto"/>
              <w:ind w:right="58"/>
              <w:jc w:val="both"/>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 xml:space="preserve">бюджета </w:t>
            </w:r>
          </w:p>
        </w:tc>
        <w:tc>
          <w:tcPr>
            <w:tcW w:w="1275" w:type="dxa"/>
          </w:tcPr>
          <w:p w:rsidR="00A340C6" w:rsidRPr="000E5B04" w:rsidRDefault="00A340C6" w:rsidP="00A340C6">
            <w:pPr>
              <w:pStyle w:val="TableParagraph"/>
              <w:spacing w:before="83" w:line="241" w:lineRule="auto"/>
              <w:ind w:right="58"/>
              <w:jc w:val="center"/>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0,00</w:t>
            </w:r>
          </w:p>
        </w:tc>
        <w:tc>
          <w:tcPr>
            <w:tcW w:w="1276" w:type="dxa"/>
          </w:tcPr>
          <w:p w:rsidR="00A340C6" w:rsidRPr="000E5B04" w:rsidRDefault="00A340C6" w:rsidP="00A340C6">
            <w:pPr>
              <w:pStyle w:val="TableParagraph"/>
              <w:spacing w:before="83" w:line="241" w:lineRule="auto"/>
              <w:ind w:right="58"/>
              <w:jc w:val="center"/>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0,00</w:t>
            </w:r>
          </w:p>
        </w:tc>
        <w:tc>
          <w:tcPr>
            <w:tcW w:w="1276" w:type="dxa"/>
          </w:tcPr>
          <w:p w:rsidR="00A340C6" w:rsidRPr="000E5B04" w:rsidRDefault="00A340C6" w:rsidP="00A340C6">
            <w:pPr>
              <w:pStyle w:val="TableParagraph"/>
              <w:spacing w:before="83" w:line="241" w:lineRule="auto"/>
              <w:ind w:right="58"/>
              <w:jc w:val="center"/>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0,00</w:t>
            </w:r>
          </w:p>
        </w:tc>
        <w:tc>
          <w:tcPr>
            <w:tcW w:w="1276" w:type="dxa"/>
          </w:tcPr>
          <w:p w:rsidR="00A340C6" w:rsidRPr="000E5B04" w:rsidRDefault="00A340C6" w:rsidP="00A340C6">
            <w:pPr>
              <w:pStyle w:val="TableParagraph"/>
              <w:spacing w:before="83" w:line="241" w:lineRule="auto"/>
              <w:ind w:right="58"/>
              <w:jc w:val="center"/>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0,00</w:t>
            </w:r>
          </w:p>
        </w:tc>
        <w:tc>
          <w:tcPr>
            <w:tcW w:w="1275" w:type="dxa"/>
          </w:tcPr>
          <w:p w:rsidR="00A340C6" w:rsidRPr="000E5B04" w:rsidRDefault="00A340C6" w:rsidP="00A340C6">
            <w:pPr>
              <w:pStyle w:val="TableParagraph"/>
              <w:spacing w:before="83" w:line="241" w:lineRule="auto"/>
              <w:ind w:right="58"/>
              <w:jc w:val="center"/>
              <w:rPr>
                <w:rFonts w:ascii="Times New Roman" w:eastAsia="Arial" w:hAnsi="Times New Roman" w:cs="Times New Roman"/>
                <w:sz w:val="28"/>
                <w:szCs w:val="28"/>
                <w:lang w:val="ru-RU" w:eastAsia="ar-SA"/>
              </w:rPr>
            </w:pPr>
            <w:r w:rsidRPr="000E5B04">
              <w:rPr>
                <w:rFonts w:ascii="Times New Roman" w:eastAsia="Arial" w:hAnsi="Times New Roman" w:cs="Times New Roman"/>
                <w:sz w:val="28"/>
                <w:szCs w:val="28"/>
                <w:lang w:val="ru-RU" w:eastAsia="ar-SA"/>
              </w:rPr>
              <w:t>0,00</w:t>
            </w:r>
          </w:p>
        </w:tc>
      </w:tr>
      <w:tr w:rsidR="00333F8D" w:rsidRPr="00893BDF" w:rsidTr="004F114C">
        <w:tc>
          <w:tcPr>
            <w:tcW w:w="2330" w:type="dxa"/>
          </w:tcPr>
          <w:p w:rsidR="00333F8D" w:rsidRPr="00A92DFA" w:rsidRDefault="00333F8D" w:rsidP="00A92DFA">
            <w:pPr>
              <w:widowControl w:val="0"/>
              <w:suppressAutoHyphens/>
              <w:ind w:firstLine="0"/>
              <w:rPr>
                <w:rFonts w:eastAsia="Arial"/>
                <w:szCs w:val="28"/>
                <w:lang w:eastAsia="ar-SA"/>
              </w:rPr>
            </w:pPr>
            <w:r w:rsidRPr="00A92DFA">
              <w:rPr>
                <w:rFonts w:eastAsia="Arial"/>
                <w:szCs w:val="28"/>
                <w:lang w:eastAsia="ar-SA"/>
              </w:rPr>
              <w:t xml:space="preserve">Ожидаемые результаты реализации </w:t>
            </w:r>
            <w:r w:rsidRPr="00A92DFA">
              <w:rPr>
                <w:rFonts w:eastAsia="Arial"/>
                <w:szCs w:val="28"/>
                <w:lang w:eastAsia="ar-SA"/>
              </w:rPr>
              <w:lastRenderedPageBreak/>
              <w:t>Программы</w:t>
            </w:r>
          </w:p>
        </w:tc>
        <w:tc>
          <w:tcPr>
            <w:tcW w:w="7938" w:type="dxa"/>
            <w:gridSpan w:val="6"/>
          </w:tcPr>
          <w:p w:rsidR="00333F8D" w:rsidRPr="00A92DFA" w:rsidRDefault="00333F8D" w:rsidP="00137DC8">
            <w:pPr>
              <w:pStyle w:val="TableParagraph"/>
              <w:spacing w:before="95"/>
              <w:ind w:right="10"/>
              <w:jc w:val="both"/>
              <w:rPr>
                <w:rFonts w:ascii="Times New Roman" w:eastAsia="Arial" w:hAnsi="Times New Roman" w:cs="Times New Roman"/>
                <w:sz w:val="28"/>
                <w:szCs w:val="28"/>
                <w:lang w:val="ru-RU" w:eastAsia="ar-SA"/>
              </w:rPr>
            </w:pPr>
            <w:r w:rsidRPr="00A92DFA">
              <w:rPr>
                <w:rFonts w:ascii="Times New Roman" w:eastAsia="Arial" w:hAnsi="Times New Roman" w:cs="Times New Roman"/>
                <w:sz w:val="28"/>
                <w:szCs w:val="28"/>
                <w:lang w:val="ru-RU" w:eastAsia="ar-SA"/>
              </w:rPr>
              <w:lastRenderedPageBreak/>
              <w:t>Формирование комфортной, рационально выстроенной горо</w:t>
            </w:r>
            <w:r w:rsidRPr="00A92DFA">
              <w:rPr>
                <w:rFonts w:ascii="Times New Roman" w:eastAsia="Arial" w:hAnsi="Times New Roman" w:cs="Times New Roman"/>
                <w:sz w:val="28"/>
                <w:szCs w:val="28"/>
                <w:lang w:val="ru-RU" w:eastAsia="ar-SA"/>
              </w:rPr>
              <w:t>д</w:t>
            </w:r>
            <w:r w:rsidRPr="00A92DFA">
              <w:rPr>
                <w:rFonts w:ascii="Times New Roman" w:eastAsia="Arial" w:hAnsi="Times New Roman" w:cs="Times New Roman"/>
                <w:sz w:val="28"/>
                <w:szCs w:val="28"/>
                <w:lang w:val="ru-RU" w:eastAsia="ar-SA"/>
              </w:rPr>
              <w:t xml:space="preserve">ской среды с соблюдением принципа вовлеченности граждан и организаций в реализацию мероприятий по благоустройству </w:t>
            </w:r>
            <w:r w:rsidRPr="00A92DFA">
              <w:rPr>
                <w:rFonts w:ascii="Times New Roman" w:eastAsia="Arial" w:hAnsi="Times New Roman" w:cs="Times New Roman"/>
                <w:sz w:val="28"/>
                <w:szCs w:val="28"/>
                <w:lang w:val="ru-RU" w:eastAsia="ar-SA"/>
              </w:rPr>
              <w:lastRenderedPageBreak/>
              <w:t>территории города Нижнего Новгорода.</w:t>
            </w:r>
          </w:p>
          <w:p w:rsidR="00333F8D" w:rsidRPr="00A92DFA" w:rsidRDefault="00333F8D" w:rsidP="00DD039F">
            <w:pPr>
              <w:autoSpaceDE w:val="0"/>
              <w:autoSpaceDN w:val="0"/>
              <w:adjustRightInd w:val="0"/>
              <w:ind w:firstLine="0"/>
              <w:rPr>
                <w:rFonts w:eastAsia="Arial"/>
                <w:szCs w:val="28"/>
                <w:lang w:eastAsia="ar-SA"/>
              </w:rPr>
            </w:pPr>
            <w:r w:rsidRPr="00A92DFA">
              <w:rPr>
                <w:rFonts w:eastAsia="Arial"/>
                <w:szCs w:val="28"/>
                <w:lang w:eastAsia="ar-SA"/>
              </w:rPr>
              <w:t>Увеличение доли благоустроенных дворовых</w:t>
            </w:r>
            <w:r w:rsidR="00CA7DCB">
              <w:rPr>
                <w:rFonts w:eastAsia="Arial"/>
                <w:szCs w:val="28"/>
                <w:lang w:eastAsia="ar-SA"/>
              </w:rPr>
              <w:t xml:space="preserve"> территорий</w:t>
            </w:r>
            <w:r w:rsidRPr="00A92DFA">
              <w:rPr>
                <w:rFonts w:eastAsia="Arial"/>
                <w:szCs w:val="28"/>
                <w:lang w:eastAsia="ar-SA"/>
              </w:rPr>
              <w:t xml:space="preserve"> и </w:t>
            </w:r>
            <w:r w:rsidR="004F114C">
              <w:rPr>
                <w:rFonts w:eastAsia="Arial"/>
                <w:szCs w:val="28"/>
                <w:lang w:eastAsia="ar-SA"/>
              </w:rPr>
              <w:t>м</w:t>
            </w:r>
            <w:r w:rsidR="004F114C">
              <w:rPr>
                <w:rFonts w:eastAsia="Arial"/>
                <w:szCs w:val="28"/>
                <w:lang w:eastAsia="ar-SA"/>
              </w:rPr>
              <w:t>у</w:t>
            </w:r>
            <w:r w:rsidR="004F114C">
              <w:rPr>
                <w:rFonts w:eastAsia="Arial"/>
                <w:szCs w:val="28"/>
                <w:lang w:eastAsia="ar-SA"/>
              </w:rPr>
              <w:t>ниципальных территорий общего пользования</w:t>
            </w:r>
            <w:r w:rsidR="00DD039F">
              <w:rPr>
                <w:rFonts w:eastAsia="Arial"/>
                <w:szCs w:val="28"/>
                <w:lang w:eastAsia="ar-SA"/>
              </w:rPr>
              <w:t>,</w:t>
            </w:r>
            <w:r w:rsidR="004F114C">
              <w:rPr>
                <w:rFonts w:eastAsia="Arial"/>
                <w:szCs w:val="28"/>
                <w:lang w:eastAsia="ar-SA"/>
              </w:rPr>
              <w:t xml:space="preserve"> мест массового отдыха населения </w:t>
            </w:r>
            <w:r w:rsidRPr="00A92DFA">
              <w:rPr>
                <w:rFonts w:eastAsia="Arial"/>
                <w:szCs w:val="28"/>
                <w:lang w:eastAsia="ar-SA"/>
              </w:rPr>
              <w:t>в городе Нижнем Новгороде.</w:t>
            </w:r>
          </w:p>
        </w:tc>
      </w:tr>
    </w:tbl>
    <w:p w:rsidR="004F114C" w:rsidRDefault="004F114C" w:rsidP="001F3C70">
      <w:pPr>
        <w:widowControl w:val="0"/>
        <w:suppressAutoHyphens/>
        <w:jc w:val="center"/>
        <w:outlineLvl w:val="1"/>
        <w:rPr>
          <w:rFonts w:eastAsia="Arial"/>
          <w:szCs w:val="28"/>
          <w:lang w:eastAsia="ar-SA"/>
        </w:rPr>
      </w:pPr>
    </w:p>
    <w:p w:rsidR="004E07BE" w:rsidRPr="004E07BE" w:rsidRDefault="004E07BE" w:rsidP="001625F5">
      <w:pPr>
        <w:widowControl w:val="0"/>
        <w:suppressAutoHyphens/>
        <w:jc w:val="center"/>
        <w:outlineLvl w:val="1"/>
        <w:rPr>
          <w:rFonts w:eastAsia="Arial"/>
          <w:szCs w:val="28"/>
          <w:lang w:eastAsia="ar-SA"/>
        </w:rPr>
      </w:pPr>
      <w:r w:rsidRPr="004E07BE">
        <w:rPr>
          <w:rFonts w:eastAsia="Arial"/>
          <w:szCs w:val="28"/>
          <w:lang w:eastAsia="ar-SA"/>
        </w:rPr>
        <w:t>2. Текстовая часть Программы</w:t>
      </w:r>
    </w:p>
    <w:p w:rsidR="004E07BE" w:rsidRPr="004E07BE" w:rsidRDefault="004E07BE" w:rsidP="001625F5">
      <w:pPr>
        <w:widowControl w:val="0"/>
        <w:suppressAutoHyphens/>
        <w:rPr>
          <w:rFonts w:eastAsia="Arial"/>
          <w:szCs w:val="28"/>
          <w:lang w:eastAsia="ar-SA"/>
        </w:rPr>
      </w:pPr>
    </w:p>
    <w:p w:rsidR="004E07BE" w:rsidRPr="004E07BE" w:rsidRDefault="004E07BE" w:rsidP="001625F5">
      <w:pPr>
        <w:autoSpaceDE w:val="0"/>
        <w:autoSpaceDN w:val="0"/>
        <w:adjustRightInd w:val="0"/>
        <w:outlineLvl w:val="0"/>
        <w:rPr>
          <w:rFonts w:eastAsiaTheme="minorHAnsi"/>
          <w:bCs/>
          <w:szCs w:val="28"/>
          <w:lang w:eastAsia="en-US"/>
        </w:rPr>
      </w:pPr>
      <w:r w:rsidRPr="004E07BE">
        <w:rPr>
          <w:rFonts w:eastAsia="Arial"/>
          <w:szCs w:val="28"/>
          <w:lang w:eastAsia="ar-SA"/>
        </w:rPr>
        <w:t xml:space="preserve">2.1. </w:t>
      </w:r>
      <w:r w:rsidRPr="004E07BE">
        <w:rPr>
          <w:rFonts w:eastAsiaTheme="minorHAnsi"/>
          <w:bCs/>
          <w:szCs w:val="28"/>
          <w:lang w:eastAsia="en-US"/>
        </w:rPr>
        <w:t>Характеристика текущего состояния сферы благоустройства в муниц</w:t>
      </w:r>
      <w:r w:rsidRPr="004E07BE">
        <w:rPr>
          <w:rFonts w:eastAsiaTheme="minorHAnsi"/>
          <w:bCs/>
          <w:szCs w:val="28"/>
          <w:lang w:eastAsia="en-US"/>
        </w:rPr>
        <w:t>и</w:t>
      </w:r>
      <w:r w:rsidRPr="004E07BE">
        <w:rPr>
          <w:rFonts w:eastAsiaTheme="minorHAnsi"/>
          <w:bCs/>
          <w:szCs w:val="28"/>
          <w:lang w:eastAsia="en-US"/>
        </w:rPr>
        <w:t>пальном образовании город Нижний Новгород</w:t>
      </w:r>
      <w:r w:rsidR="00750574">
        <w:rPr>
          <w:rFonts w:eastAsiaTheme="minorHAnsi"/>
          <w:bCs/>
          <w:szCs w:val="28"/>
          <w:lang w:eastAsia="en-US"/>
        </w:rPr>
        <w:t>.</w:t>
      </w:r>
    </w:p>
    <w:p w:rsidR="004F114C" w:rsidRDefault="004E07BE" w:rsidP="001625F5">
      <w:pPr>
        <w:pStyle w:val="a3"/>
        <w:ind w:right="108"/>
      </w:pPr>
      <w:r w:rsidRPr="00041AA1">
        <w:rPr>
          <w:rFonts w:eastAsia="Arial"/>
          <w:szCs w:val="28"/>
          <w:lang w:eastAsia="ar-SA"/>
        </w:rPr>
        <w:t xml:space="preserve">Разработка </w:t>
      </w:r>
      <w:r w:rsidR="004F114C">
        <w:rPr>
          <w:rFonts w:eastAsia="Arial"/>
          <w:szCs w:val="28"/>
          <w:lang w:eastAsia="ar-SA"/>
        </w:rPr>
        <w:t>П</w:t>
      </w:r>
      <w:r w:rsidRPr="00041AA1">
        <w:rPr>
          <w:rFonts w:eastAsia="Arial"/>
          <w:szCs w:val="28"/>
          <w:lang w:eastAsia="ar-SA"/>
        </w:rPr>
        <w:t>рограммы</w:t>
      </w:r>
      <w:r w:rsidR="00A92DFA">
        <w:rPr>
          <w:spacing w:val="27"/>
        </w:rPr>
        <w:t xml:space="preserve"> </w:t>
      </w:r>
      <w:r w:rsidRPr="00041AA1">
        <w:rPr>
          <w:rFonts w:eastAsia="Arial"/>
          <w:szCs w:val="28"/>
          <w:lang w:eastAsia="ar-SA"/>
        </w:rPr>
        <w:t>обусловлена необходимостью</w:t>
      </w:r>
      <w:r w:rsidRPr="00041AA1">
        <w:rPr>
          <w:rFonts w:ascii="Arial" w:eastAsia="Arial" w:hAnsi="Arial" w:cs="Arial"/>
          <w:sz w:val="20"/>
          <w:lang w:eastAsia="ar-SA"/>
        </w:rPr>
        <w:t xml:space="preserve"> </w:t>
      </w:r>
      <w:r w:rsidRPr="00041AA1">
        <w:rPr>
          <w:rFonts w:eastAsia="Arial"/>
          <w:szCs w:val="28"/>
          <w:lang w:eastAsia="ar-SA"/>
        </w:rPr>
        <w:t>создания</w:t>
      </w:r>
      <w:r w:rsidRPr="00041AA1">
        <w:rPr>
          <w:rFonts w:eastAsiaTheme="minorHAnsi"/>
          <w:szCs w:val="28"/>
          <w:lang w:eastAsia="en-US"/>
        </w:rPr>
        <w:t xml:space="preserve"> условий для системного повышения качества и комфорта городской среды на территории</w:t>
      </w:r>
      <w:r>
        <w:rPr>
          <w:rFonts w:eastAsiaTheme="minorHAnsi"/>
          <w:szCs w:val="28"/>
          <w:lang w:eastAsia="en-US"/>
        </w:rPr>
        <w:t xml:space="preserve"> </w:t>
      </w:r>
      <w:r w:rsidRPr="00F31212">
        <w:rPr>
          <w:rFonts w:eastAsiaTheme="minorHAnsi"/>
          <w:szCs w:val="28"/>
          <w:lang w:eastAsia="en-US"/>
        </w:rPr>
        <w:t>гор</w:t>
      </w:r>
      <w:r w:rsidRPr="00F31212">
        <w:rPr>
          <w:rFonts w:eastAsiaTheme="minorHAnsi"/>
          <w:szCs w:val="28"/>
          <w:lang w:eastAsia="en-US"/>
        </w:rPr>
        <w:t>о</w:t>
      </w:r>
      <w:r w:rsidRPr="00F31212">
        <w:rPr>
          <w:rFonts w:eastAsiaTheme="minorHAnsi"/>
          <w:szCs w:val="28"/>
          <w:lang w:eastAsia="en-US"/>
        </w:rPr>
        <w:t xml:space="preserve">да Нижнего </w:t>
      </w:r>
      <w:r w:rsidRPr="004C00EB">
        <w:rPr>
          <w:rFonts w:eastAsia="Arial"/>
          <w:szCs w:val="28"/>
          <w:lang w:eastAsia="ar-SA"/>
        </w:rPr>
        <w:t>Новгорода на основе проведения комплексного благоустройства терр</w:t>
      </w:r>
      <w:r w:rsidRPr="004C00EB">
        <w:rPr>
          <w:rFonts w:eastAsia="Arial"/>
          <w:szCs w:val="28"/>
          <w:lang w:eastAsia="ar-SA"/>
        </w:rPr>
        <w:t>и</w:t>
      </w:r>
      <w:r w:rsidRPr="004C00EB">
        <w:rPr>
          <w:rFonts w:eastAsia="Arial"/>
          <w:szCs w:val="28"/>
          <w:lang w:eastAsia="ar-SA"/>
        </w:rPr>
        <w:t>торий в границах муниципального образования город Нижний Новгород</w:t>
      </w:r>
      <w:r>
        <w:rPr>
          <w:rFonts w:eastAsia="Arial"/>
          <w:szCs w:val="28"/>
          <w:lang w:eastAsia="ar-SA"/>
        </w:rPr>
        <w:t>.</w:t>
      </w:r>
      <w:r w:rsidR="000A4319" w:rsidRPr="000A4319">
        <w:t xml:space="preserve"> </w:t>
      </w:r>
    </w:p>
    <w:p w:rsidR="000A4319" w:rsidRDefault="000A4319" w:rsidP="001625F5">
      <w:pPr>
        <w:pStyle w:val="a3"/>
        <w:ind w:right="108"/>
        <w:rPr>
          <w:spacing w:val="-1"/>
        </w:rPr>
      </w:pPr>
      <w:r>
        <w:t>Программа будет способствовать</w:t>
      </w:r>
      <w:r>
        <w:rPr>
          <w:spacing w:val="87"/>
        </w:rPr>
        <w:t xml:space="preserve"> </w:t>
      </w:r>
      <w:r>
        <w:rPr>
          <w:spacing w:val="-1"/>
        </w:rPr>
        <w:t>вовлечению</w:t>
      </w:r>
      <w:r>
        <w:rPr>
          <w:spacing w:val="35"/>
        </w:rPr>
        <w:t xml:space="preserve"> </w:t>
      </w:r>
      <w:r>
        <w:rPr>
          <w:spacing w:val="-1"/>
        </w:rPr>
        <w:t>граждан,</w:t>
      </w:r>
      <w:r>
        <w:rPr>
          <w:spacing w:val="34"/>
        </w:rPr>
        <w:t xml:space="preserve"> </w:t>
      </w:r>
      <w:r>
        <w:rPr>
          <w:spacing w:val="-1"/>
        </w:rPr>
        <w:t>организаций</w:t>
      </w:r>
      <w:r>
        <w:rPr>
          <w:spacing w:val="35"/>
        </w:rPr>
        <w:t xml:space="preserve"> </w:t>
      </w:r>
      <w:r>
        <w:t>в</w:t>
      </w:r>
      <w:r>
        <w:rPr>
          <w:spacing w:val="34"/>
        </w:rPr>
        <w:t xml:space="preserve"> </w:t>
      </w:r>
      <w:r>
        <w:rPr>
          <w:spacing w:val="-1"/>
        </w:rPr>
        <w:t>ре</w:t>
      </w:r>
      <w:r>
        <w:rPr>
          <w:spacing w:val="-1"/>
        </w:rPr>
        <w:t>а</w:t>
      </w:r>
      <w:r>
        <w:rPr>
          <w:spacing w:val="-1"/>
        </w:rPr>
        <w:t>лизацию</w:t>
      </w:r>
      <w:r>
        <w:rPr>
          <w:spacing w:val="34"/>
        </w:rPr>
        <w:t xml:space="preserve"> </w:t>
      </w:r>
      <w:r>
        <w:rPr>
          <w:spacing w:val="-1"/>
        </w:rPr>
        <w:t>мероприятий</w:t>
      </w:r>
      <w:r>
        <w:rPr>
          <w:spacing w:val="36"/>
        </w:rPr>
        <w:t xml:space="preserve"> </w:t>
      </w:r>
      <w:r>
        <w:rPr>
          <w:spacing w:val="-1"/>
        </w:rPr>
        <w:t>по</w:t>
      </w:r>
      <w:r>
        <w:rPr>
          <w:spacing w:val="36"/>
        </w:rPr>
        <w:t xml:space="preserve"> </w:t>
      </w:r>
      <w:r>
        <w:rPr>
          <w:spacing w:val="-1"/>
        </w:rPr>
        <w:t>формированию</w:t>
      </w:r>
      <w:r>
        <w:rPr>
          <w:spacing w:val="34"/>
        </w:rPr>
        <w:t xml:space="preserve"> </w:t>
      </w:r>
      <w:r>
        <w:rPr>
          <w:spacing w:val="-1"/>
        </w:rPr>
        <w:t>комфортной</w:t>
      </w:r>
      <w:r>
        <w:rPr>
          <w:spacing w:val="35"/>
        </w:rPr>
        <w:t xml:space="preserve"> </w:t>
      </w:r>
      <w:r>
        <w:rPr>
          <w:spacing w:val="-1"/>
        </w:rPr>
        <w:t>городской</w:t>
      </w:r>
      <w:r>
        <w:rPr>
          <w:spacing w:val="35"/>
        </w:rPr>
        <w:t xml:space="preserve"> </w:t>
      </w:r>
      <w:r>
        <w:rPr>
          <w:spacing w:val="-1"/>
        </w:rPr>
        <w:t>среды</w:t>
      </w:r>
      <w:r>
        <w:rPr>
          <w:spacing w:val="49"/>
        </w:rPr>
        <w:t xml:space="preserve"> </w:t>
      </w:r>
      <w:r>
        <w:rPr>
          <w:spacing w:val="-1"/>
        </w:rPr>
        <w:t>города</w:t>
      </w:r>
      <w:r>
        <w:rPr>
          <w:spacing w:val="49"/>
        </w:rPr>
        <w:t xml:space="preserve"> </w:t>
      </w:r>
      <w:r>
        <w:rPr>
          <w:spacing w:val="-1"/>
        </w:rPr>
        <w:t>Нижнего Новгорода.</w:t>
      </w:r>
    </w:p>
    <w:p w:rsidR="00CE2C53" w:rsidRPr="004C00EB" w:rsidRDefault="00CE2C53" w:rsidP="001625F5">
      <w:pPr>
        <w:autoSpaceDE w:val="0"/>
        <w:autoSpaceDN w:val="0"/>
        <w:adjustRightInd w:val="0"/>
        <w:ind w:firstLine="540"/>
        <w:rPr>
          <w:rFonts w:eastAsia="Arial"/>
          <w:szCs w:val="28"/>
          <w:lang w:eastAsia="ar-SA"/>
        </w:rPr>
      </w:pPr>
      <w:r w:rsidRPr="004C00EB">
        <w:rPr>
          <w:rFonts w:eastAsia="Arial"/>
          <w:szCs w:val="28"/>
          <w:lang w:eastAsia="ar-SA"/>
        </w:rPr>
        <w:t xml:space="preserve">Реализация Программы осуществляется по двум </w:t>
      </w:r>
      <w:r w:rsidR="0037658F">
        <w:rPr>
          <w:rFonts w:eastAsia="Arial"/>
          <w:szCs w:val="28"/>
          <w:lang w:eastAsia="ar-SA"/>
        </w:rPr>
        <w:t>основным мероприятиям</w:t>
      </w:r>
      <w:r w:rsidRPr="004C00EB">
        <w:rPr>
          <w:rFonts w:eastAsia="Arial"/>
          <w:szCs w:val="28"/>
          <w:lang w:eastAsia="ar-SA"/>
        </w:rPr>
        <w:t xml:space="preserve">: </w:t>
      </w:r>
    </w:p>
    <w:p w:rsidR="00CE2C53" w:rsidRPr="004C00EB" w:rsidRDefault="00CE2C53" w:rsidP="001625F5">
      <w:pPr>
        <w:autoSpaceDE w:val="0"/>
        <w:autoSpaceDN w:val="0"/>
        <w:adjustRightInd w:val="0"/>
        <w:ind w:firstLine="540"/>
        <w:rPr>
          <w:rFonts w:eastAsia="Arial"/>
          <w:szCs w:val="28"/>
          <w:lang w:eastAsia="ar-SA"/>
        </w:rPr>
      </w:pPr>
      <w:r w:rsidRPr="004C00EB">
        <w:rPr>
          <w:rFonts w:eastAsia="Arial"/>
          <w:szCs w:val="28"/>
          <w:lang w:eastAsia="ar-SA"/>
        </w:rPr>
        <w:t xml:space="preserve">благоустройство дворовых территорий; </w:t>
      </w:r>
    </w:p>
    <w:p w:rsidR="00CE2C53" w:rsidRPr="004C00EB" w:rsidRDefault="00C109FC" w:rsidP="001625F5">
      <w:pPr>
        <w:autoSpaceDE w:val="0"/>
        <w:autoSpaceDN w:val="0"/>
        <w:adjustRightInd w:val="0"/>
        <w:ind w:firstLine="540"/>
        <w:rPr>
          <w:rFonts w:eastAsia="Arial"/>
          <w:szCs w:val="28"/>
          <w:lang w:eastAsia="ar-SA"/>
        </w:rPr>
      </w:pPr>
      <w:r>
        <w:rPr>
          <w:rFonts w:eastAsia="Arial"/>
          <w:szCs w:val="28"/>
          <w:lang w:eastAsia="ar-SA"/>
        </w:rPr>
        <w:t>благоустройство муниципальных территорий общего пользования и мест ма</w:t>
      </w:r>
      <w:r>
        <w:rPr>
          <w:rFonts w:eastAsia="Arial"/>
          <w:szCs w:val="28"/>
          <w:lang w:eastAsia="ar-SA"/>
        </w:rPr>
        <w:t>с</w:t>
      </w:r>
      <w:r>
        <w:rPr>
          <w:rFonts w:eastAsia="Arial"/>
          <w:szCs w:val="28"/>
          <w:lang w:eastAsia="ar-SA"/>
        </w:rPr>
        <w:t>сового отдыха населения</w:t>
      </w:r>
      <w:r w:rsidR="00CE2C53">
        <w:rPr>
          <w:rFonts w:eastAsia="Arial"/>
          <w:szCs w:val="28"/>
          <w:lang w:eastAsia="ar-SA"/>
        </w:rPr>
        <w:t>.</w:t>
      </w:r>
    </w:p>
    <w:p w:rsidR="004E07BE" w:rsidRDefault="004E07BE" w:rsidP="001625F5">
      <w:pPr>
        <w:autoSpaceDE w:val="0"/>
        <w:autoSpaceDN w:val="0"/>
        <w:adjustRightInd w:val="0"/>
        <w:ind w:firstLine="540"/>
        <w:rPr>
          <w:rFonts w:eastAsiaTheme="minorHAnsi"/>
          <w:szCs w:val="28"/>
          <w:lang w:eastAsia="en-US"/>
        </w:rPr>
      </w:pPr>
      <w:proofErr w:type="gramStart"/>
      <w:r w:rsidRPr="004C00EB">
        <w:rPr>
          <w:rFonts w:eastAsia="Arial"/>
          <w:szCs w:val="28"/>
          <w:lang w:eastAsia="ar-SA"/>
        </w:rPr>
        <w:t xml:space="preserve">Благоустройство территории города </w:t>
      </w:r>
      <w:r>
        <w:rPr>
          <w:rFonts w:eastAsia="Arial"/>
          <w:szCs w:val="28"/>
          <w:lang w:eastAsia="ar-SA"/>
        </w:rPr>
        <w:t>–</w:t>
      </w:r>
      <w:r w:rsidRPr="004C00EB">
        <w:rPr>
          <w:rFonts w:eastAsia="Arial"/>
          <w:szCs w:val="28"/>
          <w:lang w:eastAsia="ar-SA"/>
        </w:rPr>
        <w:t xml:space="preserve"> комплекс предусмотренных</w:t>
      </w:r>
      <w:r>
        <w:rPr>
          <w:rFonts w:eastAsiaTheme="minorHAnsi"/>
          <w:szCs w:val="28"/>
          <w:lang w:eastAsia="en-US"/>
        </w:rPr>
        <w:t xml:space="preserve"> </w:t>
      </w:r>
      <w:r w:rsidRPr="00E70C83">
        <w:t>Правил</w:t>
      </w:r>
      <w:r>
        <w:t>ами</w:t>
      </w:r>
      <w:r w:rsidRPr="00E70C83">
        <w:t xml:space="preserve"> благоустр</w:t>
      </w:r>
      <w:r>
        <w:t>ойства города Нижнего Новгорода, утвержденных постановлением горо</w:t>
      </w:r>
      <w:r>
        <w:t>д</w:t>
      </w:r>
      <w:r>
        <w:t>ской Думы города Нижнего Новгорода от 20.06.2007 №</w:t>
      </w:r>
      <w:r w:rsidRPr="00E70C83">
        <w:t xml:space="preserve"> 56</w:t>
      </w:r>
      <w:r>
        <w:t xml:space="preserve">, </w:t>
      </w:r>
      <w:r>
        <w:rPr>
          <w:rFonts w:eastAsiaTheme="minorHAnsi"/>
          <w:szCs w:val="28"/>
          <w:lang w:eastAsia="en-US"/>
        </w:rPr>
        <w:t>мероприятий по соде</w:t>
      </w:r>
      <w:r>
        <w:rPr>
          <w:rFonts w:eastAsiaTheme="minorHAnsi"/>
          <w:szCs w:val="28"/>
          <w:lang w:eastAsia="en-US"/>
        </w:rPr>
        <w:t>р</w:t>
      </w:r>
      <w:r>
        <w:rPr>
          <w:rFonts w:eastAsiaTheme="minorHAnsi"/>
          <w:szCs w:val="28"/>
          <w:lang w:eastAsia="en-US"/>
        </w:rPr>
        <w:t>жанию и уборке территории города, а также по проектированию и размещению об</w:t>
      </w:r>
      <w:r>
        <w:rPr>
          <w:rFonts w:eastAsiaTheme="minorHAnsi"/>
          <w:szCs w:val="28"/>
          <w:lang w:eastAsia="en-US"/>
        </w:rPr>
        <w:t>ъ</w:t>
      </w:r>
      <w:r>
        <w:rPr>
          <w:rFonts w:eastAsiaTheme="minorHAnsi"/>
          <w:szCs w:val="28"/>
          <w:lang w:eastAsia="en-US"/>
        </w:rPr>
        <w:t>ектов благоустройства, направленных на обеспечение и повышение комфортности условий проживания граждан, поддержание и улучшение санитарного и эстетич</w:t>
      </w:r>
      <w:r>
        <w:rPr>
          <w:rFonts w:eastAsiaTheme="minorHAnsi"/>
          <w:szCs w:val="28"/>
          <w:lang w:eastAsia="en-US"/>
        </w:rPr>
        <w:t>е</w:t>
      </w:r>
      <w:r>
        <w:rPr>
          <w:rFonts w:eastAsiaTheme="minorHAnsi"/>
          <w:szCs w:val="28"/>
          <w:lang w:eastAsia="en-US"/>
        </w:rPr>
        <w:t>ского состояния территории.</w:t>
      </w:r>
      <w:proofErr w:type="gramEnd"/>
    </w:p>
    <w:p w:rsidR="004E07BE" w:rsidRPr="00E70C83" w:rsidRDefault="004E07BE" w:rsidP="001625F5">
      <w:pPr>
        <w:spacing w:after="1" w:line="280" w:lineRule="atLeast"/>
        <w:ind w:firstLine="540"/>
        <w:rPr>
          <w:rFonts w:eastAsiaTheme="minorHAnsi"/>
          <w:szCs w:val="28"/>
          <w:lang w:eastAsia="en-US"/>
        </w:rPr>
      </w:pPr>
      <w:r w:rsidRPr="00E70C83">
        <w:rPr>
          <w:rFonts w:eastAsiaTheme="minorHAnsi"/>
          <w:szCs w:val="28"/>
          <w:lang w:eastAsia="en-US"/>
        </w:rPr>
        <w:t>Проблема благоустройства территории является одной из самых насущных, требующей каждодневного внимания и эффективного решения. Необходимо прин</w:t>
      </w:r>
      <w:r w:rsidRPr="00E70C83">
        <w:rPr>
          <w:rFonts w:eastAsiaTheme="minorHAnsi"/>
          <w:szCs w:val="28"/>
          <w:lang w:eastAsia="en-US"/>
        </w:rPr>
        <w:t>я</w:t>
      </w:r>
      <w:r w:rsidRPr="00E70C83">
        <w:rPr>
          <w:rFonts w:eastAsiaTheme="minorHAnsi"/>
          <w:szCs w:val="28"/>
          <w:lang w:eastAsia="en-US"/>
        </w:rPr>
        <w:t xml:space="preserve">тие комплекса мер, направленных на приведение в надлежащее состояние </w:t>
      </w:r>
      <w:r>
        <w:rPr>
          <w:rFonts w:eastAsiaTheme="minorHAnsi"/>
          <w:szCs w:val="28"/>
          <w:lang w:eastAsia="en-US"/>
        </w:rPr>
        <w:t>террит</w:t>
      </w:r>
      <w:r>
        <w:rPr>
          <w:rFonts w:eastAsiaTheme="minorHAnsi"/>
          <w:szCs w:val="28"/>
          <w:lang w:eastAsia="en-US"/>
        </w:rPr>
        <w:t>о</w:t>
      </w:r>
      <w:r>
        <w:rPr>
          <w:rFonts w:eastAsiaTheme="minorHAnsi"/>
          <w:szCs w:val="28"/>
          <w:lang w:eastAsia="en-US"/>
        </w:rPr>
        <w:t xml:space="preserve">рий </w:t>
      </w:r>
      <w:r w:rsidRPr="00F31212">
        <w:rPr>
          <w:rFonts w:eastAsiaTheme="minorHAnsi"/>
          <w:szCs w:val="28"/>
          <w:lang w:eastAsia="en-US"/>
        </w:rPr>
        <w:t>города Нижнего Новгорода</w:t>
      </w:r>
      <w:r>
        <w:rPr>
          <w:rFonts w:eastAsiaTheme="minorHAnsi"/>
          <w:szCs w:val="28"/>
          <w:lang w:eastAsia="en-US"/>
        </w:rPr>
        <w:t>.</w:t>
      </w:r>
    </w:p>
    <w:p w:rsidR="004E07BE" w:rsidRPr="00E70C83" w:rsidRDefault="004E07BE" w:rsidP="001625F5">
      <w:pPr>
        <w:widowControl w:val="0"/>
        <w:suppressAutoHyphens/>
        <w:ind w:firstLine="540"/>
        <w:rPr>
          <w:rFonts w:eastAsia="Arial"/>
          <w:szCs w:val="28"/>
          <w:lang w:eastAsia="ar-SA"/>
        </w:rPr>
      </w:pPr>
      <w:r w:rsidRPr="00E70C83">
        <w:rPr>
          <w:rFonts w:eastAsia="Arial"/>
          <w:szCs w:val="28"/>
          <w:lang w:eastAsia="ar-SA"/>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практически не производятся работы по озеленению дворовых территорий, отсутствуют парковки для временного хранения автомобилей, недостаточно оборудованы детские и спортивные площадки.</w:t>
      </w:r>
    </w:p>
    <w:p w:rsidR="004E07BE" w:rsidRPr="00E70C83" w:rsidRDefault="004E07BE" w:rsidP="001625F5">
      <w:pPr>
        <w:widowControl w:val="0"/>
        <w:suppressAutoHyphens/>
        <w:ind w:firstLine="540"/>
        <w:rPr>
          <w:rFonts w:eastAsia="Arial"/>
          <w:szCs w:val="28"/>
          <w:lang w:eastAsia="ar-SA"/>
        </w:rPr>
      </w:pPr>
      <w:r w:rsidRPr="00E70C83">
        <w:rPr>
          <w:rFonts w:eastAsia="Arial"/>
          <w:szCs w:val="28"/>
          <w:lang w:eastAsia="ar-SA"/>
        </w:rPr>
        <w:t>Благоустройство дворовых территорий невозможно осуществлять без комплексного подхода.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4E07BE" w:rsidRPr="00E70C83" w:rsidRDefault="004E07BE" w:rsidP="001625F5">
      <w:pPr>
        <w:widowControl w:val="0"/>
        <w:suppressAutoHyphens/>
        <w:ind w:firstLine="540"/>
        <w:rPr>
          <w:rFonts w:eastAsia="Arial"/>
          <w:szCs w:val="28"/>
          <w:lang w:eastAsia="ar-SA"/>
        </w:rPr>
      </w:pPr>
      <w:r w:rsidRPr="00E70C83">
        <w:rPr>
          <w:rFonts w:eastAsia="Arial"/>
          <w:szCs w:val="28"/>
          <w:lang w:eastAsia="ar-SA"/>
        </w:rPr>
        <w:t xml:space="preserve">Комплексное благоустройство дворовых территорий позволит поддержать их в </w:t>
      </w:r>
      <w:r w:rsidRPr="00E70C83">
        <w:rPr>
          <w:rFonts w:eastAsia="Arial"/>
          <w:szCs w:val="28"/>
          <w:lang w:eastAsia="ar-SA"/>
        </w:rPr>
        <w:lastRenderedPageBreak/>
        <w:t>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4E07BE" w:rsidRPr="001605AA" w:rsidRDefault="004E07BE" w:rsidP="001625F5">
      <w:pPr>
        <w:widowControl w:val="0"/>
        <w:suppressAutoHyphens/>
        <w:ind w:firstLine="540"/>
        <w:rPr>
          <w:rFonts w:eastAsia="Arial"/>
          <w:szCs w:val="28"/>
          <w:lang w:eastAsia="ar-SA"/>
        </w:rPr>
      </w:pPr>
      <w:r w:rsidRPr="00F40B75">
        <w:rPr>
          <w:rFonts w:eastAsia="Arial"/>
          <w:szCs w:val="28"/>
          <w:lang w:eastAsia="ar-SA"/>
        </w:rPr>
        <w:t>Благоустройство муниципальных территорий общего пользования и мест массового отдыха населения</w:t>
      </w:r>
      <w:r w:rsidR="00C109FC">
        <w:rPr>
          <w:rFonts w:eastAsia="Arial"/>
          <w:szCs w:val="28"/>
          <w:lang w:eastAsia="ar-SA"/>
        </w:rPr>
        <w:t xml:space="preserve">. </w:t>
      </w:r>
    </w:p>
    <w:p w:rsidR="004E07BE" w:rsidRPr="001605AA" w:rsidRDefault="004E07BE" w:rsidP="001625F5">
      <w:pPr>
        <w:widowControl w:val="0"/>
        <w:suppressAutoHyphens/>
        <w:ind w:firstLine="540"/>
        <w:rPr>
          <w:rFonts w:eastAsia="Arial"/>
          <w:szCs w:val="28"/>
          <w:lang w:eastAsia="ar-SA"/>
        </w:rPr>
      </w:pPr>
      <w:proofErr w:type="gramStart"/>
      <w:r w:rsidRPr="001605AA">
        <w:rPr>
          <w:rFonts w:eastAsia="Arial"/>
          <w:szCs w:val="28"/>
          <w:lang w:eastAsia="ar-SA"/>
        </w:rPr>
        <w:t>К вопросам местного значения, установленным Федеральным законом от 06.10.2003 № 131-ФЗ «Об общих принципах организации местного самоуправления в Российской Федерации», относятся создание условий для массового отдыха жителей городского округа и организация обустройства мест массового отдыха населения.</w:t>
      </w:r>
      <w:proofErr w:type="gramEnd"/>
    </w:p>
    <w:p w:rsidR="004E07BE" w:rsidRPr="001605AA" w:rsidRDefault="004E07BE" w:rsidP="001625F5">
      <w:pPr>
        <w:widowControl w:val="0"/>
        <w:suppressAutoHyphens/>
        <w:ind w:firstLine="540"/>
        <w:rPr>
          <w:rFonts w:eastAsia="Arial"/>
          <w:szCs w:val="28"/>
          <w:lang w:eastAsia="ar-SA"/>
        </w:rPr>
      </w:pPr>
      <w:r w:rsidRPr="001605AA">
        <w:rPr>
          <w:rFonts w:eastAsia="Arial"/>
          <w:szCs w:val="28"/>
          <w:lang w:eastAsia="ar-SA"/>
        </w:rPr>
        <w:t>Одним из факторов, формирующих положительный имидж города, является наличие благоприятных, комфортных, безопасных и доступных условий для массового отдыха населения.</w:t>
      </w:r>
    </w:p>
    <w:p w:rsidR="004E07BE" w:rsidRPr="001605AA" w:rsidRDefault="004E07BE" w:rsidP="001625F5">
      <w:pPr>
        <w:widowControl w:val="0"/>
        <w:suppressAutoHyphens/>
        <w:ind w:firstLine="540"/>
        <w:rPr>
          <w:rFonts w:eastAsia="Arial"/>
          <w:szCs w:val="28"/>
          <w:lang w:eastAsia="ar-SA"/>
        </w:rPr>
      </w:pPr>
      <w:r w:rsidRPr="001605AA">
        <w:rPr>
          <w:rFonts w:eastAsia="Arial"/>
          <w:szCs w:val="28"/>
          <w:lang w:eastAsia="ar-SA"/>
        </w:rPr>
        <w:t>В последние годы работа администрации города Нижнего Новгорода по благоустройству велась по следующим направлениям:</w:t>
      </w:r>
    </w:p>
    <w:p w:rsidR="004E07BE" w:rsidRPr="001605AA" w:rsidRDefault="004E07BE" w:rsidP="001625F5">
      <w:pPr>
        <w:widowControl w:val="0"/>
        <w:suppressAutoHyphens/>
        <w:ind w:firstLine="540"/>
        <w:rPr>
          <w:rFonts w:eastAsia="Arial"/>
          <w:szCs w:val="28"/>
          <w:lang w:eastAsia="ar-SA"/>
        </w:rPr>
      </w:pPr>
      <w:r w:rsidRPr="001605AA">
        <w:rPr>
          <w:rFonts w:eastAsia="Arial"/>
          <w:szCs w:val="28"/>
          <w:lang w:eastAsia="ar-SA"/>
        </w:rPr>
        <w:t xml:space="preserve">1. Увеличение количества и качества объектов благоустройства, в том числе в области формирования доступной среды для </w:t>
      </w:r>
      <w:proofErr w:type="spellStart"/>
      <w:r w:rsidRPr="001605AA">
        <w:rPr>
          <w:rFonts w:eastAsia="Arial"/>
          <w:szCs w:val="28"/>
          <w:lang w:eastAsia="ar-SA"/>
        </w:rPr>
        <w:t>маломобильных</w:t>
      </w:r>
      <w:proofErr w:type="spellEnd"/>
      <w:r w:rsidRPr="001605AA">
        <w:rPr>
          <w:rFonts w:eastAsia="Arial"/>
          <w:szCs w:val="28"/>
          <w:lang w:eastAsia="ar-SA"/>
        </w:rPr>
        <w:t xml:space="preserve"> групп населения.</w:t>
      </w:r>
    </w:p>
    <w:p w:rsidR="004E07BE" w:rsidRPr="001605AA" w:rsidRDefault="004E07BE" w:rsidP="001625F5">
      <w:pPr>
        <w:widowControl w:val="0"/>
        <w:suppressAutoHyphens/>
        <w:ind w:firstLine="540"/>
        <w:rPr>
          <w:rFonts w:eastAsia="Arial"/>
          <w:szCs w:val="28"/>
          <w:lang w:eastAsia="ar-SA"/>
        </w:rPr>
      </w:pPr>
      <w:r w:rsidRPr="001605AA">
        <w:rPr>
          <w:rFonts w:eastAsia="Arial"/>
          <w:szCs w:val="28"/>
          <w:lang w:eastAsia="ar-SA"/>
        </w:rPr>
        <w:t xml:space="preserve">За последние годы капитально отремонтировано более 40 объектов озеленения: откосы под набережной Федоровского; сквер 1905 года; сквер им. Маркина; сквер «Звездинский»; сквер </w:t>
      </w:r>
      <w:proofErr w:type="spellStart"/>
      <w:r w:rsidRPr="001605AA">
        <w:rPr>
          <w:rFonts w:eastAsia="Arial"/>
          <w:szCs w:val="28"/>
          <w:lang w:eastAsia="ar-SA"/>
        </w:rPr>
        <w:t>шк</w:t>
      </w:r>
      <w:proofErr w:type="spellEnd"/>
      <w:r w:rsidRPr="001605AA">
        <w:rPr>
          <w:rFonts w:eastAsia="Arial"/>
          <w:szCs w:val="28"/>
          <w:lang w:eastAsia="ar-SA"/>
        </w:rPr>
        <w:t>. 53; сквер Рокоссовского; сквер у ДК Ленина; сквер по ул</w:t>
      </w:r>
      <w:proofErr w:type="gramStart"/>
      <w:r w:rsidRPr="001605AA">
        <w:rPr>
          <w:rFonts w:eastAsia="Arial"/>
          <w:szCs w:val="28"/>
          <w:lang w:eastAsia="ar-SA"/>
        </w:rPr>
        <w:t>.Ч</w:t>
      </w:r>
      <w:proofErr w:type="gramEnd"/>
      <w:r w:rsidRPr="001605AA">
        <w:rPr>
          <w:rFonts w:eastAsia="Arial"/>
          <w:szCs w:val="28"/>
          <w:lang w:eastAsia="ar-SA"/>
        </w:rPr>
        <w:t xml:space="preserve">калова; сквер по Бульвару Мещерскому; сквер по </w:t>
      </w:r>
      <w:proofErr w:type="spellStart"/>
      <w:r w:rsidRPr="001605AA">
        <w:rPr>
          <w:rFonts w:eastAsia="Arial"/>
          <w:szCs w:val="28"/>
          <w:lang w:eastAsia="ar-SA"/>
        </w:rPr>
        <w:t>ул.Гордеевской</w:t>
      </w:r>
      <w:proofErr w:type="spellEnd"/>
      <w:r w:rsidRPr="001605AA">
        <w:rPr>
          <w:rFonts w:eastAsia="Arial"/>
          <w:szCs w:val="28"/>
          <w:lang w:eastAsia="ar-SA"/>
        </w:rPr>
        <w:t xml:space="preserve">; сквер по ул. Зимина; сквер Водопроводный; скверы №1,2,3,5 по пр. Ильича; детский сквер по пр. Октября; </w:t>
      </w:r>
      <w:r>
        <w:rPr>
          <w:rFonts w:eastAsia="Arial"/>
          <w:szCs w:val="28"/>
          <w:lang w:eastAsia="ar-SA"/>
        </w:rPr>
        <w:t>с</w:t>
      </w:r>
      <w:r w:rsidRPr="001605AA">
        <w:rPr>
          <w:rFonts w:eastAsia="Arial"/>
          <w:szCs w:val="28"/>
          <w:lang w:eastAsia="ar-SA"/>
        </w:rPr>
        <w:t xml:space="preserve">квер на бульваре Юбилейном; </w:t>
      </w:r>
      <w:r>
        <w:rPr>
          <w:rFonts w:eastAsia="Arial"/>
          <w:szCs w:val="28"/>
          <w:lang w:eastAsia="ar-SA"/>
        </w:rPr>
        <w:t>с</w:t>
      </w:r>
      <w:r w:rsidRPr="001605AA">
        <w:rPr>
          <w:rFonts w:eastAsia="Arial"/>
          <w:szCs w:val="28"/>
          <w:lang w:eastAsia="ar-SA"/>
        </w:rPr>
        <w:t xml:space="preserve">квер пл. Буревестника; </w:t>
      </w:r>
      <w:r>
        <w:rPr>
          <w:rFonts w:eastAsia="Arial"/>
          <w:szCs w:val="28"/>
          <w:lang w:eastAsia="ar-SA"/>
        </w:rPr>
        <w:t>с</w:t>
      </w:r>
      <w:r w:rsidRPr="001605AA">
        <w:rPr>
          <w:rFonts w:eastAsia="Arial"/>
          <w:szCs w:val="28"/>
          <w:lang w:eastAsia="ar-SA"/>
        </w:rPr>
        <w:t xml:space="preserve">квер на проспекте 70 лет Октября; </w:t>
      </w:r>
      <w:r w:rsidRPr="00A05EDF">
        <w:rPr>
          <w:rFonts w:eastAsia="Arial"/>
          <w:szCs w:val="28"/>
          <w:lang w:eastAsia="ar-SA"/>
        </w:rPr>
        <w:t>с</w:t>
      </w:r>
      <w:r w:rsidRPr="001605AA">
        <w:rPr>
          <w:rFonts w:eastAsia="Arial"/>
          <w:szCs w:val="28"/>
          <w:lang w:eastAsia="ar-SA"/>
        </w:rPr>
        <w:t xml:space="preserve">квер у </w:t>
      </w:r>
      <w:proofErr w:type="spellStart"/>
      <w:r w:rsidRPr="001605AA">
        <w:rPr>
          <w:rFonts w:eastAsia="Arial"/>
          <w:szCs w:val="28"/>
          <w:lang w:eastAsia="ar-SA"/>
        </w:rPr>
        <w:t>пам</w:t>
      </w:r>
      <w:proofErr w:type="spellEnd"/>
      <w:r w:rsidRPr="001605AA">
        <w:rPr>
          <w:rFonts w:eastAsia="Arial"/>
          <w:szCs w:val="28"/>
          <w:lang w:eastAsia="ar-SA"/>
        </w:rPr>
        <w:t xml:space="preserve">. </w:t>
      </w:r>
      <w:proofErr w:type="gramStart"/>
      <w:r w:rsidRPr="001605AA">
        <w:rPr>
          <w:rFonts w:eastAsia="Arial"/>
          <w:szCs w:val="28"/>
          <w:lang w:eastAsia="ar-SA"/>
        </w:rPr>
        <w:t xml:space="preserve">Ленина; </w:t>
      </w:r>
      <w:r>
        <w:rPr>
          <w:rFonts w:eastAsia="Arial"/>
          <w:szCs w:val="28"/>
          <w:lang w:eastAsia="ar-SA"/>
        </w:rPr>
        <w:t>с</w:t>
      </w:r>
      <w:r w:rsidRPr="001605AA">
        <w:rPr>
          <w:rFonts w:eastAsia="Arial"/>
          <w:szCs w:val="28"/>
          <w:lang w:eastAsia="ar-SA"/>
        </w:rPr>
        <w:t xml:space="preserve">квер у кафе «Развилка»; </w:t>
      </w:r>
      <w:r>
        <w:rPr>
          <w:rFonts w:eastAsia="Arial"/>
          <w:szCs w:val="28"/>
          <w:lang w:eastAsia="ar-SA"/>
        </w:rPr>
        <w:t>с</w:t>
      </w:r>
      <w:r w:rsidRPr="001605AA">
        <w:rPr>
          <w:rFonts w:eastAsia="Arial"/>
          <w:szCs w:val="28"/>
          <w:lang w:eastAsia="ar-SA"/>
        </w:rPr>
        <w:t xml:space="preserve">квер на площади в центре </w:t>
      </w:r>
      <w:proofErr w:type="spellStart"/>
      <w:r w:rsidRPr="001605AA">
        <w:rPr>
          <w:rFonts w:eastAsia="Arial"/>
          <w:szCs w:val="28"/>
          <w:lang w:eastAsia="ar-SA"/>
        </w:rPr>
        <w:t>Сормова</w:t>
      </w:r>
      <w:proofErr w:type="spellEnd"/>
      <w:r w:rsidRPr="001605AA">
        <w:rPr>
          <w:rFonts w:eastAsia="Arial"/>
          <w:szCs w:val="28"/>
          <w:lang w:eastAsia="ar-SA"/>
        </w:rPr>
        <w:t xml:space="preserve">; </w:t>
      </w:r>
      <w:r>
        <w:rPr>
          <w:rFonts w:eastAsia="Arial"/>
          <w:szCs w:val="28"/>
          <w:lang w:eastAsia="ar-SA"/>
        </w:rPr>
        <w:t>сквер по ул. Н. Рыбакова; с</w:t>
      </w:r>
      <w:r w:rsidRPr="001605AA">
        <w:rPr>
          <w:rFonts w:eastAsia="Arial"/>
          <w:szCs w:val="28"/>
          <w:lang w:eastAsia="ar-SA"/>
        </w:rPr>
        <w:t xml:space="preserve">квер «Автомобилистов»; </w:t>
      </w:r>
      <w:r>
        <w:rPr>
          <w:rFonts w:eastAsia="Arial"/>
          <w:szCs w:val="28"/>
          <w:lang w:eastAsia="ar-SA"/>
        </w:rPr>
        <w:t>с</w:t>
      </w:r>
      <w:r w:rsidRPr="001605AA">
        <w:rPr>
          <w:rFonts w:eastAsia="Arial"/>
          <w:szCs w:val="28"/>
          <w:lang w:eastAsia="ar-SA"/>
        </w:rPr>
        <w:t>квер «Дружба»; бульвар «Заречный» (первая очередь); сквер памяти; скверы по ул. Кировской; сквер Воротынского; с</w:t>
      </w:r>
      <w:r w:rsidR="00F763B9">
        <w:rPr>
          <w:rFonts w:eastAsia="Arial"/>
          <w:szCs w:val="28"/>
          <w:lang w:eastAsia="ar-SA"/>
        </w:rPr>
        <w:t>к</w:t>
      </w:r>
      <w:r w:rsidRPr="001605AA">
        <w:rPr>
          <w:rFonts w:eastAsia="Arial"/>
          <w:szCs w:val="28"/>
          <w:lang w:eastAsia="ar-SA"/>
        </w:rPr>
        <w:t xml:space="preserve">вер у </w:t>
      </w:r>
      <w:proofErr w:type="spellStart"/>
      <w:r w:rsidRPr="001605AA">
        <w:rPr>
          <w:rFonts w:eastAsia="Arial"/>
          <w:szCs w:val="28"/>
          <w:lang w:eastAsia="ar-SA"/>
        </w:rPr>
        <w:t>шк</w:t>
      </w:r>
      <w:proofErr w:type="spellEnd"/>
      <w:r w:rsidRPr="001605AA">
        <w:rPr>
          <w:rFonts w:eastAsia="Arial"/>
          <w:szCs w:val="28"/>
          <w:lang w:eastAsia="ar-SA"/>
        </w:rPr>
        <w:t>. 115; сквер «</w:t>
      </w:r>
      <w:proofErr w:type="spellStart"/>
      <w:r w:rsidRPr="001605AA">
        <w:rPr>
          <w:rFonts w:eastAsia="Arial"/>
          <w:szCs w:val="28"/>
          <w:lang w:eastAsia="ar-SA"/>
        </w:rPr>
        <w:t>Бурнаковский</w:t>
      </w:r>
      <w:proofErr w:type="spellEnd"/>
      <w:r w:rsidRPr="001605AA">
        <w:rPr>
          <w:rFonts w:eastAsia="Arial"/>
          <w:szCs w:val="28"/>
          <w:lang w:eastAsia="ar-SA"/>
        </w:rPr>
        <w:t>»; сквер на ул. Красных зорь; сквер им</w:t>
      </w:r>
      <w:r>
        <w:rPr>
          <w:rFonts w:eastAsia="Arial"/>
          <w:szCs w:val="28"/>
          <w:lang w:eastAsia="ar-SA"/>
        </w:rPr>
        <w:t xml:space="preserve">. </w:t>
      </w:r>
      <w:proofErr w:type="spellStart"/>
      <w:r>
        <w:rPr>
          <w:rFonts w:eastAsia="Arial"/>
          <w:szCs w:val="28"/>
          <w:lang w:eastAsia="ar-SA"/>
        </w:rPr>
        <w:t>Люкина</w:t>
      </w:r>
      <w:proofErr w:type="spellEnd"/>
      <w:r>
        <w:rPr>
          <w:rFonts w:eastAsia="Arial"/>
          <w:szCs w:val="28"/>
          <w:lang w:eastAsia="ar-SA"/>
        </w:rPr>
        <w:t>; сквер по пр.</w:t>
      </w:r>
      <w:proofErr w:type="gramEnd"/>
      <w:r>
        <w:rPr>
          <w:rFonts w:eastAsia="Arial"/>
          <w:szCs w:val="28"/>
          <w:lang w:eastAsia="ar-SA"/>
        </w:rPr>
        <w:t xml:space="preserve"> Гагарина; сквер Казакова; сквер Хохлова;</w:t>
      </w:r>
      <w:r w:rsidRPr="001605AA">
        <w:rPr>
          <w:rFonts w:eastAsia="Arial"/>
          <w:szCs w:val="28"/>
          <w:lang w:eastAsia="ar-SA"/>
        </w:rPr>
        <w:t xml:space="preserve"> сквер «Мать и дитя»; сквер «Черный пруд»; сквер у </w:t>
      </w:r>
      <w:proofErr w:type="spellStart"/>
      <w:r w:rsidRPr="001605AA">
        <w:rPr>
          <w:rFonts w:eastAsia="Arial"/>
          <w:szCs w:val="28"/>
          <w:lang w:eastAsia="ar-SA"/>
        </w:rPr>
        <w:t>Гражданпроекта</w:t>
      </w:r>
      <w:proofErr w:type="spellEnd"/>
      <w:r w:rsidRPr="001605AA">
        <w:rPr>
          <w:rFonts w:eastAsia="Arial"/>
          <w:szCs w:val="28"/>
          <w:lang w:eastAsia="ar-SA"/>
        </w:rPr>
        <w:t>.</w:t>
      </w:r>
    </w:p>
    <w:p w:rsidR="004E07BE" w:rsidRPr="001605AA" w:rsidRDefault="004E07BE" w:rsidP="001625F5">
      <w:pPr>
        <w:widowControl w:val="0"/>
        <w:suppressAutoHyphens/>
        <w:ind w:firstLine="540"/>
        <w:rPr>
          <w:rFonts w:eastAsia="Arial"/>
          <w:szCs w:val="28"/>
          <w:lang w:eastAsia="ar-SA"/>
        </w:rPr>
      </w:pPr>
      <w:r w:rsidRPr="001605AA">
        <w:rPr>
          <w:rFonts w:eastAsia="Arial"/>
          <w:szCs w:val="28"/>
          <w:lang w:eastAsia="ar-SA"/>
        </w:rPr>
        <w:t xml:space="preserve">С 2012 года приведены в порядок такие центральные исторические объекты Нижнего Новгорода как </w:t>
      </w:r>
      <w:proofErr w:type="spellStart"/>
      <w:r w:rsidRPr="001605AA">
        <w:rPr>
          <w:rFonts w:eastAsia="Arial"/>
          <w:szCs w:val="28"/>
          <w:lang w:eastAsia="ar-SA"/>
        </w:rPr>
        <w:t>Нижне-Волжская</w:t>
      </w:r>
      <w:proofErr w:type="spellEnd"/>
      <w:r w:rsidRPr="001605AA">
        <w:rPr>
          <w:rFonts w:eastAsia="Arial"/>
          <w:szCs w:val="28"/>
          <w:lang w:eastAsia="ar-SA"/>
        </w:rPr>
        <w:t xml:space="preserve"> набережная, площадь у </w:t>
      </w:r>
      <w:proofErr w:type="spellStart"/>
      <w:r w:rsidRPr="001605AA">
        <w:rPr>
          <w:rFonts w:eastAsia="Arial"/>
          <w:szCs w:val="28"/>
          <w:lang w:eastAsia="ar-SA"/>
        </w:rPr>
        <w:t>Зачатьевской</w:t>
      </w:r>
      <w:proofErr w:type="spellEnd"/>
      <w:r w:rsidRPr="001605AA">
        <w:rPr>
          <w:rFonts w:eastAsia="Arial"/>
          <w:szCs w:val="28"/>
          <w:lang w:eastAsia="ar-SA"/>
        </w:rPr>
        <w:t xml:space="preserve"> башни, ул. Рождественская, площадь </w:t>
      </w:r>
      <w:proofErr w:type="spellStart"/>
      <w:r w:rsidRPr="001605AA">
        <w:rPr>
          <w:rFonts w:eastAsia="Arial"/>
          <w:szCs w:val="28"/>
          <w:lang w:eastAsia="ar-SA"/>
        </w:rPr>
        <w:t>Лядова</w:t>
      </w:r>
      <w:proofErr w:type="spellEnd"/>
      <w:r w:rsidRPr="001605AA">
        <w:rPr>
          <w:rFonts w:eastAsia="Arial"/>
          <w:szCs w:val="28"/>
          <w:lang w:eastAsia="ar-SA"/>
        </w:rPr>
        <w:t xml:space="preserve">. </w:t>
      </w:r>
    </w:p>
    <w:p w:rsidR="004E07BE" w:rsidRPr="001605AA" w:rsidRDefault="004E07BE" w:rsidP="001625F5">
      <w:pPr>
        <w:widowControl w:val="0"/>
        <w:suppressAutoHyphens/>
        <w:ind w:firstLine="540"/>
        <w:rPr>
          <w:rFonts w:eastAsia="Arial"/>
          <w:szCs w:val="28"/>
          <w:lang w:eastAsia="ar-SA"/>
        </w:rPr>
      </w:pPr>
      <w:r w:rsidRPr="001605AA">
        <w:rPr>
          <w:rFonts w:eastAsia="Arial"/>
          <w:szCs w:val="28"/>
          <w:lang w:eastAsia="ar-SA"/>
        </w:rPr>
        <w:t>2. Комплексный подход к благоустройству.</w:t>
      </w:r>
    </w:p>
    <w:p w:rsidR="004E07BE" w:rsidRPr="001605AA" w:rsidRDefault="004E07BE" w:rsidP="001625F5">
      <w:pPr>
        <w:widowControl w:val="0"/>
        <w:suppressAutoHyphens/>
        <w:ind w:firstLine="540"/>
        <w:rPr>
          <w:rFonts w:eastAsia="Arial"/>
          <w:szCs w:val="28"/>
          <w:lang w:eastAsia="ar-SA"/>
        </w:rPr>
      </w:pPr>
      <w:r w:rsidRPr="001605AA">
        <w:rPr>
          <w:rFonts w:eastAsia="Arial"/>
          <w:szCs w:val="28"/>
          <w:lang w:eastAsia="ar-SA"/>
        </w:rPr>
        <w:t>Основой грамотного оптимального капитального ремонта объектов благоустройства является проект. Практически все крупные объекты озеленения ремонтируются на основании проекта, где предусматриваются все работы по благоустройству, начиная от обследования коммуникаций (с последующим ремонтом при необходимости), до освещения, ремонта дорожек, озеленения, размещения информационных конструкций, указателей и аншлагов.</w:t>
      </w:r>
    </w:p>
    <w:p w:rsidR="004E07BE" w:rsidRPr="001605AA" w:rsidRDefault="004E07BE" w:rsidP="001625F5">
      <w:pPr>
        <w:widowControl w:val="0"/>
        <w:suppressAutoHyphens/>
        <w:ind w:firstLine="540"/>
        <w:rPr>
          <w:rFonts w:eastAsia="Arial"/>
          <w:szCs w:val="28"/>
          <w:lang w:eastAsia="ar-SA"/>
        </w:rPr>
      </w:pPr>
      <w:r w:rsidRPr="001605AA">
        <w:rPr>
          <w:rFonts w:eastAsia="Arial"/>
          <w:szCs w:val="28"/>
          <w:lang w:eastAsia="ar-SA"/>
        </w:rPr>
        <w:t xml:space="preserve">3. Формирование системы взаимодействия органов местного самоуправления, населения, заинтересованных организаций, индивидуальных предпринимателей по сбору, систематизации, накоплению, хранению, уточнению, использованию и распространению информации о состоянии объектов озеленения на территории </w:t>
      </w:r>
      <w:r w:rsidRPr="001605AA">
        <w:rPr>
          <w:rFonts w:eastAsia="Arial"/>
          <w:szCs w:val="28"/>
          <w:lang w:eastAsia="ar-SA"/>
        </w:rPr>
        <w:lastRenderedPageBreak/>
        <w:t>города, необходимости создания той или иной функциональной зоны в конкретном районе.</w:t>
      </w:r>
    </w:p>
    <w:p w:rsidR="004E07BE" w:rsidRPr="001605AA" w:rsidRDefault="004E07BE" w:rsidP="001625F5">
      <w:pPr>
        <w:widowControl w:val="0"/>
        <w:suppressAutoHyphens/>
        <w:ind w:firstLine="540"/>
        <w:rPr>
          <w:rFonts w:eastAsia="Arial"/>
          <w:szCs w:val="28"/>
          <w:lang w:eastAsia="ar-SA"/>
        </w:rPr>
      </w:pPr>
      <w:r w:rsidRPr="001605AA">
        <w:rPr>
          <w:rFonts w:eastAsia="Arial"/>
          <w:szCs w:val="28"/>
          <w:lang w:eastAsia="ar-SA"/>
        </w:rPr>
        <w:t>4. Формирование позитивного общественного мнения о результатах деятельности органов местного самоуправления в области озеленения.</w:t>
      </w:r>
    </w:p>
    <w:p w:rsidR="004E07BE" w:rsidRPr="001605AA" w:rsidRDefault="004E07BE" w:rsidP="001625F5">
      <w:pPr>
        <w:widowControl w:val="0"/>
        <w:suppressAutoHyphens/>
        <w:ind w:firstLine="540"/>
        <w:rPr>
          <w:rFonts w:eastAsia="Arial"/>
          <w:szCs w:val="28"/>
          <w:lang w:eastAsia="ar-SA"/>
        </w:rPr>
      </w:pPr>
      <w:r w:rsidRPr="001605AA">
        <w:rPr>
          <w:rFonts w:eastAsia="Arial"/>
          <w:szCs w:val="28"/>
          <w:lang w:eastAsia="ar-SA"/>
        </w:rP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муниципального образования.</w:t>
      </w:r>
    </w:p>
    <w:p w:rsidR="004E07BE" w:rsidRPr="001605AA" w:rsidRDefault="00E63A0B" w:rsidP="001625F5">
      <w:pPr>
        <w:widowControl w:val="0"/>
        <w:suppressAutoHyphens/>
        <w:ind w:firstLine="540"/>
        <w:rPr>
          <w:rFonts w:eastAsia="Arial"/>
          <w:szCs w:val="28"/>
          <w:lang w:eastAsia="ar-SA"/>
        </w:rPr>
      </w:pPr>
      <w:proofErr w:type="gramStart"/>
      <w:r w:rsidRPr="00B112AC">
        <w:rPr>
          <w:spacing w:val="-1"/>
        </w:rPr>
        <w:t>Начиная</w:t>
      </w:r>
      <w:r w:rsidRPr="00B112AC">
        <w:rPr>
          <w:spacing w:val="45"/>
        </w:rPr>
        <w:t xml:space="preserve"> </w:t>
      </w:r>
      <w:r w:rsidRPr="00B112AC">
        <w:t>с</w:t>
      </w:r>
      <w:r w:rsidRPr="00B112AC">
        <w:rPr>
          <w:spacing w:val="42"/>
        </w:rPr>
        <w:t xml:space="preserve"> </w:t>
      </w:r>
      <w:r w:rsidRPr="00B112AC">
        <w:rPr>
          <w:spacing w:val="-1"/>
        </w:rPr>
        <w:t>2017</w:t>
      </w:r>
      <w:r w:rsidRPr="00B112AC">
        <w:rPr>
          <w:spacing w:val="45"/>
        </w:rPr>
        <w:t xml:space="preserve"> </w:t>
      </w:r>
      <w:r w:rsidRPr="00B112AC">
        <w:rPr>
          <w:spacing w:val="-2"/>
        </w:rPr>
        <w:t>года</w:t>
      </w:r>
      <w:r w:rsidRPr="00B112AC">
        <w:rPr>
          <w:spacing w:val="47"/>
        </w:rPr>
        <w:t xml:space="preserve"> </w:t>
      </w:r>
      <w:r w:rsidRPr="00B112AC">
        <w:rPr>
          <w:spacing w:val="-1"/>
        </w:rPr>
        <w:t>комплексное</w:t>
      </w:r>
      <w:r w:rsidRPr="00B112AC">
        <w:rPr>
          <w:spacing w:val="42"/>
        </w:rPr>
        <w:t xml:space="preserve"> </w:t>
      </w:r>
      <w:r w:rsidRPr="00B112AC">
        <w:rPr>
          <w:spacing w:val="-1"/>
        </w:rPr>
        <w:t>развитие</w:t>
      </w:r>
      <w:r w:rsidRPr="00B112AC">
        <w:rPr>
          <w:spacing w:val="43"/>
        </w:rPr>
        <w:t xml:space="preserve"> </w:t>
      </w:r>
      <w:r w:rsidRPr="00B112AC">
        <w:rPr>
          <w:spacing w:val="-1"/>
        </w:rPr>
        <w:t>городской</w:t>
      </w:r>
      <w:r w:rsidRPr="00B112AC">
        <w:rPr>
          <w:spacing w:val="45"/>
        </w:rPr>
        <w:t xml:space="preserve"> </w:t>
      </w:r>
      <w:r w:rsidRPr="00B112AC">
        <w:rPr>
          <w:spacing w:val="-2"/>
        </w:rPr>
        <w:t>среды</w:t>
      </w:r>
      <w:r w:rsidRPr="00B112AC">
        <w:rPr>
          <w:spacing w:val="43"/>
        </w:rPr>
        <w:t xml:space="preserve"> </w:t>
      </w:r>
      <w:r w:rsidRPr="00B112AC">
        <w:t>и</w:t>
      </w:r>
      <w:r w:rsidRPr="00B112AC">
        <w:rPr>
          <w:spacing w:val="43"/>
        </w:rPr>
        <w:t xml:space="preserve"> </w:t>
      </w:r>
      <w:r w:rsidRPr="00B112AC">
        <w:rPr>
          <w:spacing w:val="-1"/>
        </w:rPr>
        <w:t>повышение</w:t>
      </w:r>
      <w:r w:rsidRPr="00B112AC">
        <w:rPr>
          <w:spacing w:val="42"/>
        </w:rPr>
        <w:t xml:space="preserve"> </w:t>
      </w:r>
      <w:r w:rsidRPr="00B112AC">
        <w:rPr>
          <w:spacing w:val="-1"/>
        </w:rPr>
        <w:t>уровня</w:t>
      </w:r>
      <w:r w:rsidRPr="00B112AC">
        <w:rPr>
          <w:spacing w:val="42"/>
        </w:rPr>
        <w:t xml:space="preserve"> </w:t>
      </w:r>
      <w:r w:rsidRPr="00B112AC">
        <w:rPr>
          <w:spacing w:val="-1"/>
        </w:rPr>
        <w:t>благоустройства</w:t>
      </w:r>
      <w:r w:rsidRPr="00B112AC">
        <w:rPr>
          <w:spacing w:val="45"/>
        </w:rPr>
        <w:t xml:space="preserve"> </w:t>
      </w:r>
      <w:r w:rsidRPr="00B112AC">
        <w:rPr>
          <w:spacing w:val="-1"/>
        </w:rPr>
        <w:t>территории</w:t>
      </w:r>
      <w:r w:rsidRPr="00B112AC">
        <w:rPr>
          <w:spacing w:val="49"/>
        </w:rPr>
        <w:t xml:space="preserve"> </w:t>
      </w:r>
      <w:r w:rsidRPr="00B112AC">
        <w:rPr>
          <w:spacing w:val="-1"/>
        </w:rPr>
        <w:t>города</w:t>
      </w:r>
      <w:r w:rsidRPr="00B112AC">
        <w:rPr>
          <w:spacing w:val="35"/>
        </w:rPr>
        <w:t xml:space="preserve"> </w:t>
      </w:r>
      <w:r>
        <w:rPr>
          <w:spacing w:val="-1"/>
        </w:rPr>
        <w:t xml:space="preserve">Нижнего Новгорода </w:t>
      </w:r>
      <w:r w:rsidRPr="00B112AC">
        <w:rPr>
          <w:spacing w:val="-1"/>
        </w:rPr>
        <w:t>осуществляется</w:t>
      </w:r>
      <w:proofErr w:type="gramEnd"/>
      <w:r w:rsidRPr="00B112AC">
        <w:rPr>
          <w:spacing w:val="35"/>
        </w:rPr>
        <w:t xml:space="preserve"> </w:t>
      </w:r>
      <w:r w:rsidRPr="00B112AC">
        <w:t>в</w:t>
      </w:r>
      <w:r w:rsidRPr="00B112AC">
        <w:rPr>
          <w:spacing w:val="34"/>
        </w:rPr>
        <w:t xml:space="preserve"> </w:t>
      </w:r>
      <w:r w:rsidRPr="00B112AC">
        <w:rPr>
          <w:spacing w:val="-1"/>
        </w:rPr>
        <w:t>рамках</w:t>
      </w:r>
      <w:r w:rsidRPr="00B112AC">
        <w:rPr>
          <w:spacing w:val="34"/>
        </w:rPr>
        <w:t xml:space="preserve"> </w:t>
      </w:r>
      <w:r w:rsidRPr="00B112AC">
        <w:rPr>
          <w:spacing w:val="-1"/>
        </w:rPr>
        <w:t>реализации</w:t>
      </w:r>
      <w:r w:rsidRPr="00B112AC">
        <w:rPr>
          <w:spacing w:val="36"/>
        </w:rPr>
        <w:t xml:space="preserve"> </w:t>
      </w:r>
      <w:r w:rsidRPr="00B112AC">
        <w:rPr>
          <w:spacing w:val="-1"/>
        </w:rPr>
        <w:t>приоритетного</w:t>
      </w:r>
      <w:r w:rsidRPr="00B112AC">
        <w:rPr>
          <w:spacing w:val="34"/>
        </w:rPr>
        <w:t xml:space="preserve"> </w:t>
      </w:r>
      <w:r w:rsidRPr="00B112AC">
        <w:rPr>
          <w:spacing w:val="-1"/>
        </w:rPr>
        <w:t>проекта</w:t>
      </w:r>
      <w:r w:rsidRPr="00B112AC">
        <w:rPr>
          <w:spacing w:val="33"/>
        </w:rPr>
        <w:t xml:space="preserve"> </w:t>
      </w:r>
      <w:r w:rsidRPr="00B112AC">
        <w:rPr>
          <w:spacing w:val="-1"/>
        </w:rPr>
        <w:t>Российской</w:t>
      </w:r>
      <w:r w:rsidRPr="00B112AC">
        <w:rPr>
          <w:spacing w:val="33"/>
        </w:rPr>
        <w:t xml:space="preserve"> </w:t>
      </w:r>
      <w:r w:rsidRPr="00B112AC">
        <w:rPr>
          <w:spacing w:val="-1"/>
        </w:rPr>
        <w:t>Федерации</w:t>
      </w:r>
      <w:r w:rsidRPr="00B112AC">
        <w:rPr>
          <w:spacing w:val="35"/>
        </w:rPr>
        <w:t xml:space="preserve"> </w:t>
      </w:r>
      <w:r w:rsidRPr="00B112AC">
        <w:rPr>
          <w:spacing w:val="-2"/>
        </w:rPr>
        <w:t>«Формирование</w:t>
      </w:r>
      <w:r w:rsidRPr="00B112AC">
        <w:rPr>
          <w:spacing w:val="61"/>
        </w:rPr>
        <w:t xml:space="preserve"> </w:t>
      </w:r>
      <w:r w:rsidRPr="00B112AC">
        <w:rPr>
          <w:spacing w:val="-1"/>
        </w:rPr>
        <w:t>комфортной</w:t>
      </w:r>
      <w:r w:rsidRPr="00B112AC">
        <w:rPr>
          <w:spacing w:val="26"/>
        </w:rPr>
        <w:t xml:space="preserve"> </w:t>
      </w:r>
      <w:r w:rsidRPr="00B112AC">
        <w:rPr>
          <w:spacing w:val="-2"/>
        </w:rPr>
        <w:t>городской</w:t>
      </w:r>
      <w:r w:rsidRPr="00B112AC">
        <w:rPr>
          <w:spacing w:val="26"/>
        </w:rPr>
        <w:t xml:space="preserve"> </w:t>
      </w:r>
      <w:r w:rsidRPr="00B112AC">
        <w:rPr>
          <w:spacing w:val="-1"/>
        </w:rPr>
        <w:t>среды»</w:t>
      </w:r>
      <w:r w:rsidRPr="00B112AC">
        <w:rPr>
          <w:spacing w:val="28"/>
        </w:rPr>
        <w:t xml:space="preserve"> </w:t>
      </w:r>
      <w:r w:rsidRPr="00B112AC">
        <w:rPr>
          <w:spacing w:val="-1"/>
        </w:rPr>
        <w:t>через</w:t>
      </w:r>
      <w:r w:rsidRPr="00B112AC">
        <w:rPr>
          <w:spacing w:val="26"/>
        </w:rPr>
        <w:t xml:space="preserve"> </w:t>
      </w:r>
      <w:r w:rsidRPr="00B112AC">
        <w:rPr>
          <w:spacing w:val="-1"/>
        </w:rPr>
        <w:t>программу</w:t>
      </w:r>
      <w:r w:rsidRPr="00B112AC">
        <w:rPr>
          <w:spacing w:val="22"/>
        </w:rPr>
        <w:t xml:space="preserve"> </w:t>
      </w:r>
      <w:r w:rsidRPr="00B112AC">
        <w:rPr>
          <w:spacing w:val="-1"/>
        </w:rPr>
        <w:t>«Формирование</w:t>
      </w:r>
      <w:r w:rsidRPr="00B112AC">
        <w:rPr>
          <w:spacing w:val="23"/>
        </w:rPr>
        <w:t xml:space="preserve"> </w:t>
      </w:r>
      <w:r w:rsidRPr="00B112AC">
        <w:rPr>
          <w:spacing w:val="-1"/>
        </w:rPr>
        <w:t>комфортной</w:t>
      </w:r>
      <w:r w:rsidRPr="00B112AC">
        <w:rPr>
          <w:spacing w:val="24"/>
        </w:rPr>
        <w:t xml:space="preserve"> </w:t>
      </w:r>
      <w:r w:rsidRPr="00B112AC">
        <w:rPr>
          <w:spacing w:val="-1"/>
        </w:rPr>
        <w:t>городской</w:t>
      </w:r>
      <w:r w:rsidRPr="00B112AC">
        <w:rPr>
          <w:spacing w:val="26"/>
        </w:rPr>
        <w:t xml:space="preserve"> </w:t>
      </w:r>
      <w:r w:rsidRPr="00B112AC">
        <w:rPr>
          <w:spacing w:val="-2"/>
        </w:rPr>
        <w:t>среды</w:t>
      </w:r>
      <w:r w:rsidRPr="00B112AC">
        <w:rPr>
          <w:spacing w:val="24"/>
        </w:rPr>
        <w:t xml:space="preserve"> </w:t>
      </w:r>
      <w:r w:rsidRPr="00B112AC">
        <w:rPr>
          <w:spacing w:val="-1"/>
        </w:rPr>
        <w:t>города</w:t>
      </w:r>
      <w:r w:rsidRPr="00B112AC">
        <w:rPr>
          <w:spacing w:val="49"/>
        </w:rPr>
        <w:t xml:space="preserve"> </w:t>
      </w:r>
      <w:r>
        <w:rPr>
          <w:spacing w:val="-1"/>
        </w:rPr>
        <w:t>Нижнего Новгорода</w:t>
      </w:r>
      <w:r w:rsidR="00042576">
        <w:rPr>
          <w:spacing w:val="-1"/>
        </w:rPr>
        <w:t>»</w:t>
      </w:r>
      <w:r w:rsidRPr="00B112AC">
        <w:rPr>
          <w:spacing w:val="6"/>
        </w:rPr>
        <w:t xml:space="preserve"> </w:t>
      </w:r>
      <w:r w:rsidRPr="00B112AC">
        <w:t>на</w:t>
      </w:r>
      <w:r w:rsidRPr="00B112AC">
        <w:rPr>
          <w:spacing w:val="8"/>
        </w:rPr>
        <w:t xml:space="preserve"> </w:t>
      </w:r>
      <w:r w:rsidRPr="00B112AC">
        <w:rPr>
          <w:spacing w:val="-1"/>
        </w:rPr>
        <w:t>2017</w:t>
      </w:r>
      <w:r w:rsidRPr="00B112AC">
        <w:rPr>
          <w:spacing w:val="7"/>
        </w:rPr>
        <w:t xml:space="preserve"> </w:t>
      </w:r>
      <w:r w:rsidRPr="00B112AC">
        <w:rPr>
          <w:spacing w:val="-1"/>
        </w:rPr>
        <w:t>год</w:t>
      </w:r>
      <w:r w:rsidR="00042576">
        <w:rPr>
          <w:spacing w:val="-1"/>
        </w:rPr>
        <w:t xml:space="preserve"> (</w:t>
      </w:r>
      <w:r w:rsidR="00042576" w:rsidRPr="008D2AD7">
        <w:rPr>
          <w:spacing w:val="-1"/>
        </w:rPr>
        <w:t>Постановление</w:t>
      </w:r>
      <w:r w:rsidR="008D2AD7">
        <w:rPr>
          <w:spacing w:val="-1"/>
        </w:rPr>
        <w:t xml:space="preserve"> </w:t>
      </w:r>
      <w:r w:rsidR="00F763B9">
        <w:rPr>
          <w:spacing w:val="-1"/>
        </w:rPr>
        <w:t>администрации города Нижнего Новгорода от 25.05.2017 № 2380</w:t>
      </w:r>
      <w:r w:rsidR="00042576">
        <w:rPr>
          <w:spacing w:val="-1"/>
        </w:rPr>
        <w:t>)</w:t>
      </w:r>
      <w:r w:rsidRPr="00B112AC">
        <w:rPr>
          <w:spacing w:val="-1"/>
        </w:rPr>
        <w:t>.</w:t>
      </w:r>
      <w:r w:rsidRPr="00B112AC">
        <w:rPr>
          <w:spacing w:val="13"/>
        </w:rPr>
        <w:t xml:space="preserve"> </w:t>
      </w:r>
    </w:p>
    <w:p w:rsidR="007D0115" w:rsidRPr="00042576" w:rsidRDefault="007D0115" w:rsidP="001625F5">
      <w:pPr>
        <w:pStyle w:val="a3"/>
        <w:spacing w:line="235" w:lineRule="auto"/>
        <w:ind w:right="113" w:firstLine="540"/>
        <w:rPr>
          <w:strike/>
        </w:rPr>
      </w:pPr>
      <w:r w:rsidRPr="00B112AC">
        <w:rPr>
          <w:spacing w:val="-1"/>
        </w:rPr>
        <w:t>Основной</w:t>
      </w:r>
      <w:r w:rsidRPr="00B112AC">
        <w:rPr>
          <w:spacing w:val="57"/>
        </w:rPr>
        <w:t xml:space="preserve"> </w:t>
      </w:r>
      <w:r w:rsidRPr="00B112AC">
        <w:rPr>
          <w:spacing w:val="-1"/>
        </w:rPr>
        <w:t>задачей</w:t>
      </w:r>
      <w:r w:rsidRPr="00B112AC">
        <w:rPr>
          <w:spacing w:val="55"/>
        </w:rPr>
        <w:t xml:space="preserve"> </w:t>
      </w:r>
      <w:r w:rsidRPr="00B112AC">
        <w:rPr>
          <w:spacing w:val="-1"/>
        </w:rPr>
        <w:t>формирования</w:t>
      </w:r>
      <w:r w:rsidRPr="00B112AC">
        <w:rPr>
          <w:spacing w:val="58"/>
        </w:rPr>
        <w:t xml:space="preserve"> </w:t>
      </w:r>
      <w:r w:rsidRPr="00B112AC">
        <w:rPr>
          <w:spacing w:val="-1"/>
        </w:rPr>
        <w:t>комфортной</w:t>
      </w:r>
      <w:r w:rsidRPr="00B112AC">
        <w:rPr>
          <w:spacing w:val="57"/>
        </w:rPr>
        <w:t xml:space="preserve"> </w:t>
      </w:r>
      <w:r w:rsidRPr="00B112AC">
        <w:rPr>
          <w:spacing w:val="-1"/>
        </w:rPr>
        <w:t>городской</w:t>
      </w:r>
      <w:r w:rsidRPr="00B112AC">
        <w:rPr>
          <w:spacing w:val="57"/>
        </w:rPr>
        <w:t xml:space="preserve"> </w:t>
      </w:r>
      <w:r w:rsidRPr="00B112AC">
        <w:rPr>
          <w:spacing w:val="-2"/>
        </w:rPr>
        <w:t>среды</w:t>
      </w:r>
      <w:r w:rsidRPr="00B112AC">
        <w:rPr>
          <w:spacing w:val="58"/>
        </w:rPr>
        <w:t xml:space="preserve"> </w:t>
      </w:r>
      <w:r w:rsidRPr="00B112AC">
        <w:t>на</w:t>
      </w:r>
      <w:r w:rsidRPr="00B112AC">
        <w:rPr>
          <w:spacing w:val="56"/>
        </w:rPr>
        <w:t xml:space="preserve"> </w:t>
      </w:r>
      <w:r w:rsidRPr="00B112AC">
        <w:rPr>
          <w:spacing w:val="-1"/>
        </w:rPr>
        <w:t>посл</w:t>
      </w:r>
      <w:r w:rsidRPr="00B112AC">
        <w:rPr>
          <w:spacing w:val="-1"/>
        </w:rPr>
        <w:t>е</w:t>
      </w:r>
      <w:r w:rsidRPr="00B112AC">
        <w:rPr>
          <w:spacing w:val="-1"/>
        </w:rPr>
        <w:t>дующие</w:t>
      </w:r>
      <w:r w:rsidRPr="00B112AC">
        <w:rPr>
          <w:spacing w:val="57"/>
        </w:rPr>
        <w:t xml:space="preserve"> </w:t>
      </w:r>
      <w:r w:rsidRPr="00B112AC">
        <w:t>пять</w:t>
      </w:r>
      <w:r w:rsidRPr="00B112AC">
        <w:rPr>
          <w:spacing w:val="55"/>
        </w:rPr>
        <w:t xml:space="preserve"> </w:t>
      </w:r>
      <w:r w:rsidRPr="00B112AC">
        <w:rPr>
          <w:spacing w:val="-1"/>
        </w:rPr>
        <w:t>лет</w:t>
      </w:r>
      <w:r w:rsidR="00004455">
        <w:rPr>
          <w:spacing w:val="-1"/>
        </w:rPr>
        <w:t xml:space="preserve"> с 2018 по 2022 годы </w:t>
      </w:r>
      <w:r w:rsidRPr="00B112AC">
        <w:rPr>
          <w:spacing w:val="-1"/>
        </w:rPr>
        <w:t>является</w:t>
      </w:r>
      <w:r w:rsidRPr="00B112AC">
        <w:rPr>
          <w:spacing w:val="-3"/>
        </w:rPr>
        <w:t xml:space="preserve"> </w:t>
      </w:r>
      <w:r w:rsidRPr="00B112AC">
        <w:rPr>
          <w:spacing w:val="-1"/>
        </w:rPr>
        <w:t>продолжение</w:t>
      </w:r>
      <w:r w:rsidRPr="00B112AC">
        <w:rPr>
          <w:spacing w:val="30"/>
        </w:rPr>
        <w:t xml:space="preserve"> </w:t>
      </w:r>
      <w:r w:rsidRPr="00B112AC">
        <w:rPr>
          <w:spacing w:val="-1"/>
        </w:rPr>
        <w:t>работы</w:t>
      </w:r>
      <w:r w:rsidRPr="00B112AC">
        <w:rPr>
          <w:spacing w:val="28"/>
        </w:rPr>
        <w:t xml:space="preserve"> </w:t>
      </w:r>
      <w:r w:rsidRPr="00B112AC">
        <w:rPr>
          <w:spacing w:val="-1"/>
        </w:rPr>
        <w:t>по</w:t>
      </w:r>
      <w:r w:rsidRPr="00B112AC">
        <w:rPr>
          <w:spacing w:val="33"/>
        </w:rPr>
        <w:t xml:space="preserve"> </w:t>
      </w:r>
      <w:r w:rsidRPr="00B112AC">
        <w:rPr>
          <w:spacing w:val="-1"/>
        </w:rPr>
        <w:t>созданию</w:t>
      </w:r>
      <w:r w:rsidRPr="00B112AC">
        <w:rPr>
          <w:spacing w:val="29"/>
        </w:rPr>
        <w:t xml:space="preserve"> </w:t>
      </w:r>
      <w:r w:rsidRPr="00B112AC">
        <w:t>и</w:t>
      </w:r>
      <w:r w:rsidRPr="00B112AC">
        <w:rPr>
          <w:spacing w:val="29"/>
        </w:rPr>
        <w:t xml:space="preserve"> </w:t>
      </w:r>
      <w:r w:rsidRPr="00B112AC">
        <w:rPr>
          <w:spacing w:val="-1"/>
        </w:rPr>
        <w:t>развитию</w:t>
      </w:r>
      <w:r w:rsidRPr="00B112AC">
        <w:rPr>
          <w:spacing w:val="29"/>
        </w:rPr>
        <w:t xml:space="preserve"> </w:t>
      </w:r>
      <w:r w:rsidRPr="00B112AC">
        <w:rPr>
          <w:spacing w:val="-2"/>
        </w:rPr>
        <w:t>территорий</w:t>
      </w:r>
      <w:r w:rsidRPr="00B112AC">
        <w:rPr>
          <w:spacing w:val="29"/>
        </w:rPr>
        <w:t xml:space="preserve"> </w:t>
      </w:r>
      <w:r w:rsidRPr="00B112AC">
        <w:t>и</w:t>
      </w:r>
      <w:r w:rsidRPr="00B112AC">
        <w:rPr>
          <w:spacing w:val="30"/>
        </w:rPr>
        <w:t xml:space="preserve"> </w:t>
      </w:r>
      <w:r w:rsidRPr="00B112AC">
        <w:rPr>
          <w:spacing w:val="-1"/>
        </w:rPr>
        <w:t>объектов</w:t>
      </w:r>
      <w:r w:rsidRPr="00B112AC">
        <w:rPr>
          <w:spacing w:val="27"/>
        </w:rPr>
        <w:t xml:space="preserve"> </w:t>
      </w:r>
      <w:r w:rsidRPr="00B112AC">
        <w:rPr>
          <w:spacing w:val="-1"/>
        </w:rPr>
        <w:t>благоустройства</w:t>
      </w:r>
      <w:r w:rsidRPr="00B112AC">
        <w:rPr>
          <w:spacing w:val="32"/>
        </w:rPr>
        <w:t xml:space="preserve"> </w:t>
      </w:r>
      <w:r w:rsidRPr="00B112AC">
        <w:t>в</w:t>
      </w:r>
      <w:r w:rsidRPr="00B112AC">
        <w:rPr>
          <w:spacing w:val="27"/>
        </w:rPr>
        <w:t xml:space="preserve"> </w:t>
      </w:r>
      <w:r w:rsidRPr="00B112AC">
        <w:rPr>
          <w:spacing w:val="-1"/>
        </w:rPr>
        <w:t>городе</w:t>
      </w:r>
      <w:r w:rsidRPr="00B112AC">
        <w:rPr>
          <w:spacing w:val="65"/>
        </w:rPr>
        <w:t xml:space="preserve"> </w:t>
      </w:r>
      <w:r>
        <w:rPr>
          <w:spacing w:val="-1"/>
        </w:rPr>
        <w:t>Нижнем Новгороде</w:t>
      </w:r>
      <w:r w:rsidR="008D2AD7">
        <w:rPr>
          <w:spacing w:val="-1"/>
        </w:rPr>
        <w:t>.</w:t>
      </w:r>
    </w:p>
    <w:p w:rsidR="007D0115" w:rsidRDefault="007D0115" w:rsidP="001625F5">
      <w:pPr>
        <w:pStyle w:val="a3"/>
        <w:spacing w:line="235" w:lineRule="auto"/>
        <w:ind w:right="209"/>
        <w:rPr>
          <w:spacing w:val="-1"/>
        </w:rPr>
      </w:pPr>
      <w:r w:rsidRPr="000C268D">
        <w:t>В</w:t>
      </w:r>
      <w:r w:rsidRPr="000C268D">
        <w:rPr>
          <w:spacing w:val="15"/>
        </w:rPr>
        <w:t xml:space="preserve"> </w:t>
      </w:r>
      <w:r w:rsidRPr="000C268D">
        <w:rPr>
          <w:spacing w:val="-1"/>
        </w:rPr>
        <w:t>целях</w:t>
      </w:r>
      <w:r w:rsidRPr="000C268D">
        <w:rPr>
          <w:spacing w:val="16"/>
        </w:rPr>
        <w:t xml:space="preserve"> </w:t>
      </w:r>
      <w:r w:rsidRPr="000C268D">
        <w:rPr>
          <w:spacing w:val="-1"/>
        </w:rPr>
        <w:t>организации</w:t>
      </w:r>
      <w:r w:rsidRPr="000C268D">
        <w:rPr>
          <w:spacing w:val="13"/>
        </w:rPr>
        <w:t xml:space="preserve"> </w:t>
      </w:r>
      <w:r w:rsidRPr="000C268D">
        <w:rPr>
          <w:spacing w:val="-1"/>
        </w:rPr>
        <w:t>процесса</w:t>
      </w:r>
      <w:r w:rsidRPr="000C268D">
        <w:rPr>
          <w:spacing w:val="16"/>
        </w:rPr>
        <w:t xml:space="preserve"> </w:t>
      </w:r>
      <w:r w:rsidRPr="000C268D">
        <w:rPr>
          <w:spacing w:val="-2"/>
        </w:rPr>
        <w:t>комплексного</w:t>
      </w:r>
      <w:r w:rsidRPr="000C268D">
        <w:rPr>
          <w:spacing w:val="16"/>
        </w:rPr>
        <w:t xml:space="preserve"> </w:t>
      </w:r>
      <w:r w:rsidRPr="000C268D">
        <w:rPr>
          <w:spacing w:val="-1"/>
        </w:rPr>
        <w:t>благоустройства</w:t>
      </w:r>
      <w:r w:rsidRPr="000C268D">
        <w:rPr>
          <w:spacing w:val="24"/>
        </w:rPr>
        <w:t xml:space="preserve"> </w:t>
      </w:r>
      <w:r w:rsidRPr="000C268D">
        <w:rPr>
          <w:spacing w:val="-1"/>
        </w:rPr>
        <w:t>проведена</w:t>
      </w:r>
      <w:r w:rsidRPr="000C268D">
        <w:rPr>
          <w:spacing w:val="13"/>
        </w:rPr>
        <w:t xml:space="preserve"> </w:t>
      </w:r>
      <w:r w:rsidRPr="000C268D">
        <w:rPr>
          <w:spacing w:val="-1"/>
        </w:rPr>
        <w:t>оценка</w:t>
      </w:r>
      <w:r w:rsidRPr="000C268D">
        <w:rPr>
          <w:spacing w:val="16"/>
        </w:rPr>
        <w:t xml:space="preserve"> </w:t>
      </w:r>
      <w:r w:rsidRPr="000C268D">
        <w:rPr>
          <w:spacing w:val="-1"/>
        </w:rPr>
        <w:t>состояния</w:t>
      </w:r>
      <w:r w:rsidRPr="000C268D">
        <w:rPr>
          <w:spacing w:val="19"/>
        </w:rPr>
        <w:t xml:space="preserve"> </w:t>
      </w:r>
      <w:r w:rsidRPr="00C11EAB">
        <w:rPr>
          <w:spacing w:val="-1"/>
        </w:rPr>
        <w:t>(инвентаризация)</w:t>
      </w:r>
      <w:r w:rsidRPr="00C11EAB">
        <w:rPr>
          <w:spacing w:val="71"/>
        </w:rPr>
        <w:t xml:space="preserve"> </w:t>
      </w:r>
      <w:r w:rsidRPr="00C11EAB">
        <w:t>сферы</w:t>
      </w:r>
      <w:r w:rsidRPr="00C11EAB">
        <w:rPr>
          <w:spacing w:val="52"/>
        </w:rPr>
        <w:t xml:space="preserve"> </w:t>
      </w:r>
      <w:r w:rsidRPr="00C11EAB">
        <w:rPr>
          <w:spacing w:val="-1"/>
        </w:rPr>
        <w:t>благоустройства</w:t>
      </w:r>
      <w:r w:rsidRPr="00C11EAB">
        <w:rPr>
          <w:spacing w:val="53"/>
        </w:rPr>
        <w:t xml:space="preserve"> </w:t>
      </w:r>
      <w:r w:rsidRPr="00C11EAB">
        <w:t>на</w:t>
      </w:r>
      <w:r w:rsidRPr="00C11EAB">
        <w:rPr>
          <w:spacing w:val="54"/>
        </w:rPr>
        <w:t xml:space="preserve"> </w:t>
      </w:r>
      <w:r w:rsidRPr="00C11EAB">
        <w:rPr>
          <w:spacing w:val="-1"/>
        </w:rPr>
        <w:t>территории</w:t>
      </w:r>
      <w:r w:rsidRPr="000C268D">
        <w:rPr>
          <w:spacing w:val="53"/>
        </w:rPr>
        <w:t xml:space="preserve"> </w:t>
      </w:r>
      <w:r w:rsidRPr="000C268D">
        <w:rPr>
          <w:spacing w:val="-1"/>
        </w:rPr>
        <w:t>гор</w:t>
      </w:r>
      <w:r w:rsidRPr="000C268D">
        <w:rPr>
          <w:spacing w:val="-1"/>
        </w:rPr>
        <w:t>о</w:t>
      </w:r>
      <w:r w:rsidRPr="000C268D">
        <w:rPr>
          <w:spacing w:val="-1"/>
        </w:rPr>
        <w:t>да</w:t>
      </w:r>
      <w:r w:rsidRPr="000C268D">
        <w:rPr>
          <w:spacing w:val="54"/>
        </w:rPr>
        <w:t xml:space="preserve"> </w:t>
      </w:r>
      <w:r w:rsidRPr="000C268D">
        <w:t>Нижнего Новгорода,</w:t>
      </w:r>
      <w:r w:rsidRPr="000C268D">
        <w:rPr>
          <w:spacing w:val="53"/>
        </w:rPr>
        <w:t xml:space="preserve"> </w:t>
      </w:r>
      <w:r w:rsidRPr="000C268D">
        <w:t>по</w:t>
      </w:r>
      <w:r w:rsidRPr="000C268D">
        <w:rPr>
          <w:spacing w:val="53"/>
        </w:rPr>
        <w:t xml:space="preserve"> </w:t>
      </w:r>
      <w:r w:rsidRPr="000C268D">
        <w:rPr>
          <w:spacing w:val="-1"/>
        </w:rPr>
        <w:t>результатам</w:t>
      </w:r>
      <w:r w:rsidRPr="000C268D">
        <w:rPr>
          <w:spacing w:val="54"/>
        </w:rPr>
        <w:t xml:space="preserve"> </w:t>
      </w:r>
      <w:r w:rsidRPr="000C268D">
        <w:rPr>
          <w:spacing w:val="-1"/>
        </w:rPr>
        <w:t>которой</w:t>
      </w:r>
      <w:r w:rsidRPr="000C268D">
        <w:rPr>
          <w:spacing w:val="58"/>
        </w:rPr>
        <w:t xml:space="preserve"> </w:t>
      </w:r>
      <w:r w:rsidRPr="000C268D">
        <w:rPr>
          <w:spacing w:val="-2"/>
        </w:rPr>
        <w:t>определены</w:t>
      </w:r>
      <w:r w:rsidRPr="000C268D">
        <w:rPr>
          <w:spacing w:val="56"/>
        </w:rPr>
        <w:t xml:space="preserve"> </w:t>
      </w:r>
      <w:r w:rsidRPr="000C268D">
        <w:rPr>
          <w:spacing w:val="-1"/>
        </w:rPr>
        <w:t>ключевые</w:t>
      </w:r>
      <w:r w:rsidRPr="000C268D">
        <w:rPr>
          <w:spacing w:val="54"/>
        </w:rPr>
        <w:t xml:space="preserve"> </w:t>
      </w:r>
      <w:r w:rsidRPr="000C268D">
        <w:rPr>
          <w:spacing w:val="-1"/>
        </w:rPr>
        <w:t>пробл</w:t>
      </w:r>
      <w:r w:rsidRPr="000C268D">
        <w:rPr>
          <w:spacing w:val="-1"/>
        </w:rPr>
        <w:t>е</w:t>
      </w:r>
      <w:r w:rsidRPr="000C268D">
        <w:rPr>
          <w:spacing w:val="-1"/>
        </w:rPr>
        <w:t>мы</w:t>
      </w:r>
      <w:r w:rsidRPr="000C268D">
        <w:rPr>
          <w:spacing w:val="54"/>
        </w:rPr>
        <w:t xml:space="preserve"> </w:t>
      </w:r>
      <w:r w:rsidRPr="000C268D">
        <w:t>и</w:t>
      </w:r>
      <w:r w:rsidRPr="000C268D">
        <w:rPr>
          <w:spacing w:val="59"/>
        </w:rPr>
        <w:t xml:space="preserve"> </w:t>
      </w:r>
      <w:r w:rsidRPr="000C268D">
        <w:rPr>
          <w:spacing w:val="-1"/>
        </w:rPr>
        <w:t>общее</w:t>
      </w:r>
      <w:r w:rsidRPr="000C268D">
        <w:rPr>
          <w:spacing w:val="6"/>
        </w:rPr>
        <w:t xml:space="preserve"> </w:t>
      </w:r>
      <w:r w:rsidRPr="000C268D">
        <w:rPr>
          <w:spacing w:val="-1"/>
        </w:rPr>
        <w:t>состояние</w:t>
      </w:r>
      <w:r w:rsidRPr="000C268D">
        <w:rPr>
          <w:spacing w:val="6"/>
        </w:rPr>
        <w:t xml:space="preserve"> </w:t>
      </w:r>
      <w:r w:rsidRPr="000C268D">
        <w:rPr>
          <w:spacing w:val="-1"/>
        </w:rPr>
        <w:t>городской</w:t>
      </w:r>
      <w:r w:rsidRPr="000C268D">
        <w:rPr>
          <w:spacing w:val="4"/>
        </w:rPr>
        <w:t xml:space="preserve"> </w:t>
      </w:r>
      <w:r w:rsidRPr="000C268D">
        <w:t>среды.</w:t>
      </w:r>
      <w:r w:rsidRPr="000C268D">
        <w:rPr>
          <w:spacing w:val="6"/>
        </w:rPr>
        <w:t xml:space="preserve"> </w:t>
      </w:r>
      <w:r w:rsidRPr="000C268D">
        <w:rPr>
          <w:spacing w:val="-1"/>
        </w:rPr>
        <w:t>При</w:t>
      </w:r>
      <w:r w:rsidRPr="000C268D">
        <w:rPr>
          <w:spacing w:val="4"/>
        </w:rPr>
        <w:t xml:space="preserve"> </w:t>
      </w:r>
      <w:r w:rsidRPr="000C268D">
        <w:rPr>
          <w:spacing w:val="-1"/>
        </w:rPr>
        <w:t>оценке</w:t>
      </w:r>
      <w:r w:rsidRPr="000C268D">
        <w:rPr>
          <w:spacing w:val="6"/>
        </w:rPr>
        <w:t xml:space="preserve"> </w:t>
      </w:r>
      <w:r w:rsidRPr="000C268D">
        <w:rPr>
          <w:spacing w:val="-1"/>
        </w:rPr>
        <w:t>состояния</w:t>
      </w:r>
      <w:r w:rsidRPr="000C268D">
        <w:rPr>
          <w:spacing w:val="6"/>
        </w:rPr>
        <w:t xml:space="preserve"> </w:t>
      </w:r>
      <w:r w:rsidRPr="000C268D">
        <w:rPr>
          <w:spacing w:val="-1"/>
        </w:rPr>
        <w:t>сферы</w:t>
      </w:r>
      <w:r w:rsidRPr="000C268D">
        <w:rPr>
          <w:spacing w:val="4"/>
        </w:rPr>
        <w:t xml:space="preserve"> </w:t>
      </w:r>
      <w:r w:rsidRPr="000C268D">
        <w:rPr>
          <w:spacing w:val="-1"/>
        </w:rPr>
        <w:t>благоус</w:t>
      </w:r>
      <w:r w:rsidRPr="000C268D">
        <w:rPr>
          <w:spacing w:val="-1"/>
        </w:rPr>
        <w:t>т</w:t>
      </w:r>
      <w:r w:rsidRPr="000C268D">
        <w:rPr>
          <w:spacing w:val="-1"/>
        </w:rPr>
        <w:t>ройства</w:t>
      </w:r>
      <w:r w:rsidRPr="000C268D">
        <w:rPr>
          <w:spacing w:val="5"/>
        </w:rPr>
        <w:t xml:space="preserve"> </w:t>
      </w:r>
      <w:r w:rsidRPr="000C268D">
        <w:t>в</w:t>
      </w:r>
      <w:r w:rsidRPr="000C268D">
        <w:rPr>
          <w:spacing w:val="5"/>
        </w:rPr>
        <w:t xml:space="preserve"> </w:t>
      </w:r>
      <w:r w:rsidRPr="000C268D">
        <w:rPr>
          <w:spacing w:val="-2"/>
        </w:rPr>
        <w:t>городе</w:t>
      </w:r>
      <w:r w:rsidRPr="000C268D">
        <w:rPr>
          <w:spacing w:val="3"/>
        </w:rPr>
        <w:t xml:space="preserve"> </w:t>
      </w:r>
      <w:r w:rsidRPr="000C268D">
        <w:rPr>
          <w:spacing w:val="-1"/>
        </w:rPr>
        <w:t>Нижнем Новгороде</w:t>
      </w:r>
      <w:r w:rsidRPr="000C268D">
        <w:rPr>
          <w:spacing w:val="12"/>
        </w:rPr>
        <w:t xml:space="preserve"> </w:t>
      </w:r>
      <w:r w:rsidRPr="000C268D">
        <w:t>в</w:t>
      </w:r>
      <w:r w:rsidRPr="000C268D">
        <w:rPr>
          <w:spacing w:val="5"/>
        </w:rPr>
        <w:t xml:space="preserve"> </w:t>
      </w:r>
      <w:r w:rsidRPr="000C268D">
        <w:rPr>
          <w:spacing w:val="-1"/>
        </w:rPr>
        <w:t>2017</w:t>
      </w:r>
      <w:r w:rsidRPr="000C268D">
        <w:rPr>
          <w:spacing w:val="6"/>
        </w:rPr>
        <w:t xml:space="preserve"> </w:t>
      </w:r>
      <w:r w:rsidRPr="000C268D">
        <w:rPr>
          <w:spacing w:val="-1"/>
        </w:rPr>
        <w:t>году</w:t>
      </w:r>
      <w:r w:rsidRPr="00B112AC">
        <w:rPr>
          <w:spacing w:val="59"/>
        </w:rPr>
        <w:t xml:space="preserve"> </w:t>
      </w:r>
      <w:r w:rsidRPr="00B112AC">
        <w:rPr>
          <w:spacing w:val="-1"/>
        </w:rPr>
        <w:t>определены</w:t>
      </w:r>
      <w:r w:rsidRPr="00B112AC">
        <w:t xml:space="preserve"> </w:t>
      </w:r>
      <w:r w:rsidRPr="00B112AC">
        <w:rPr>
          <w:spacing w:val="-1"/>
        </w:rPr>
        <w:t>следующие</w:t>
      </w:r>
      <w:r w:rsidRPr="00B112AC">
        <w:t xml:space="preserve"> </w:t>
      </w:r>
      <w:r w:rsidRPr="00B112AC">
        <w:rPr>
          <w:spacing w:val="-1"/>
        </w:rPr>
        <w:t>индик</w:t>
      </w:r>
      <w:r w:rsidRPr="00B112AC">
        <w:rPr>
          <w:spacing w:val="-1"/>
        </w:rPr>
        <w:t>а</w:t>
      </w:r>
      <w:r w:rsidRPr="00B112AC">
        <w:rPr>
          <w:spacing w:val="-1"/>
        </w:rPr>
        <w:t>торы</w:t>
      </w:r>
      <w:r w:rsidRPr="00B112AC">
        <w:t xml:space="preserve"> </w:t>
      </w:r>
      <w:r w:rsidR="000C268D">
        <w:rPr>
          <w:spacing w:val="-1"/>
        </w:rPr>
        <w:t xml:space="preserve">(показатели) </w:t>
      </w:r>
      <w:r w:rsidR="000C268D" w:rsidRPr="00D24E95">
        <w:rPr>
          <w:bCs/>
          <w:color w:val="000000"/>
          <w:szCs w:val="28"/>
        </w:rPr>
        <w:t>Приложение №</w:t>
      </w:r>
      <w:r w:rsidR="000C268D">
        <w:rPr>
          <w:bCs/>
          <w:color w:val="000000"/>
          <w:szCs w:val="28"/>
        </w:rPr>
        <w:t xml:space="preserve"> </w:t>
      </w:r>
      <w:r w:rsidR="000C268D" w:rsidRPr="00D24E95">
        <w:rPr>
          <w:bCs/>
          <w:color w:val="000000"/>
          <w:szCs w:val="28"/>
        </w:rPr>
        <w:t>1</w:t>
      </w:r>
      <w:r w:rsidR="000C268D">
        <w:rPr>
          <w:bCs/>
          <w:color w:val="000000"/>
          <w:szCs w:val="28"/>
        </w:rPr>
        <w:t>.</w:t>
      </w:r>
    </w:p>
    <w:p w:rsidR="003A6D15" w:rsidRPr="00B112AC" w:rsidRDefault="003A6D15" w:rsidP="001625F5">
      <w:pPr>
        <w:pStyle w:val="a3"/>
        <w:spacing w:line="235" w:lineRule="auto"/>
        <w:ind w:right="209"/>
      </w:pPr>
    </w:p>
    <w:p w:rsidR="00CA7DCB" w:rsidRDefault="004E07BE" w:rsidP="00554DFA">
      <w:pPr>
        <w:widowControl w:val="0"/>
        <w:tabs>
          <w:tab w:val="left" w:pos="0"/>
          <w:tab w:val="left" w:pos="851"/>
        </w:tabs>
        <w:suppressAutoHyphens/>
        <w:jc w:val="center"/>
        <w:rPr>
          <w:rFonts w:eastAsia="Arial"/>
          <w:szCs w:val="28"/>
          <w:lang w:eastAsia="ar-SA"/>
        </w:rPr>
      </w:pPr>
      <w:r w:rsidRPr="004E07BE">
        <w:rPr>
          <w:rFonts w:eastAsia="Arial"/>
          <w:szCs w:val="28"/>
          <w:lang w:eastAsia="ar-SA"/>
        </w:rPr>
        <w:t>2.2. Приоритеты политики благоу</w:t>
      </w:r>
      <w:r w:rsidR="00554DFA">
        <w:rPr>
          <w:rFonts w:eastAsia="Arial"/>
          <w:szCs w:val="28"/>
          <w:lang w:eastAsia="ar-SA"/>
        </w:rPr>
        <w:t xml:space="preserve">стройства, </w:t>
      </w:r>
    </w:p>
    <w:p w:rsidR="004E07BE" w:rsidRPr="004E07BE" w:rsidRDefault="00554DFA" w:rsidP="00554DFA">
      <w:pPr>
        <w:widowControl w:val="0"/>
        <w:tabs>
          <w:tab w:val="left" w:pos="0"/>
          <w:tab w:val="left" w:pos="851"/>
        </w:tabs>
        <w:suppressAutoHyphens/>
        <w:jc w:val="center"/>
        <w:rPr>
          <w:rFonts w:eastAsia="Arial"/>
          <w:szCs w:val="28"/>
          <w:lang w:eastAsia="ar-SA"/>
        </w:rPr>
      </w:pPr>
      <w:r>
        <w:rPr>
          <w:rFonts w:eastAsia="Arial"/>
          <w:szCs w:val="28"/>
          <w:lang w:eastAsia="ar-SA"/>
        </w:rPr>
        <w:t xml:space="preserve">формулировка целей и </w:t>
      </w:r>
      <w:r w:rsidR="004E07BE" w:rsidRPr="004E07BE">
        <w:rPr>
          <w:rFonts w:eastAsia="Arial"/>
          <w:szCs w:val="28"/>
          <w:lang w:eastAsia="ar-SA"/>
        </w:rPr>
        <w:t xml:space="preserve">постановка задач </w:t>
      </w:r>
      <w:r>
        <w:rPr>
          <w:rFonts w:eastAsia="Arial"/>
          <w:szCs w:val="28"/>
          <w:lang w:eastAsia="ar-SA"/>
        </w:rPr>
        <w:t>П</w:t>
      </w:r>
      <w:r w:rsidR="004E07BE" w:rsidRPr="004E07BE">
        <w:rPr>
          <w:rFonts w:eastAsia="Arial"/>
          <w:szCs w:val="28"/>
          <w:lang w:eastAsia="ar-SA"/>
        </w:rPr>
        <w:t>рограммы</w:t>
      </w:r>
    </w:p>
    <w:p w:rsidR="004E07BE" w:rsidRPr="00893BDF" w:rsidRDefault="004E07BE" w:rsidP="001625F5">
      <w:pPr>
        <w:widowControl w:val="0"/>
        <w:tabs>
          <w:tab w:val="left" w:pos="851"/>
        </w:tabs>
        <w:suppressAutoHyphens/>
        <w:rPr>
          <w:rFonts w:eastAsia="Arial"/>
          <w:b/>
          <w:szCs w:val="28"/>
          <w:highlight w:val="yellow"/>
          <w:lang w:eastAsia="ar-SA"/>
        </w:rPr>
      </w:pPr>
    </w:p>
    <w:p w:rsidR="008D2AD7" w:rsidRPr="00004F68" w:rsidRDefault="008D2AD7" w:rsidP="001625F5">
      <w:pPr>
        <w:widowControl w:val="0"/>
        <w:tabs>
          <w:tab w:val="left" w:pos="851"/>
        </w:tabs>
        <w:suppressAutoHyphens/>
        <w:ind w:firstLine="567"/>
        <w:rPr>
          <w:rFonts w:eastAsia="Arial"/>
          <w:szCs w:val="28"/>
          <w:lang w:eastAsia="ar-SA"/>
        </w:rPr>
      </w:pPr>
      <w:r w:rsidRPr="00004F68">
        <w:rPr>
          <w:rFonts w:eastAsia="Arial"/>
          <w:szCs w:val="28"/>
          <w:lang w:eastAsia="ar-SA"/>
        </w:rPr>
        <w:t>Основным приоритетом и целью Программы является создание максимально благоприятных, комфортных и безопасных условий проживания населения, а также развития и обустройства мест массового отдыха населения города Нижнего Новгорода.</w:t>
      </w:r>
    </w:p>
    <w:p w:rsidR="008D2AD7" w:rsidRPr="00004F68" w:rsidRDefault="008D2AD7" w:rsidP="001625F5">
      <w:pPr>
        <w:widowControl w:val="0"/>
        <w:tabs>
          <w:tab w:val="left" w:pos="851"/>
        </w:tabs>
        <w:suppressAutoHyphens/>
        <w:ind w:firstLine="567"/>
        <w:rPr>
          <w:rFonts w:eastAsia="Arial"/>
          <w:szCs w:val="28"/>
          <w:lang w:eastAsia="ar-SA"/>
        </w:rPr>
      </w:pPr>
      <w:r w:rsidRPr="00004F68">
        <w:rPr>
          <w:rFonts w:eastAsia="Arial"/>
          <w:szCs w:val="28"/>
          <w:lang w:eastAsia="ar-SA"/>
        </w:rPr>
        <w:t>Для достижения поставленной цели необходимо решить следующие задачи:</w:t>
      </w:r>
    </w:p>
    <w:p w:rsidR="008D2AD7" w:rsidRDefault="008D2AD7" w:rsidP="001625F5">
      <w:pPr>
        <w:autoSpaceDE w:val="0"/>
        <w:autoSpaceDN w:val="0"/>
        <w:adjustRightInd w:val="0"/>
        <w:ind w:firstLine="567"/>
        <w:rPr>
          <w:rFonts w:eastAsiaTheme="minorHAnsi"/>
          <w:szCs w:val="28"/>
          <w:lang w:eastAsia="en-US"/>
        </w:rPr>
      </w:pPr>
      <w:r>
        <w:rPr>
          <w:rFonts w:eastAsiaTheme="minorHAnsi"/>
          <w:szCs w:val="28"/>
          <w:lang w:eastAsia="en-US"/>
        </w:rPr>
        <w:t>повысить уровень благоустройства дворовых территорий муниципального о</w:t>
      </w:r>
      <w:r>
        <w:rPr>
          <w:rFonts w:eastAsiaTheme="minorHAnsi"/>
          <w:szCs w:val="28"/>
          <w:lang w:eastAsia="en-US"/>
        </w:rPr>
        <w:t>б</w:t>
      </w:r>
      <w:r>
        <w:rPr>
          <w:rFonts w:eastAsiaTheme="minorHAnsi"/>
          <w:szCs w:val="28"/>
          <w:lang w:eastAsia="en-US"/>
        </w:rPr>
        <w:t>разования город Нижний Новгород;</w:t>
      </w:r>
    </w:p>
    <w:p w:rsidR="008D2AD7" w:rsidRDefault="008D2AD7" w:rsidP="001625F5">
      <w:pPr>
        <w:autoSpaceDE w:val="0"/>
        <w:autoSpaceDN w:val="0"/>
        <w:adjustRightInd w:val="0"/>
        <w:ind w:firstLine="567"/>
        <w:rPr>
          <w:rFonts w:eastAsiaTheme="minorHAnsi"/>
          <w:szCs w:val="28"/>
          <w:lang w:eastAsia="en-US"/>
        </w:rPr>
      </w:pPr>
      <w:r>
        <w:rPr>
          <w:rFonts w:eastAsiaTheme="minorHAnsi"/>
          <w:szCs w:val="28"/>
          <w:lang w:eastAsia="en-US"/>
        </w:rPr>
        <w:t>повысить урове</w:t>
      </w:r>
      <w:r w:rsidRPr="00A05EDF">
        <w:rPr>
          <w:rFonts w:eastAsiaTheme="minorHAnsi"/>
          <w:szCs w:val="28"/>
          <w:lang w:eastAsia="en-US"/>
        </w:rPr>
        <w:t>нь</w:t>
      </w:r>
      <w:r>
        <w:rPr>
          <w:rFonts w:eastAsiaTheme="minorHAnsi"/>
          <w:szCs w:val="28"/>
          <w:lang w:eastAsia="en-US"/>
        </w:rPr>
        <w:t xml:space="preserve"> благоустройства муниципальных территорий общего польз</w:t>
      </w:r>
      <w:r>
        <w:rPr>
          <w:rFonts w:eastAsiaTheme="minorHAnsi"/>
          <w:szCs w:val="28"/>
          <w:lang w:eastAsia="en-US"/>
        </w:rPr>
        <w:t>о</w:t>
      </w:r>
      <w:r>
        <w:rPr>
          <w:rFonts w:eastAsiaTheme="minorHAnsi"/>
          <w:szCs w:val="28"/>
          <w:lang w:eastAsia="en-US"/>
        </w:rPr>
        <w:t>вания и мест массового отдыха населения;</w:t>
      </w:r>
    </w:p>
    <w:p w:rsidR="008D2AD7" w:rsidRPr="00004F68" w:rsidRDefault="008D2AD7" w:rsidP="001625F5">
      <w:pPr>
        <w:widowControl w:val="0"/>
        <w:tabs>
          <w:tab w:val="left" w:pos="851"/>
        </w:tabs>
        <w:suppressAutoHyphens/>
        <w:ind w:firstLine="567"/>
        <w:rPr>
          <w:rFonts w:eastAsiaTheme="minorHAnsi"/>
          <w:szCs w:val="28"/>
          <w:lang w:eastAsia="en-US"/>
        </w:rPr>
      </w:pPr>
      <w:r>
        <w:rPr>
          <w:rFonts w:eastAsiaTheme="minorHAnsi"/>
          <w:szCs w:val="28"/>
          <w:lang w:eastAsia="en-US"/>
        </w:rPr>
        <w:t xml:space="preserve">повысить уровень вовлеченности заинтересованных граждан и организаций в реализацию мероприятий по благоустройству территории муниципального образования город Нижний Новгород. </w:t>
      </w:r>
    </w:p>
    <w:p w:rsidR="008D2AD7" w:rsidRPr="00004F68" w:rsidRDefault="008D2AD7" w:rsidP="001625F5">
      <w:pPr>
        <w:widowControl w:val="0"/>
        <w:tabs>
          <w:tab w:val="left" w:pos="851"/>
        </w:tabs>
        <w:suppressAutoHyphens/>
        <w:ind w:firstLine="567"/>
        <w:rPr>
          <w:rFonts w:eastAsiaTheme="minorHAnsi"/>
          <w:szCs w:val="28"/>
          <w:lang w:eastAsia="en-US"/>
        </w:rPr>
      </w:pPr>
      <w:r w:rsidRPr="00004F68">
        <w:rPr>
          <w:rFonts w:eastAsiaTheme="minorHAnsi"/>
          <w:szCs w:val="28"/>
          <w:lang w:eastAsia="en-US"/>
        </w:rPr>
        <w:t>Реализация цели и задач Программы будет осуществляться за счет выполнения мероприятий Программы.</w:t>
      </w:r>
    </w:p>
    <w:p w:rsidR="008D2AD7" w:rsidRPr="00004F68" w:rsidRDefault="008D2AD7" w:rsidP="001625F5">
      <w:pPr>
        <w:widowControl w:val="0"/>
        <w:tabs>
          <w:tab w:val="left" w:pos="851"/>
        </w:tabs>
        <w:suppressAutoHyphens/>
        <w:ind w:firstLine="567"/>
        <w:rPr>
          <w:rFonts w:eastAsiaTheme="minorHAnsi"/>
          <w:szCs w:val="28"/>
          <w:lang w:eastAsia="en-US"/>
        </w:rPr>
      </w:pPr>
      <w:r w:rsidRPr="00004F68">
        <w:rPr>
          <w:rFonts w:eastAsiaTheme="minorHAnsi"/>
          <w:szCs w:val="28"/>
          <w:lang w:eastAsia="en-US"/>
        </w:rPr>
        <w:t xml:space="preserve">Все работы по благоустройству </w:t>
      </w:r>
      <w:r w:rsidR="00C109FC">
        <w:rPr>
          <w:rFonts w:eastAsiaTheme="minorHAnsi"/>
          <w:szCs w:val="28"/>
          <w:lang w:eastAsia="en-US"/>
        </w:rPr>
        <w:t xml:space="preserve">дворовых территорий и </w:t>
      </w:r>
      <w:r w:rsidR="00C109FC">
        <w:rPr>
          <w:rFonts w:eastAsia="Arial"/>
          <w:szCs w:val="28"/>
          <w:lang w:eastAsia="ar-SA"/>
        </w:rPr>
        <w:t>муниципальных территорий общего пользования</w:t>
      </w:r>
      <w:r w:rsidR="00004455">
        <w:rPr>
          <w:rFonts w:eastAsia="Arial"/>
          <w:szCs w:val="28"/>
          <w:lang w:eastAsia="ar-SA"/>
        </w:rPr>
        <w:t>,</w:t>
      </w:r>
      <w:r w:rsidR="00C109FC">
        <w:rPr>
          <w:rFonts w:eastAsia="Arial"/>
          <w:szCs w:val="28"/>
          <w:lang w:eastAsia="ar-SA"/>
        </w:rPr>
        <w:t xml:space="preserve"> мест массового отдыха населения </w:t>
      </w:r>
      <w:r w:rsidRPr="00004F68">
        <w:rPr>
          <w:rFonts w:eastAsiaTheme="minorHAnsi"/>
          <w:szCs w:val="28"/>
          <w:lang w:eastAsia="en-US"/>
        </w:rPr>
        <w:t xml:space="preserve">должны соответствовать требованиям обеспечения доступности для </w:t>
      </w:r>
      <w:proofErr w:type="spellStart"/>
      <w:r w:rsidRPr="00004F68">
        <w:rPr>
          <w:rFonts w:eastAsiaTheme="minorHAnsi"/>
          <w:szCs w:val="28"/>
          <w:lang w:eastAsia="en-US"/>
        </w:rPr>
        <w:t>маломобильных</w:t>
      </w:r>
      <w:proofErr w:type="spellEnd"/>
      <w:r w:rsidRPr="00004F68">
        <w:rPr>
          <w:rFonts w:eastAsiaTheme="minorHAnsi"/>
          <w:szCs w:val="28"/>
          <w:lang w:eastAsia="en-US"/>
        </w:rPr>
        <w:t xml:space="preserve"> групп населения.</w:t>
      </w:r>
    </w:p>
    <w:p w:rsidR="003D23B2" w:rsidRDefault="004E07BE" w:rsidP="003D23B2">
      <w:pPr>
        <w:widowControl w:val="0"/>
        <w:suppressAutoHyphens/>
        <w:ind w:firstLine="0"/>
        <w:jc w:val="center"/>
        <w:rPr>
          <w:rFonts w:eastAsia="Arial"/>
          <w:szCs w:val="28"/>
          <w:lang w:eastAsia="ar-SA"/>
        </w:rPr>
      </w:pPr>
      <w:r w:rsidRPr="00E47658">
        <w:rPr>
          <w:rFonts w:eastAsia="Arial"/>
          <w:szCs w:val="28"/>
          <w:lang w:eastAsia="ar-SA"/>
        </w:rPr>
        <w:lastRenderedPageBreak/>
        <w:t>2.3</w:t>
      </w:r>
      <w:r w:rsidR="00C11EAB">
        <w:rPr>
          <w:rFonts w:eastAsia="Arial"/>
          <w:szCs w:val="28"/>
          <w:lang w:eastAsia="ar-SA"/>
        </w:rPr>
        <w:t xml:space="preserve">. </w:t>
      </w:r>
      <w:r w:rsidRPr="00E47658">
        <w:rPr>
          <w:rFonts w:eastAsia="Arial"/>
          <w:szCs w:val="28"/>
          <w:lang w:eastAsia="ar-SA"/>
        </w:rPr>
        <w:t xml:space="preserve">Прогноз ожидаемых результатов реализации </w:t>
      </w:r>
      <w:r w:rsidR="00C109FC">
        <w:rPr>
          <w:rFonts w:eastAsia="Arial"/>
          <w:szCs w:val="28"/>
          <w:lang w:eastAsia="ar-SA"/>
        </w:rPr>
        <w:t>П</w:t>
      </w:r>
      <w:r w:rsidRPr="00E47658">
        <w:rPr>
          <w:rFonts w:eastAsia="Arial"/>
          <w:szCs w:val="28"/>
          <w:lang w:eastAsia="ar-SA"/>
        </w:rPr>
        <w:t xml:space="preserve">рограммы </w:t>
      </w:r>
    </w:p>
    <w:p w:rsidR="004E07BE" w:rsidRDefault="004E07BE" w:rsidP="003D23B2">
      <w:pPr>
        <w:widowControl w:val="0"/>
        <w:suppressAutoHyphens/>
        <w:ind w:firstLine="0"/>
        <w:jc w:val="center"/>
        <w:rPr>
          <w:rFonts w:eastAsia="Arial"/>
          <w:szCs w:val="28"/>
          <w:lang w:eastAsia="ar-SA"/>
        </w:rPr>
      </w:pPr>
      <w:r w:rsidRPr="00E47658">
        <w:rPr>
          <w:rFonts w:eastAsia="Arial"/>
          <w:szCs w:val="28"/>
          <w:lang w:eastAsia="ar-SA"/>
        </w:rPr>
        <w:t>и характеристика вклада муниципального образования в достижение результатов</w:t>
      </w:r>
      <w:r w:rsidR="003D23B2">
        <w:rPr>
          <w:rFonts w:eastAsia="Arial"/>
          <w:szCs w:val="28"/>
          <w:lang w:eastAsia="ar-SA"/>
        </w:rPr>
        <w:t>.</w:t>
      </w:r>
    </w:p>
    <w:p w:rsidR="003D23B2" w:rsidRPr="00E47658" w:rsidRDefault="003D23B2" w:rsidP="003D23B2">
      <w:pPr>
        <w:widowControl w:val="0"/>
        <w:suppressAutoHyphens/>
        <w:ind w:firstLine="0"/>
        <w:jc w:val="center"/>
        <w:rPr>
          <w:rFonts w:eastAsia="Arial"/>
          <w:szCs w:val="28"/>
          <w:lang w:eastAsia="ar-SA"/>
        </w:rPr>
      </w:pPr>
    </w:p>
    <w:p w:rsidR="004E07BE" w:rsidRPr="00024A6F" w:rsidRDefault="004E07BE" w:rsidP="001625F5">
      <w:pPr>
        <w:autoSpaceDE w:val="0"/>
        <w:autoSpaceDN w:val="0"/>
        <w:adjustRightInd w:val="0"/>
        <w:ind w:firstLine="567"/>
        <w:rPr>
          <w:rFonts w:eastAsiaTheme="minorHAnsi"/>
          <w:szCs w:val="28"/>
          <w:lang w:eastAsia="en-US"/>
        </w:rPr>
      </w:pPr>
      <w:r w:rsidRPr="00E47658">
        <w:rPr>
          <w:rFonts w:eastAsia="Arial"/>
          <w:szCs w:val="28"/>
          <w:lang w:eastAsia="ar-SA"/>
        </w:rPr>
        <w:t>Результатом реализации Программы является достижение цели по с</w:t>
      </w:r>
      <w:r w:rsidRPr="00E47658">
        <w:rPr>
          <w:rFonts w:eastAsiaTheme="minorHAnsi"/>
          <w:szCs w:val="28"/>
          <w:lang w:eastAsia="en-US"/>
        </w:rPr>
        <w:t>озданию условий для системного повышения качества и комфорта городской среды на терр</w:t>
      </w:r>
      <w:r w:rsidRPr="00E47658">
        <w:rPr>
          <w:rFonts w:eastAsiaTheme="minorHAnsi"/>
          <w:szCs w:val="28"/>
          <w:lang w:eastAsia="en-US"/>
        </w:rPr>
        <w:t>и</w:t>
      </w:r>
      <w:r w:rsidRPr="00E47658">
        <w:rPr>
          <w:rFonts w:eastAsiaTheme="minorHAnsi"/>
          <w:szCs w:val="28"/>
          <w:lang w:eastAsia="en-US"/>
        </w:rPr>
        <w:t>тории города Нижнего Новгорода на основе проведения комплексного благоустро</w:t>
      </w:r>
      <w:r w:rsidRPr="00E47658">
        <w:rPr>
          <w:rFonts w:eastAsiaTheme="minorHAnsi"/>
          <w:szCs w:val="28"/>
          <w:lang w:eastAsia="en-US"/>
        </w:rPr>
        <w:t>й</w:t>
      </w:r>
      <w:r w:rsidRPr="00E47658">
        <w:rPr>
          <w:rFonts w:eastAsiaTheme="minorHAnsi"/>
          <w:szCs w:val="28"/>
          <w:lang w:eastAsia="en-US"/>
        </w:rPr>
        <w:t xml:space="preserve">ства территорий в границах муниципального образования город Нижний </w:t>
      </w:r>
      <w:r w:rsidRPr="008D2AD7">
        <w:rPr>
          <w:rFonts w:eastAsiaTheme="minorHAnsi"/>
          <w:szCs w:val="28"/>
          <w:lang w:eastAsia="en-US"/>
        </w:rPr>
        <w:t>Новгород</w:t>
      </w:r>
      <w:r w:rsidR="008F2CEF" w:rsidRPr="008D2AD7">
        <w:rPr>
          <w:rFonts w:eastAsiaTheme="minorHAnsi"/>
          <w:szCs w:val="28"/>
          <w:lang w:eastAsia="en-US"/>
        </w:rPr>
        <w:t>.</w:t>
      </w:r>
    </w:p>
    <w:p w:rsidR="004E07BE" w:rsidRPr="00024A6F" w:rsidRDefault="004E07BE" w:rsidP="001625F5">
      <w:pPr>
        <w:autoSpaceDE w:val="0"/>
        <w:autoSpaceDN w:val="0"/>
        <w:adjustRightInd w:val="0"/>
        <w:rPr>
          <w:color w:val="000000"/>
          <w:sz w:val="24"/>
          <w:szCs w:val="24"/>
        </w:rPr>
      </w:pPr>
    </w:p>
    <w:p w:rsidR="004E07BE" w:rsidRPr="004E07BE" w:rsidRDefault="004E07BE" w:rsidP="00554DFA">
      <w:pPr>
        <w:autoSpaceDE w:val="0"/>
        <w:autoSpaceDN w:val="0"/>
        <w:adjustRightInd w:val="0"/>
        <w:ind w:firstLine="0"/>
        <w:jc w:val="center"/>
        <w:rPr>
          <w:bCs/>
          <w:color w:val="000000"/>
          <w:szCs w:val="28"/>
        </w:rPr>
      </w:pPr>
      <w:r w:rsidRPr="004E07BE">
        <w:rPr>
          <w:bCs/>
          <w:color w:val="000000"/>
          <w:szCs w:val="28"/>
        </w:rPr>
        <w:t>2.4</w:t>
      </w:r>
      <w:r w:rsidR="00C11EAB">
        <w:rPr>
          <w:bCs/>
          <w:color w:val="000000"/>
          <w:szCs w:val="28"/>
        </w:rPr>
        <w:t xml:space="preserve">. </w:t>
      </w:r>
      <w:r w:rsidRPr="004E07BE">
        <w:rPr>
          <w:bCs/>
          <w:color w:val="000000"/>
          <w:szCs w:val="28"/>
        </w:rPr>
        <w:t>Перечень мероприятий Программы</w:t>
      </w:r>
    </w:p>
    <w:p w:rsidR="004E07BE" w:rsidRPr="00024A6F" w:rsidRDefault="004E07BE" w:rsidP="001625F5">
      <w:pPr>
        <w:autoSpaceDE w:val="0"/>
        <w:autoSpaceDN w:val="0"/>
        <w:adjustRightInd w:val="0"/>
        <w:rPr>
          <w:color w:val="000000"/>
          <w:szCs w:val="28"/>
        </w:rPr>
      </w:pPr>
    </w:p>
    <w:p w:rsidR="004E07BE" w:rsidRDefault="0037658F" w:rsidP="001625F5">
      <w:pPr>
        <w:autoSpaceDE w:val="0"/>
        <w:autoSpaceDN w:val="0"/>
        <w:adjustRightInd w:val="0"/>
        <w:ind w:firstLine="567"/>
        <w:rPr>
          <w:color w:val="000000"/>
          <w:szCs w:val="28"/>
        </w:rPr>
      </w:pPr>
      <w:r>
        <w:rPr>
          <w:szCs w:val="28"/>
        </w:rPr>
        <w:t>В ходе реализации Программы предусматривается выполнение следующих о</w:t>
      </w:r>
      <w:r>
        <w:rPr>
          <w:szCs w:val="28"/>
        </w:rPr>
        <w:t>с</w:t>
      </w:r>
      <w:r>
        <w:rPr>
          <w:szCs w:val="28"/>
        </w:rPr>
        <w:t>новных мероприятий</w:t>
      </w:r>
      <w:r w:rsidR="004E07BE" w:rsidRPr="00024A6F">
        <w:rPr>
          <w:color w:val="000000"/>
          <w:szCs w:val="28"/>
        </w:rPr>
        <w:t xml:space="preserve">: </w:t>
      </w:r>
    </w:p>
    <w:p w:rsidR="004E07BE" w:rsidRPr="001625F5" w:rsidRDefault="00292C59" w:rsidP="007F5F05">
      <w:pPr>
        <w:pStyle w:val="af3"/>
        <w:numPr>
          <w:ilvl w:val="0"/>
          <w:numId w:val="49"/>
        </w:numPr>
        <w:tabs>
          <w:tab w:val="left" w:pos="567"/>
          <w:tab w:val="left" w:pos="709"/>
        </w:tabs>
        <w:autoSpaceDE w:val="0"/>
        <w:autoSpaceDN w:val="0"/>
        <w:adjustRightInd w:val="0"/>
        <w:ind w:left="0" w:firstLine="0"/>
        <w:jc w:val="both"/>
        <w:rPr>
          <w:rFonts w:ascii="Times New Roman" w:eastAsia="Arial" w:hAnsi="Times New Roman" w:cs="Times New Roman"/>
          <w:sz w:val="28"/>
          <w:szCs w:val="28"/>
          <w:lang w:val="ru-RU" w:eastAsia="ar-SA"/>
        </w:rPr>
      </w:pPr>
      <w:r w:rsidRPr="001625F5">
        <w:rPr>
          <w:rFonts w:ascii="Times New Roman" w:eastAsia="Arial" w:hAnsi="Times New Roman" w:cs="Times New Roman"/>
          <w:sz w:val="28"/>
          <w:szCs w:val="28"/>
          <w:lang w:val="ru-RU" w:eastAsia="ar-SA"/>
        </w:rPr>
        <w:t>Б</w:t>
      </w:r>
      <w:r w:rsidR="004E07BE" w:rsidRPr="001625F5">
        <w:rPr>
          <w:rFonts w:ascii="Times New Roman" w:eastAsia="Arial" w:hAnsi="Times New Roman" w:cs="Times New Roman"/>
          <w:sz w:val="28"/>
          <w:szCs w:val="28"/>
          <w:lang w:val="ru-RU" w:eastAsia="ar-SA"/>
        </w:rPr>
        <w:t>лагоустройство дворовых территорий</w:t>
      </w:r>
      <w:r w:rsidR="0037658F" w:rsidRPr="001625F5">
        <w:rPr>
          <w:rFonts w:ascii="Times New Roman" w:eastAsia="Arial" w:hAnsi="Times New Roman" w:cs="Times New Roman"/>
          <w:sz w:val="28"/>
          <w:szCs w:val="28"/>
          <w:lang w:val="ru-RU" w:eastAsia="ar-SA"/>
        </w:rPr>
        <w:t xml:space="preserve"> </w:t>
      </w:r>
      <w:r w:rsidR="0037658F" w:rsidRPr="001625F5">
        <w:rPr>
          <w:rFonts w:ascii="Times New Roman" w:hAnsi="Times New Roman" w:cs="Times New Roman"/>
          <w:spacing w:val="-1"/>
          <w:sz w:val="28"/>
          <w:szCs w:val="28"/>
          <w:lang w:val="ru-RU"/>
        </w:rPr>
        <w:t>с предоставлением</w:t>
      </w:r>
      <w:r w:rsidR="0037658F" w:rsidRPr="001625F5">
        <w:rPr>
          <w:rFonts w:ascii="Times New Roman" w:hAnsi="Times New Roman" w:cs="Times New Roman"/>
          <w:sz w:val="28"/>
          <w:szCs w:val="28"/>
          <w:lang w:val="ru-RU"/>
        </w:rPr>
        <w:t xml:space="preserve"> </w:t>
      </w:r>
      <w:r w:rsidR="0037658F" w:rsidRPr="001625F5">
        <w:rPr>
          <w:rFonts w:ascii="Times New Roman" w:hAnsi="Times New Roman" w:cs="Times New Roman"/>
          <w:spacing w:val="-1"/>
          <w:sz w:val="28"/>
          <w:szCs w:val="28"/>
          <w:lang w:val="ru-RU"/>
        </w:rPr>
        <w:t>субсидий</w:t>
      </w:r>
      <w:r w:rsidR="0037658F" w:rsidRPr="001625F5">
        <w:rPr>
          <w:rFonts w:ascii="Times New Roman" w:hAnsi="Times New Roman" w:cs="Times New Roman"/>
          <w:sz w:val="28"/>
          <w:szCs w:val="28"/>
          <w:lang w:val="ru-RU"/>
        </w:rPr>
        <w:t xml:space="preserve"> </w:t>
      </w:r>
      <w:r w:rsidR="0037658F" w:rsidRPr="001625F5">
        <w:rPr>
          <w:rFonts w:ascii="Times New Roman" w:hAnsi="Times New Roman" w:cs="Times New Roman"/>
          <w:spacing w:val="-1"/>
          <w:sz w:val="28"/>
          <w:szCs w:val="28"/>
          <w:lang w:val="ru-RU"/>
        </w:rPr>
        <w:t>управ</w:t>
      </w:r>
      <w:r w:rsidR="00F64B2F" w:rsidRPr="001625F5">
        <w:rPr>
          <w:rFonts w:ascii="Times New Roman" w:hAnsi="Times New Roman" w:cs="Times New Roman"/>
          <w:spacing w:val="-1"/>
          <w:sz w:val="28"/>
          <w:szCs w:val="28"/>
          <w:lang w:val="ru-RU"/>
        </w:rPr>
        <w:t>л</w:t>
      </w:r>
      <w:r w:rsidR="0037658F" w:rsidRPr="001625F5">
        <w:rPr>
          <w:rFonts w:ascii="Times New Roman" w:hAnsi="Times New Roman" w:cs="Times New Roman"/>
          <w:spacing w:val="-1"/>
          <w:sz w:val="28"/>
          <w:szCs w:val="28"/>
          <w:lang w:val="ru-RU"/>
        </w:rPr>
        <w:t>я</w:t>
      </w:r>
      <w:r w:rsidR="0037658F" w:rsidRPr="001625F5">
        <w:rPr>
          <w:rFonts w:ascii="Times New Roman" w:hAnsi="Times New Roman" w:cs="Times New Roman"/>
          <w:spacing w:val="-1"/>
          <w:sz w:val="28"/>
          <w:szCs w:val="28"/>
          <w:lang w:val="ru-RU"/>
        </w:rPr>
        <w:t>ю</w:t>
      </w:r>
      <w:r w:rsidR="0037658F" w:rsidRPr="001625F5">
        <w:rPr>
          <w:rFonts w:ascii="Times New Roman" w:hAnsi="Times New Roman" w:cs="Times New Roman"/>
          <w:spacing w:val="-1"/>
          <w:sz w:val="28"/>
          <w:szCs w:val="28"/>
          <w:lang w:val="ru-RU"/>
        </w:rPr>
        <w:t>щим</w:t>
      </w:r>
      <w:r w:rsidR="0037658F" w:rsidRPr="001625F5">
        <w:rPr>
          <w:rFonts w:ascii="Times New Roman" w:hAnsi="Times New Roman" w:cs="Times New Roman"/>
          <w:sz w:val="28"/>
          <w:szCs w:val="28"/>
          <w:lang w:val="ru-RU"/>
        </w:rPr>
        <w:t xml:space="preserve"> </w:t>
      </w:r>
      <w:r w:rsidR="0037658F" w:rsidRPr="001625F5">
        <w:rPr>
          <w:rFonts w:ascii="Times New Roman" w:hAnsi="Times New Roman" w:cs="Times New Roman"/>
          <w:spacing w:val="-1"/>
          <w:sz w:val="28"/>
          <w:szCs w:val="28"/>
          <w:lang w:val="ru-RU"/>
        </w:rPr>
        <w:t>организациям</w:t>
      </w:r>
      <w:r w:rsidR="0037658F" w:rsidRPr="001625F5">
        <w:rPr>
          <w:rFonts w:ascii="Times New Roman" w:hAnsi="Times New Roman" w:cs="Times New Roman"/>
          <w:sz w:val="28"/>
          <w:szCs w:val="28"/>
          <w:lang w:val="ru-RU"/>
        </w:rPr>
        <w:t xml:space="preserve"> на </w:t>
      </w:r>
      <w:r w:rsidR="0037658F" w:rsidRPr="001625F5">
        <w:rPr>
          <w:rFonts w:ascii="Times New Roman" w:hAnsi="Times New Roman" w:cs="Times New Roman"/>
          <w:spacing w:val="-1"/>
          <w:sz w:val="28"/>
          <w:szCs w:val="28"/>
          <w:lang w:val="ru-RU"/>
        </w:rPr>
        <w:t>выполнение</w:t>
      </w:r>
      <w:r w:rsidR="0037658F" w:rsidRPr="001625F5">
        <w:rPr>
          <w:rFonts w:ascii="Times New Roman" w:hAnsi="Times New Roman" w:cs="Times New Roman"/>
          <w:sz w:val="28"/>
          <w:szCs w:val="28"/>
          <w:lang w:val="ru-RU"/>
        </w:rPr>
        <w:t xml:space="preserve"> </w:t>
      </w:r>
      <w:r w:rsidR="0037658F" w:rsidRPr="001625F5">
        <w:rPr>
          <w:rFonts w:ascii="Times New Roman" w:hAnsi="Times New Roman" w:cs="Times New Roman"/>
          <w:spacing w:val="-1"/>
          <w:sz w:val="28"/>
          <w:szCs w:val="28"/>
          <w:lang w:val="ru-RU"/>
        </w:rPr>
        <w:t>работ</w:t>
      </w:r>
      <w:r w:rsidR="0037658F" w:rsidRPr="001625F5">
        <w:rPr>
          <w:rFonts w:ascii="Times New Roman" w:hAnsi="Times New Roman" w:cs="Times New Roman"/>
          <w:spacing w:val="3"/>
          <w:sz w:val="28"/>
          <w:szCs w:val="28"/>
          <w:lang w:val="ru-RU"/>
        </w:rPr>
        <w:t xml:space="preserve"> </w:t>
      </w:r>
      <w:r w:rsidR="0037658F" w:rsidRPr="001625F5">
        <w:rPr>
          <w:rFonts w:ascii="Times New Roman" w:hAnsi="Times New Roman" w:cs="Times New Roman"/>
          <w:sz w:val="28"/>
          <w:szCs w:val="28"/>
          <w:lang w:val="ru-RU"/>
        </w:rPr>
        <w:t xml:space="preserve">по </w:t>
      </w:r>
      <w:r w:rsidR="0037658F" w:rsidRPr="001625F5">
        <w:rPr>
          <w:rFonts w:ascii="Times New Roman" w:hAnsi="Times New Roman" w:cs="Times New Roman"/>
          <w:spacing w:val="-1"/>
          <w:sz w:val="28"/>
          <w:szCs w:val="28"/>
          <w:lang w:val="ru-RU"/>
        </w:rPr>
        <w:t>благоустройству</w:t>
      </w:r>
      <w:r w:rsidR="0037658F" w:rsidRPr="001625F5">
        <w:rPr>
          <w:rFonts w:ascii="Times New Roman" w:hAnsi="Times New Roman" w:cs="Times New Roman"/>
          <w:sz w:val="28"/>
          <w:szCs w:val="28"/>
          <w:lang w:val="ru-RU"/>
        </w:rPr>
        <w:t xml:space="preserve"> </w:t>
      </w:r>
      <w:r w:rsidR="0037658F" w:rsidRPr="001625F5">
        <w:rPr>
          <w:rFonts w:ascii="Times New Roman" w:hAnsi="Times New Roman" w:cs="Times New Roman"/>
          <w:spacing w:val="-1"/>
          <w:sz w:val="28"/>
          <w:szCs w:val="28"/>
          <w:lang w:val="ru-RU"/>
        </w:rPr>
        <w:t>дворовых</w:t>
      </w:r>
      <w:r w:rsidR="0037658F" w:rsidRPr="001625F5">
        <w:rPr>
          <w:rFonts w:ascii="Times New Roman" w:hAnsi="Times New Roman" w:cs="Times New Roman"/>
          <w:spacing w:val="49"/>
          <w:sz w:val="28"/>
          <w:szCs w:val="28"/>
          <w:lang w:val="ru-RU"/>
        </w:rPr>
        <w:t xml:space="preserve"> </w:t>
      </w:r>
      <w:r w:rsidR="0037658F" w:rsidRPr="001625F5">
        <w:rPr>
          <w:rFonts w:ascii="Times New Roman" w:hAnsi="Times New Roman" w:cs="Times New Roman"/>
          <w:spacing w:val="-1"/>
          <w:sz w:val="28"/>
          <w:szCs w:val="28"/>
          <w:lang w:val="ru-RU"/>
        </w:rPr>
        <w:t>территорий</w:t>
      </w:r>
      <w:r w:rsidR="0037658F" w:rsidRPr="001625F5">
        <w:rPr>
          <w:rFonts w:ascii="Times New Roman" w:hAnsi="Times New Roman" w:cs="Times New Roman"/>
          <w:sz w:val="28"/>
          <w:szCs w:val="28"/>
          <w:lang w:val="ru-RU"/>
        </w:rPr>
        <w:t xml:space="preserve"> с</w:t>
      </w:r>
      <w:r w:rsidR="0037658F" w:rsidRPr="001625F5">
        <w:rPr>
          <w:rFonts w:ascii="Times New Roman" w:hAnsi="Times New Roman" w:cs="Times New Roman"/>
          <w:spacing w:val="-1"/>
          <w:sz w:val="28"/>
          <w:szCs w:val="28"/>
          <w:lang w:val="ru-RU"/>
        </w:rPr>
        <w:t xml:space="preserve"> </w:t>
      </w:r>
      <w:proofErr w:type="spellStart"/>
      <w:r w:rsidR="0037658F" w:rsidRPr="001625F5">
        <w:rPr>
          <w:rFonts w:ascii="Times New Roman" w:hAnsi="Times New Roman" w:cs="Times New Roman"/>
          <w:spacing w:val="-1"/>
          <w:sz w:val="28"/>
          <w:szCs w:val="28"/>
          <w:lang w:val="ru-RU"/>
        </w:rPr>
        <w:t>общедолевой</w:t>
      </w:r>
      <w:proofErr w:type="spellEnd"/>
      <w:r w:rsidR="0037658F" w:rsidRPr="001625F5">
        <w:rPr>
          <w:rFonts w:ascii="Times New Roman" w:hAnsi="Times New Roman" w:cs="Times New Roman"/>
          <w:sz w:val="28"/>
          <w:szCs w:val="28"/>
          <w:lang w:val="ru-RU"/>
        </w:rPr>
        <w:t xml:space="preserve"> </w:t>
      </w:r>
      <w:r w:rsidR="0037658F" w:rsidRPr="001625F5">
        <w:rPr>
          <w:rFonts w:ascii="Times New Roman" w:hAnsi="Times New Roman" w:cs="Times New Roman"/>
          <w:spacing w:val="-1"/>
          <w:sz w:val="28"/>
          <w:szCs w:val="28"/>
          <w:lang w:val="ru-RU"/>
        </w:rPr>
        <w:t>собственностью</w:t>
      </w:r>
      <w:r w:rsidR="00F64B2F" w:rsidRPr="001625F5">
        <w:rPr>
          <w:rFonts w:ascii="Times New Roman" w:eastAsia="Arial" w:hAnsi="Times New Roman" w:cs="Times New Roman"/>
          <w:sz w:val="28"/>
          <w:szCs w:val="28"/>
          <w:lang w:val="ru-RU" w:eastAsia="ar-SA"/>
        </w:rPr>
        <w:t>.</w:t>
      </w:r>
      <w:r w:rsidR="004E07BE" w:rsidRPr="001625F5">
        <w:rPr>
          <w:rFonts w:ascii="Times New Roman" w:eastAsia="Arial" w:hAnsi="Times New Roman" w:cs="Times New Roman"/>
          <w:sz w:val="28"/>
          <w:szCs w:val="28"/>
          <w:lang w:val="ru-RU" w:eastAsia="ar-SA"/>
        </w:rPr>
        <w:t xml:space="preserve"> </w:t>
      </w:r>
    </w:p>
    <w:p w:rsidR="004E07BE" w:rsidRDefault="004E07BE" w:rsidP="001625F5">
      <w:pPr>
        <w:autoSpaceDE w:val="0"/>
        <w:autoSpaceDN w:val="0"/>
        <w:adjustRightInd w:val="0"/>
        <w:ind w:firstLine="567"/>
        <w:rPr>
          <w:color w:val="000000"/>
          <w:szCs w:val="28"/>
        </w:rPr>
      </w:pPr>
      <w:r w:rsidRPr="00024A6F">
        <w:rPr>
          <w:color w:val="000000"/>
          <w:szCs w:val="28"/>
        </w:rPr>
        <w:t xml:space="preserve">Перечень работ по благоустройству дворовых территорий </w:t>
      </w:r>
      <w:r w:rsidR="00F64B2F">
        <w:rPr>
          <w:color w:val="000000"/>
          <w:szCs w:val="28"/>
        </w:rPr>
        <w:t>на 2018-2022 годы</w:t>
      </w:r>
      <w:r w:rsidRPr="00024A6F">
        <w:rPr>
          <w:color w:val="000000"/>
          <w:szCs w:val="28"/>
        </w:rPr>
        <w:t xml:space="preserve"> формируется исходя из минимального перечня работ по благоустройству и из д</w:t>
      </w:r>
      <w:r w:rsidRPr="00024A6F">
        <w:rPr>
          <w:color w:val="000000"/>
          <w:szCs w:val="28"/>
        </w:rPr>
        <w:t>о</w:t>
      </w:r>
      <w:r w:rsidRPr="00024A6F">
        <w:rPr>
          <w:color w:val="000000"/>
          <w:szCs w:val="28"/>
        </w:rPr>
        <w:t>полнительного перечня работ по благоустройству (в случае принятия такого реш</w:t>
      </w:r>
      <w:r w:rsidRPr="00024A6F">
        <w:rPr>
          <w:color w:val="000000"/>
          <w:szCs w:val="28"/>
        </w:rPr>
        <w:t>е</w:t>
      </w:r>
      <w:r w:rsidRPr="00024A6F">
        <w:rPr>
          <w:color w:val="000000"/>
          <w:szCs w:val="28"/>
        </w:rPr>
        <w:t>ния заинтересованными лицами).</w:t>
      </w:r>
    </w:p>
    <w:p w:rsidR="004E07BE" w:rsidRPr="005F7035" w:rsidRDefault="004E07BE" w:rsidP="001625F5">
      <w:pPr>
        <w:autoSpaceDE w:val="0"/>
        <w:autoSpaceDN w:val="0"/>
        <w:adjustRightInd w:val="0"/>
        <w:ind w:firstLine="567"/>
        <w:rPr>
          <w:color w:val="000000"/>
          <w:szCs w:val="28"/>
        </w:rPr>
      </w:pPr>
      <w:r w:rsidRPr="005F7035">
        <w:rPr>
          <w:color w:val="000000"/>
          <w:szCs w:val="28"/>
        </w:rPr>
        <w:t>В минимальный перечень видов работ по благоустройству дворовых террит</w:t>
      </w:r>
      <w:r w:rsidRPr="005F7035">
        <w:rPr>
          <w:color w:val="000000"/>
          <w:szCs w:val="28"/>
        </w:rPr>
        <w:t>о</w:t>
      </w:r>
      <w:r w:rsidRPr="005F7035">
        <w:rPr>
          <w:color w:val="000000"/>
          <w:szCs w:val="28"/>
        </w:rPr>
        <w:t>рий включаются следующие виды работ:</w:t>
      </w:r>
    </w:p>
    <w:p w:rsidR="004E07BE" w:rsidRPr="005F7035" w:rsidRDefault="00A32D7F" w:rsidP="001625F5">
      <w:pPr>
        <w:autoSpaceDE w:val="0"/>
        <w:autoSpaceDN w:val="0"/>
        <w:adjustRightInd w:val="0"/>
        <w:ind w:firstLine="567"/>
        <w:rPr>
          <w:color w:val="000000"/>
          <w:szCs w:val="28"/>
        </w:rPr>
      </w:pPr>
      <w:r>
        <w:rPr>
          <w:color w:val="000000"/>
          <w:szCs w:val="28"/>
        </w:rPr>
        <w:t xml:space="preserve">а) </w:t>
      </w:r>
      <w:r w:rsidR="004E07BE" w:rsidRPr="005F7035">
        <w:rPr>
          <w:color w:val="000000"/>
          <w:szCs w:val="28"/>
        </w:rPr>
        <w:t>ремонт дворовых проездов;</w:t>
      </w:r>
    </w:p>
    <w:p w:rsidR="004E07BE" w:rsidRPr="005F7035" w:rsidRDefault="00A32D7F" w:rsidP="001625F5">
      <w:pPr>
        <w:autoSpaceDE w:val="0"/>
        <w:autoSpaceDN w:val="0"/>
        <w:adjustRightInd w:val="0"/>
        <w:ind w:firstLine="567"/>
        <w:rPr>
          <w:color w:val="000000"/>
          <w:szCs w:val="28"/>
        </w:rPr>
      </w:pPr>
      <w:r>
        <w:rPr>
          <w:color w:val="000000"/>
          <w:szCs w:val="28"/>
        </w:rPr>
        <w:t xml:space="preserve">б) </w:t>
      </w:r>
      <w:r w:rsidR="004E07BE" w:rsidRPr="005F7035">
        <w:rPr>
          <w:color w:val="000000"/>
          <w:szCs w:val="28"/>
        </w:rPr>
        <w:t>обеспечение освещения дворовых территорий;</w:t>
      </w:r>
    </w:p>
    <w:p w:rsidR="004E07BE" w:rsidRPr="005F7035" w:rsidRDefault="00A32D7F" w:rsidP="001625F5">
      <w:pPr>
        <w:autoSpaceDE w:val="0"/>
        <w:autoSpaceDN w:val="0"/>
        <w:adjustRightInd w:val="0"/>
        <w:ind w:firstLine="567"/>
        <w:rPr>
          <w:color w:val="000000"/>
          <w:szCs w:val="28"/>
        </w:rPr>
      </w:pPr>
      <w:r>
        <w:rPr>
          <w:color w:val="000000"/>
          <w:szCs w:val="28"/>
        </w:rPr>
        <w:t xml:space="preserve">в) </w:t>
      </w:r>
      <w:r w:rsidR="004E07BE" w:rsidRPr="005F7035">
        <w:rPr>
          <w:color w:val="000000"/>
          <w:szCs w:val="28"/>
        </w:rPr>
        <w:t>установка скамеек;</w:t>
      </w:r>
    </w:p>
    <w:p w:rsidR="007F5F05" w:rsidRDefault="00A32D7F" w:rsidP="007F5F05">
      <w:pPr>
        <w:autoSpaceDE w:val="0"/>
        <w:autoSpaceDN w:val="0"/>
        <w:adjustRightInd w:val="0"/>
        <w:ind w:firstLine="567"/>
        <w:rPr>
          <w:color w:val="000000"/>
          <w:szCs w:val="28"/>
        </w:rPr>
      </w:pPr>
      <w:r>
        <w:rPr>
          <w:color w:val="000000"/>
          <w:szCs w:val="28"/>
        </w:rPr>
        <w:t xml:space="preserve">г) </w:t>
      </w:r>
      <w:r w:rsidR="004E07BE" w:rsidRPr="005F7035">
        <w:rPr>
          <w:color w:val="000000"/>
          <w:szCs w:val="28"/>
        </w:rPr>
        <w:t>установка урн для мусора.</w:t>
      </w:r>
      <w:r w:rsidR="00AC6719">
        <w:rPr>
          <w:color w:val="000000"/>
          <w:szCs w:val="28"/>
        </w:rPr>
        <w:t xml:space="preserve"> </w:t>
      </w:r>
    </w:p>
    <w:p w:rsidR="006F719C" w:rsidRDefault="00AC6719" w:rsidP="00AC6719">
      <w:pPr>
        <w:autoSpaceDE w:val="0"/>
        <w:autoSpaceDN w:val="0"/>
        <w:adjustRightInd w:val="0"/>
        <w:ind w:firstLine="567"/>
        <w:rPr>
          <w:szCs w:val="28"/>
        </w:rPr>
      </w:pPr>
      <w:r w:rsidRPr="007F5F05">
        <w:rPr>
          <w:szCs w:val="28"/>
        </w:rPr>
        <w:t>В рамках минимального перечня работ по благоустройству дворовых террит</w:t>
      </w:r>
      <w:r w:rsidRPr="007F5F05">
        <w:rPr>
          <w:szCs w:val="28"/>
        </w:rPr>
        <w:t>о</w:t>
      </w:r>
      <w:r w:rsidRPr="007F5F05">
        <w:rPr>
          <w:szCs w:val="28"/>
        </w:rPr>
        <w:t xml:space="preserve">рий </w:t>
      </w:r>
      <w:r w:rsidR="004C211F" w:rsidRPr="007F5F05">
        <w:rPr>
          <w:szCs w:val="28"/>
        </w:rPr>
        <w:t xml:space="preserve">Программой предусмотрено </w:t>
      </w:r>
      <w:r w:rsidR="006F719C" w:rsidRPr="007F5F05">
        <w:rPr>
          <w:szCs w:val="28"/>
        </w:rPr>
        <w:t>участие</w:t>
      </w:r>
      <w:r w:rsidR="00166C17" w:rsidRPr="007F5F05">
        <w:rPr>
          <w:szCs w:val="28"/>
        </w:rPr>
        <w:t xml:space="preserve"> </w:t>
      </w:r>
      <w:r w:rsidR="006F719C" w:rsidRPr="007F5F05">
        <w:rPr>
          <w:szCs w:val="28"/>
        </w:rPr>
        <w:t>(финансовое и (или) трудовое) собственн</w:t>
      </w:r>
      <w:r w:rsidR="006F719C" w:rsidRPr="007F5F05">
        <w:rPr>
          <w:szCs w:val="28"/>
        </w:rPr>
        <w:t>и</w:t>
      </w:r>
      <w:r w:rsidR="006F719C" w:rsidRPr="007F5F05">
        <w:rPr>
          <w:szCs w:val="28"/>
        </w:rPr>
        <w:t>ков помещений в многоквартирных домах, собственников иных зданий и сооруж</w:t>
      </w:r>
      <w:r w:rsidR="006F719C" w:rsidRPr="007F5F05">
        <w:rPr>
          <w:szCs w:val="28"/>
        </w:rPr>
        <w:t>е</w:t>
      </w:r>
      <w:r w:rsidR="006F719C" w:rsidRPr="007F5F05">
        <w:rPr>
          <w:szCs w:val="28"/>
        </w:rPr>
        <w:t xml:space="preserve">ний </w:t>
      </w:r>
      <w:r w:rsidR="00166C17" w:rsidRPr="007F5F05">
        <w:rPr>
          <w:szCs w:val="28"/>
        </w:rPr>
        <w:t xml:space="preserve">(далее - заинтересованных лиц), </w:t>
      </w:r>
      <w:r w:rsidR="006F719C" w:rsidRPr="007F5F05">
        <w:rPr>
          <w:szCs w:val="28"/>
        </w:rPr>
        <w:t>расположенных в границах дворовой террит</w:t>
      </w:r>
      <w:r w:rsidR="006F719C" w:rsidRPr="007F5F05">
        <w:rPr>
          <w:szCs w:val="28"/>
        </w:rPr>
        <w:t>о</w:t>
      </w:r>
      <w:r w:rsidR="006F719C" w:rsidRPr="007F5F05">
        <w:rPr>
          <w:szCs w:val="28"/>
        </w:rPr>
        <w:t>рии, подлежащей благоустройству.</w:t>
      </w:r>
      <w:r w:rsidR="007F5F05" w:rsidRPr="007F5F05">
        <w:rPr>
          <w:szCs w:val="28"/>
        </w:rPr>
        <w:t xml:space="preserve"> При этом при выборе формы финансового уч</w:t>
      </w:r>
      <w:r w:rsidR="007F5F05" w:rsidRPr="007F5F05">
        <w:rPr>
          <w:szCs w:val="28"/>
        </w:rPr>
        <w:t>а</w:t>
      </w:r>
      <w:r w:rsidR="007F5F05" w:rsidRPr="007F5F05">
        <w:rPr>
          <w:szCs w:val="28"/>
        </w:rPr>
        <w:t>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и не превышает 15 процентов.</w:t>
      </w:r>
      <w:r w:rsidR="007F5F05">
        <w:rPr>
          <w:szCs w:val="28"/>
        </w:rPr>
        <w:t xml:space="preserve"> </w:t>
      </w:r>
      <w:r w:rsidR="00166C17">
        <w:rPr>
          <w:szCs w:val="28"/>
        </w:rPr>
        <w:t>Доля трудового и (или) финансового уч</w:t>
      </w:r>
      <w:r w:rsidR="00166C17">
        <w:rPr>
          <w:szCs w:val="28"/>
        </w:rPr>
        <w:t>а</w:t>
      </w:r>
      <w:r w:rsidR="00166C17">
        <w:rPr>
          <w:szCs w:val="28"/>
        </w:rPr>
        <w:t xml:space="preserve">стия заинтересованных лиц приведена в  </w:t>
      </w:r>
      <w:r w:rsidR="00166C17" w:rsidRPr="00D24E95">
        <w:rPr>
          <w:bCs/>
          <w:color w:val="000000"/>
          <w:szCs w:val="28"/>
        </w:rPr>
        <w:t>Приложени</w:t>
      </w:r>
      <w:r w:rsidR="00166C17">
        <w:rPr>
          <w:bCs/>
          <w:color w:val="000000"/>
          <w:szCs w:val="28"/>
        </w:rPr>
        <w:t>и</w:t>
      </w:r>
      <w:r w:rsidR="00166C17" w:rsidRPr="00D24E95">
        <w:rPr>
          <w:bCs/>
          <w:color w:val="000000"/>
          <w:szCs w:val="28"/>
        </w:rPr>
        <w:t xml:space="preserve"> №</w:t>
      </w:r>
      <w:r w:rsidR="00166C17">
        <w:rPr>
          <w:bCs/>
          <w:color w:val="000000"/>
          <w:szCs w:val="28"/>
        </w:rPr>
        <w:t xml:space="preserve"> </w:t>
      </w:r>
      <w:r w:rsidR="00166C17" w:rsidRPr="00D24E95">
        <w:rPr>
          <w:bCs/>
          <w:color w:val="000000"/>
          <w:szCs w:val="28"/>
        </w:rPr>
        <w:t>1</w:t>
      </w:r>
      <w:r w:rsidR="00166C17">
        <w:rPr>
          <w:bCs/>
          <w:color w:val="000000"/>
          <w:szCs w:val="28"/>
        </w:rPr>
        <w:t xml:space="preserve"> к Программе.</w:t>
      </w:r>
    </w:p>
    <w:p w:rsidR="004E07BE" w:rsidRPr="005F7035" w:rsidRDefault="004E07BE" w:rsidP="001625F5">
      <w:pPr>
        <w:autoSpaceDE w:val="0"/>
        <w:autoSpaceDN w:val="0"/>
        <w:adjustRightInd w:val="0"/>
        <w:ind w:firstLine="567"/>
        <w:rPr>
          <w:color w:val="000000"/>
          <w:szCs w:val="28"/>
        </w:rPr>
      </w:pPr>
      <w:r w:rsidRPr="005F7035">
        <w:rPr>
          <w:color w:val="000000"/>
          <w:szCs w:val="28"/>
        </w:rPr>
        <w:t>В перечень дополнительных видов работ по благоустройству дворовых терр</w:t>
      </w:r>
      <w:r w:rsidRPr="005F7035">
        <w:rPr>
          <w:color w:val="000000"/>
          <w:szCs w:val="28"/>
        </w:rPr>
        <w:t>и</w:t>
      </w:r>
      <w:r w:rsidRPr="005F7035">
        <w:rPr>
          <w:color w:val="000000"/>
          <w:szCs w:val="28"/>
        </w:rPr>
        <w:t>торий включаются следующие виды работ:</w:t>
      </w:r>
    </w:p>
    <w:p w:rsidR="004E07BE" w:rsidRPr="005F7035" w:rsidRDefault="00A32D7F" w:rsidP="001625F5">
      <w:pPr>
        <w:autoSpaceDE w:val="0"/>
        <w:autoSpaceDN w:val="0"/>
        <w:adjustRightInd w:val="0"/>
        <w:ind w:firstLine="567"/>
        <w:rPr>
          <w:color w:val="000000"/>
          <w:szCs w:val="28"/>
        </w:rPr>
      </w:pPr>
      <w:r>
        <w:rPr>
          <w:color w:val="000000"/>
          <w:szCs w:val="28"/>
        </w:rPr>
        <w:t xml:space="preserve">а) </w:t>
      </w:r>
      <w:r w:rsidR="004E07BE" w:rsidRPr="005F7035">
        <w:rPr>
          <w:color w:val="000000"/>
          <w:szCs w:val="28"/>
        </w:rPr>
        <w:t>оборудование детских и (или) спортивных площадок;</w:t>
      </w:r>
    </w:p>
    <w:p w:rsidR="004E07BE" w:rsidRPr="005F7035" w:rsidRDefault="00A32D7F" w:rsidP="001625F5">
      <w:pPr>
        <w:autoSpaceDE w:val="0"/>
        <w:autoSpaceDN w:val="0"/>
        <w:adjustRightInd w:val="0"/>
        <w:ind w:firstLine="567"/>
        <w:rPr>
          <w:color w:val="000000"/>
          <w:szCs w:val="28"/>
        </w:rPr>
      </w:pPr>
      <w:r>
        <w:rPr>
          <w:color w:val="000000"/>
          <w:szCs w:val="28"/>
        </w:rPr>
        <w:t xml:space="preserve">б) </w:t>
      </w:r>
      <w:r w:rsidR="004E07BE" w:rsidRPr="005F7035">
        <w:rPr>
          <w:color w:val="000000"/>
          <w:szCs w:val="28"/>
        </w:rPr>
        <w:t>обустройство площадок для сбора твердых коммунальных отходов, в том числе раздельного и крупногабаритного мусора;</w:t>
      </w:r>
    </w:p>
    <w:p w:rsidR="004E07BE" w:rsidRPr="005F7035" w:rsidRDefault="00A32D7F" w:rsidP="001625F5">
      <w:pPr>
        <w:autoSpaceDE w:val="0"/>
        <w:autoSpaceDN w:val="0"/>
        <w:adjustRightInd w:val="0"/>
        <w:ind w:firstLine="567"/>
        <w:rPr>
          <w:color w:val="000000"/>
          <w:szCs w:val="28"/>
        </w:rPr>
      </w:pPr>
      <w:r>
        <w:rPr>
          <w:color w:val="000000"/>
          <w:szCs w:val="28"/>
        </w:rPr>
        <w:t xml:space="preserve">в) </w:t>
      </w:r>
      <w:r w:rsidR="004E07BE" w:rsidRPr="005F7035">
        <w:rPr>
          <w:color w:val="000000"/>
          <w:szCs w:val="28"/>
        </w:rPr>
        <w:t xml:space="preserve">обустройство площадок для выгула собак; </w:t>
      </w:r>
    </w:p>
    <w:p w:rsidR="004E07BE" w:rsidRPr="005F7035" w:rsidRDefault="00A32D7F" w:rsidP="001625F5">
      <w:pPr>
        <w:autoSpaceDE w:val="0"/>
        <w:autoSpaceDN w:val="0"/>
        <w:adjustRightInd w:val="0"/>
        <w:ind w:firstLine="567"/>
        <w:rPr>
          <w:color w:val="000000"/>
          <w:szCs w:val="28"/>
        </w:rPr>
      </w:pPr>
      <w:r>
        <w:rPr>
          <w:color w:val="000000"/>
          <w:szCs w:val="28"/>
        </w:rPr>
        <w:t xml:space="preserve">г) </w:t>
      </w:r>
      <w:r w:rsidR="004E07BE" w:rsidRPr="005F7035">
        <w:rPr>
          <w:color w:val="000000"/>
          <w:szCs w:val="28"/>
        </w:rPr>
        <w:t>ремонт дворовых тротуаров;</w:t>
      </w:r>
    </w:p>
    <w:p w:rsidR="004E07BE" w:rsidRPr="005F7035" w:rsidRDefault="00A32D7F" w:rsidP="001625F5">
      <w:pPr>
        <w:autoSpaceDE w:val="0"/>
        <w:autoSpaceDN w:val="0"/>
        <w:adjustRightInd w:val="0"/>
        <w:ind w:firstLine="567"/>
        <w:rPr>
          <w:color w:val="000000"/>
          <w:szCs w:val="28"/>
        </w:rPr>
      </w:pPr>
      <w:proofErr w:type="spellStart"/>
      <w:r>
        <w:rPr>
          <w:color w:val="000000"/>
          <w:szCs w:val="28"/>
        </w:rPr>
        <w:t>д</w:t>
      </w:r>
      <w:proofErr w:type="spellEnd"/>
      <w:r>
        <w:rPr>
          <w:color w:val="000000"/>
          <w:szCs w:val="28"/>
        </w:rPr>
        <w:t xml:space="preserve">) </w:t>
      </w:r>
      <w:r w:rsidR="004E07BE" w:rsidRPr="005F7035">
        <w:rPr>
          <w:color w:val="000000"/>
          <w:szCs w:val="28"/>
        </w:rPr>
        <w:t>озеленение дворовых территорий;</w:t>
      </w:r>
    </w:p>
    <w:p w:rsidR="004E07BE" w:rsidRPr="005F7035" w:rsidRDefault="00A32D7F" w:rsidP="001625F5">
      <w:pPr>
        <w:autoSpaceDE w:val="0"/>
        <w:autoSpaceDN w:val="0"/>
        <w:adjustRightInd w:val="0"/>
        <w:ind w:firstLine="567"/>
        <w:rPr>
          <w:color w:val="000000"/>
          <w:szCs w:val="28"/>
        </w:rPr>
      </w:pPr>
      <w:r>
        <w:rPr>
          <w:color w:val="000000"/>
          <w:szCs w:val="28"/>
        </w:rPr>
        <w:t xml:space="preserve">е) </w:t>
      </w:r>
      <w:r w:rsidR="004E07BE" w:rsidRPr="005F7035">
        <w:rPr>
          <w:color w:val="000000"/>
          <w:szCs w:val="28"/>
        </w:rPr>
        <w:t>обустройство парковок для автомобилей на дворовых территориях;</w:t>
      </w:r>
    </w:p>
    <w:p w:rsidR="00166C17" w:rsidRDefault="00A32D7F" w:rsidP="00166C17">
      <w:pPr>
        <w:autoSpaceDE w:val="0"/>
        <w:autoSpaceDN w:val="0"/>
        <w:adjustRightInd w:val="0"/>
        <w:ind w:firstLine="567"/>
        <w:rPr>
          <w:color w:val="000000"/>
          <w:szCs w:val="28"/>
        </w:rPr>
      </w:pPr>
      <w:r>
        <w:rPr>
          <w:color w:val="000000"/>
          <w:szCs w:val="28"/>
        </w:rPr>
        <w:lastRenderedPageBreak/>
        <w:t xml:space="preserve">ж) </w:t>
      </w:r>
      <w:r w:rsidR="004E07BE" w:rsidRPr="005F7035">
        <w:rPr>
          <w:color w:val="000000"/>
          <w:szCs w:val="28"/>
        </w:rPr>
        <w:t>установка ограждений газонов.</w:t>
      </w:r>
    </w:p>
    <w:p w:rsidR="00544D51" w:rsidRDefault="00544D51" w:rsidP="004C211F">
      <w:pPr>
        <w:autoSpaceDE w:val="0"/>
        <w:autoSpaceDN w:val="0"/>
        <w:adjustRightInd w:val="0"/>
        <w:ind w:firstLine="567"/>
        <w:rPr>
          <w:szCs w:val="28"/>
        </w:rPr>
      </w:pPr>
      <w:r w:rsidRPr="00544D51">
        <w:rPr>
          <w:szCs w:val="28"/>
        </w:rPr>
        <w:t>В рамках дополнительного перечня работ по благоустройству дворовых терр</w:t>
      </w:r>
      <w:r w:rsidRPr="00544D51">
        <w:rPr>
          <w:szCs w:val="28"/>
        </w:rPr>
        <w:t>и</w:t>
      </w:r>
      <w:r w:rsidRPr="00544D51">
        <w:rPr>
          <w:szCs w:val="28"/>
        </w:rPr>
        <w:t>торий обязательно финансовое участие заинтересованных лиц в размере не менее 20 процентов от стоимости мероприятий по благоустройству.</w:t>
      </w:r>
      <w:r w:rsidR="004C211F">
        <w:rPr>
          <w:szCs w:val="28"/>
        </w:rPr>
        <w:t xml:space="preserve"> Доля финансового уч</w:t>
      </w:r>
      <w:r w:rsidR="004C211F">
        <w:rPr>
          <w:szCs w:val="28"/>
        </w:rPr>
        <w:t>а</w:t>
      </w:r>
      <w:r w:rsidR="004C211F">
        <w:rPr>
          <w:szCs w:val="28"/>
        </w:rPr>
        <w:t xml:space="preserve">стия заинтересованных лиц приведена в  </w:t>
      </w:r>
      <w:r w:rsidR="004C211F" w:rsidRPr="00D24E95">
        <w:rPr>
          <w:bCs/>
          <w:color w:val="000000"/>
          <w:szCs w:val="28"/>
        </w:rPr>
        <w:t>Приложени</w:t>
      </w:r>
      <w:r w:rsidR="004C211F">
        <w:rPr>
          <w:bCs/>
          <w:color w:val="000000"/>
          <w:szCs w:val="28"/>
        </w:rPr>
        <w:t>и</w:t>
      </w:r>
      <w:r w:rsidR="004C211F" w:rsidRPr="00D24E95">
        <w:rPr>
          <w:bCs/>
          <w:color w:val="000000"/>
          <w:szCs w:val="28"/>
        </w:rPr>
        <w:t xml:space="preserve"> №</w:t>
      </w:r>
      <w:r w:rsidR="004C211F">
        <w:rPr>
          <w:bCs/>
          <w:color w:val="000000"/>
          <w:szCs w:val="28"/>
        </w:rPr>
        <w:t xml:space="preserve"> </w:t>
      </w:r>
      <w:r w:rsidR="004C211F" w:rsidRPr="00D24E95">
        <w:rPr>
          <w:bCs/>
          <w:color w:val="000000"/>
          <w:szCs w:val="28"/>
        </w:rPr>
        <w:t>1</w:t>
      </w:r>
      <w:r w:rsidR="004C211F">
        <w:rPr>
          <w:bCs/>
          <w:color w:val="000000"/>
          <w:szCs w:val="28"/>
        </w:rPr>
        <w:t xml:space="preserve"> к Программе.</w:t>
      </w:r>
    </w:p>
    <w:p w:rsidR="00824EDE" w:rsidRDefault="005E371C" w:rsidP="001625F5">
      <w:pPr>
        <w:spacing w:after="1" w:line="280" w:lineRule="atLeast"/>
        <w:ind w:firstLine="567"/>
        <w:rPr>
          <w:szCs w:val="28"/>
        </w:rPr>
      </w:pPr>
      <w:r>
        <w:rPr>
          <w:szCs w:val="28"/>
        </w:rPr>
        <w:t>П</w:t>
      </w:r>
      <w:r w:rsidR="0037658F" w:rsidRPr="003E4AAF">
        <w:rPr>
          <w:szCs w:val="28"/>
        </w:rPr>
        <w:t>еречень дворовых территорий</w:t>
      </w:r>
      <w:r w:rsidR="0037658F">
        <w:rPr>
          <w:szCs w:val="28"/>
        </w:rPr>
        <w:t>,</w:t>
      </w:r>
      <w:r w:rsidR="0037658F" w:rsidRPr="003E4AAF">
        <w:rPr>
          <w:szCs w:val="28"/>
        </w:rPr>
        <w:t xml:space="preserve"> </w:t>
      </w:r>
      <w:r w:rsidR="00E04B31">
        <w:rPr>
          <w:szCs w:val="28"/>
        </w:rPr>
        <w:t xml:space="preserve">формируется </w:t>
      </w:r>
      <w:r w:rsidR="00824EDE">
        <w:rPr>
          <w:szCs w:val="28"/>
        </w:rPr>
        <w:t xml:space="preserve">по результатам </w:t>
      </w:r>
      <w:r w:rsidR="0037658F" w:rsidRPr="003E4AAF">
        <w:rPr>
          <w:szCs w:val="28"/>
        </w:rPr>
        <w:t>конкурсн</w:t>
      </w:r>
      <w:r w:rsidR="00824EDE">
        <w:rPr>
          <w:szCs w:val="28"/>
        </w:rPr>
        <w:t>ого о</w:t>
      </w:r>
      <w:r w:rsidR="00824EDE">
        <w:rPr>
          <w:szCs w:val="28"/>
        </w:rPr>
        <w:t>т</w:t>
      </w:r>
      <w:r w:rsidR="00824EDE">
        <w:rPr>
          <w:szCs w:val="28"/>
        </w:rPr>
        <w:t>бора</w:t>
      </w:r>
      <w:r w:rsidR="0037658F" w:rsidRPr="003E4AAF">
        <w:rPr>
          <w:szCs w:val="28"/>
        </w:rPr>
        <w:t xml:space="preserve">, в соответствии с </w:t>
      </w:r>
      <w:r w:rsidR="00583710">
        <w:rPr>
          <w:szCs w:val="28"/>
        </w:rPr>
        <w:t>т</w:t>
      </w:r>
      <w:r w:rsidR="00F83321">
        <w:rPr>
          <w:kern w:val="32"/>
          <w:szCs w:val="28"/>
        </w:rPr>
        <w:t>ребовани</w:t>
      </w:r>
      <w:r w:rsidR="00921E44">
        <w:rPr>
          <w:kern w:val="32"/>
          <w:szCs w:val="28"/>
        </w:rPr>
        <w:t>ями</w:t>
      </w:r>
      <w:r w:rsidR="00F83321">
        <w:rPr>
          <w:kern w:val="32"/>
          <w:szCs w:val="28"/>
        </w:rPr>
        <w:t xml:space="preserve"> к</w:t>
      </w:r>
      <w:r w:rsidR="00F83321" w:rsidRPr="005E0655">
        <w:rPr>
          <w:kern w:val="32"/>
          <w:szCs w:val="28"/>
        </w:rPr>
        <w:t xml:space="preserve"> формировани</w:t>
      </w:r>
      <w:r w:rsidR="00F83321">
        <w:rPr>
          <w:kern w:val="32"/>
          <w:szCs w:val="28"/>
        </w:rPr>
        <w:t>ю</w:t>
      </w:r>
      <w:r w:rsidR="00F83321" w:rsidRPr="005E0655">
        <w:rPr>
          <w:kern w:val="32"/>
          <w:szCs w:val="28"/>
        </w:rPr>
        <w:t xml:space="preserve"> перечня объектов, подлеж</w:t>
      </w:r>
      <w:r w:rsidR="00F83321" w:rsidRPr="005E0655">
        <w:rPr>
          <w:kern w:val="32"/>
          <w:szCs w:val="28"/>
        </w:rPr>
        <w:t>а</w:t>
      </w:r>
      <w:r w:rsidR="00F83321" w:rsidRPr="005E0655">
        <w:rPr>
          <w:kern w:val="32"/>
          <w:szCs w:val="28"/>
        </w:rPr>
        <w:t>щих благоустройству в рамках программы «Формирование комфортной городской среды города Нижнего Новгорода» на 2018 – 2022 годы</w:t>
      </w:r>
      <w:r w:rsidR="00824EDE">
        <w:rPr>
          <w:kern w:val="32"/>
          <w:szCs w:val="28"/>
        </w:rPr>
        <w:t>,</w:t>
      </w:r>
      <w:r w:rsidR="00F83321" w:rsidRPr="00F83321">
        <w:rPr>
          <w:kern w:val="32"/>
          <w:szCs w:val="28"/>
        </w:rPr>
        <w:t xml:space="preserve"> </w:t>
      </w:r>
      <w:r w:rsidR="00921E44">
        <w:rPr>
          <w:kern w:val="32"/>
          <w:szCs w:val="28"/>
        </w:rPr>
        <w:t>утвержденным</w:t>
      </w:r>
      <w:r w:rsidR="00824EDE">
        <w:rPr>
          <w:kern w:val="32"/>
          <w:szCs w:val="28"/>
        </w:rPr>
        <w:t>и</w:t>
      </w:r>
      <w:r w:rsidR="00921E44">
        <w:rPr>
          <w:kern w:val="32"/>
          <w:szCs w:val="28"/>
        </w:rPr>
        <w:t xml:space="preserve"> </w:t>
      </w:r>
      <w:r w:rsidR="003E4AAF" w:rsidRPr="00824EDE">
        <w:rPr>
          <w:szCs w:val="28"/>
        </w:rPr>
        <w:t>постано</w:t>
      </w:r>
      <w:r w:rsidR="003E4AAF" w:rsidRPr="00824EDE">
        <w:rPr>
          <w:szCs w:val="28"/>
        </w:rPr>
        <w:t>в</w:t>
      </w:r>
      <w:r w:rsidR="003E4AAF" w:rsidRPr="00824EDE">
        <w:rPr>
          <w:szCs w:val="28"/>
        </w:rPr>
        <w:t xml:space="preserve">лением администрации </w:t>
      </w:r>
      <w:r w:rsidR="00824EDE">
        <w:rPr>
          <w:szCs w:val="28"/>
        </w:rPr>
        <w:t>города</w:t>
      </w:r>
      <w:r w:rsidR="00554DFA">
        <w:rPr>
          <w:szCs w:val="28"/>
        </w:rPr>
        <w:t xml:space="preserve"> Нижнего Новгорода от</w:t>
      </w:r>
      <w:r w:rsidR="0025110D">
        <w:rPr>
          <w:szCs w:val="28"/>
        </w:rPr>
        <w:t xml:space="preserve"> </w:t>
      </w:r>
      <w:r w:rsidR="00554DFA">
        <w:rPr>
          <w:szCs w:val="28"/>
        </w:rPr>
        <w:t>_________________</w:t>
      </w:r>
      <w:r w:rsidR="003E4AAF" w:rsidRPr="00824EDE">
        <w:rPr>
          <w:szCs w:val="28"/>
        </w:rPr>
        <w:t>№___</w:t>
      </w:r>
      <w:r w:rsidR="00554DFA">
        <w:rPr>
          <w:szCs w:val="28"/>
        </w:rPr>
        <w:t>_</w:t>
      </w:r>
      <w:proofErr w:type="gramStart"/>
      <w:r w:rsidR="003E4AAF" w:rsidRPr="00824EDE">
        <w:rPr>
          <w:szCs w:val="28"/>
        </w:rPr>
        <w:t xml:space="preserve"> </w:t>
      </w:r>
      <w:r w:rsidR="00824EDE" w:rsidRPr="00824EDE">
        <w:rPr>
          <w:szCs w:val="28"/>
        </w:rPr>
        <w:t>.</w:t>
      </w:r>
      <w:proofErr w:type="gramEnd"/>
      <w:r w:rsidR="00824EDE" w:rsidRPr="00824EDE">
        <w:rPr>
          <w:szCs w:val="28"/>
        </w:rPr>
        <w:t xml:space="preserve"> </w:t>
      </w:r>
    </w:p>
    <w:p w:rsidR="003E4AAF" w:rsidRDefault="005E371C" w:rsidP="001625F5">
      <w:pPr>
        <w:spacing w:after="1" w:line="280" w:lineRule="atLeast"/>
        <w:ind w:firstLine="567"/>
        <w:rPr>
          <w:szCs w:val="28"/>
        </w:rPr>
      </w:pPr>
      <w:r>
        <w:rPr>
          <w:szCs w:val="28"/>
        </w:rPr>
        <w:t>П</w:t>
      </w:r>
      <w:r w:rsidR="00824EDE" w:rsidRPr="003E4AAF">
        <w:rPr>
          <w:szCs w:val="28"/>
        </w:rPr>
        <w:t xml:space="preserve">еречень дворовых </w:t>
      </w:r>
      <w:r w:rsidR="00824EDE" w:rsidRPr="00C11EAB">
        <w:rPr>
          <w:szCs w:val="28"/>
        </w:rPr>
        <w:t>территорий</w:t>
      </w:r>
      <w:r w:rsidR="00F64B2F">
        <w:rPr>
          <w:szCs w:val="28"/>
        </w:rPr>
        <w:t>, подлежащих благоустройству в 2018 – 2022 годах</w:t>
      </w:r>
      <w:r w:rsidR="00824EDE" w:rsidRPr="00C11EAB">
        <w:rPr>
          <w:szCs w:val="28"/>
        </w:rPr>
        <w:t xml:space="preserve"> </w:t>
      </w:r>
      <w:r w:rsidR="003E4AAF" w:rsidRPr="00C11EAB">
        <w:rPr>
          <w:szCs w:val="28"/>
        </w:rPr>
        <w:t xml:space="preserve">оформляется </w:t>
      </w:r>
      <w:r>
        <w:rPr>
          <w:szCs w:val="28"/>
        </w:rPr>
        <w:t xml:space="preserve">по форме </w:t>
      </w:r>
      <w:r w:rsidR="00E04B31" w:rsidRPr="00C11EAB">
        <w:rPr>
          <w:szCs w:val="28"/>
        </w:rPr>
        <w:t>приложения</w:t>
      </w:r>
      <w:r w:rsidR="00824EDE" w:rsidRPr="00C11EAB">
        <w:rPr>
          <w:szCs w:val="28"/>
        </w:rPr>
        <w:t xml:space="preserve"> № </w:t>
      </w:r>
      <w:r w:rsidR="00F64B2F">
        <w:rPr>
          <w:szCs w:val="28"/>
        </w:rPr>
        <w:t>3</w:t>
      </w:r>
      <w:r w:rsidR="00824EDE" w:rsidRPr="00C11EAB">
        <w:rPr>
          <w:szCs w:val="28"/>
        </w:rPr>
        <w:t xml:space="preserve"> к П</w:t>
      </w:r>
      <w:r w:rsidR="003E4AAF" w:rsidRPr="00C11EAB">
        <w:rPr>
          <w:szCs w:val="28"/>
        </w:rPr>
        <w:t>рограмме.</w:t>
      </w:r>
      <w:r w:rsidR="003E4AAF">
        <w:rPr>
          <w:szCs w:val="28"/>
        </w:rPr>
        <w:t xml:space="preserve"> </w:t>
      </w:r>
    </w:p>
    <w:p w:rsidR="00292C59" w:rsidRDefault="00DF7C8F" w:rsidP="001625F5">
      <w:pPr>
        <w:autoSpaceDE w:val="0"/>
        <w:autoSpaceDN w:val="0"/>
        <w:adjustRightInd w:val="0"/>
        <w:ind w:firstLine="567"/>
        <w:rPr>
          <w:spacing w:val="-2"/>
        </w:rPr>
      </w:pPr>
      <w:r>
        <w:rPr>
          <w:spacing w:val="-1"/>
        </w:rPr>
        <w:t>2</w:t>
      </w:r>
      <w:r w:rsidR="00292C59">
        <w:rPr>
          <w:spacing w:val="-1"/>
        </w:rPr>
        <w:t>.</w:t>
      </w:r>
      <w:r w:rsidR="00292C59" w:rsidRPr="00292C59">
        <w:rPr>
          <w:spacing w:val="-1"/>
        </w:rPr>
        <w:t xml:space="preserve"> </w:t>
      </w:r>
      <w:r w:rsidR="003C458D">
        <w:rPr>
          <w:rFonts w:eastAsia="Arial"/>
          <w:szCs w:val="28"/>
          <w:lang w:eastAsia="ar-SA"/>
        </w:rPr>
        <w:t>Благоустройство муниципальных территорий общего пользования и мест массового отдыха населения</w:t>
      </w:r>
      <w:r w:rsidR="007940DA">
        <w:rPr>
          <w:rFonts w:eastAsia="Arial"/>
          <w:szCs w:val="28"/>
          <w:lang w:eastAsia="ar-SA"/>
        </w:rPr>
        <w:t>.</w:t>
      </w:r>
      <w:r w:rsidR="003C458D">
        <w:rPr>
          <w:rFonts w:eastAsia="Arial"/>
          <w:szCs w:val="28"/>
          <w:lang w:eastAsia="ar-SA"/>
        </w:rPr>
        <w:t xml:space="preserve"> </w:t>
      </w:r>
    </w:p>
    <w:p w:rsidR="00E04B31" w:rsidRDefault="00292C59" w:rsidP="001625F5">
      <w:pPr>
        <w:spacing w:after="1" w:line="280" w:lineRule="atLeast"/>
        <w:ind w:firstLine="567"/>
        <w:rPr>
          <w:spacing w:val="-1"/>
        </w:rPr>
      </w:pPr>
      <w:r w:rsidRPr="00B112AC">
        <w:rPr>
          <w:spacing w:val="-1"/>
        </w:rPr>
        <w:t>Мероприятия</w:t>
      </w:r>
      <w:r w:rsidRPr="00B112AC">
        <w:rPr>
          <w:spacing w:val="8"/>
        </w:rPr>
        <w:t xml:space="preserve"> </w:t>
      </w:r>
      <w:r w:rsidRPr="00B112AC">
        <w:rPr>
          <w:spacing w:val="-1"/>
        </w:rPr>
        <w:t>по</w:t>
      </w:r>
      <w:r w:rsidRPr="00B112AC">
        <w:rPr>
          <w:spacing w:val="6"/>
        </w:rPr>
        <w:t xml:space="preserve"> </w:t>
      </w:r>
      <w:r w:rsidR="00F64B2F">
        <w:rPr>
          <w:spacing w:val="6"/>
        </w:rPr>
        <w:t xml:space="preserve">благоустройству </w:t>
      </w:r>
      <w:r w:rsidR="003C458D">
        <w:rPr>
          <w:rFonts w:eastAsia="Arial"/>
          <w:szCs w:val="28"/>
          <w:lang w:eastAsia="ar-SA"/>
        </w:rPr>
        <w:t>муниципальных территорий общего польз</w:t>
      </w:r>
      <w:r w:rsidR="003C458D">
        <w:rPr>
          <w:rFonts w:eastAsia="Arial"/>
          <w:szCs w:val="28"/>
          <w:lang w:eastAsia="ar-SA"/>
        </w:rPr>
        <w:t>о</w:t>
      </w:r>
      <w:r w:rsidR="003C458D">
        <w:rPr>
          <w:rFonts w:eastAsia="Arial"/>
          <w:szCs w:val="28"/>
          <w:lang w:eastAsia="ar-SA"/>
        </w:rPr>
        <w:t xml:space="preserve">вания и мест массового отдыха населения </w:t>
      </w:r>
      <w:r w:rsidRPr="00B112AC">
        <w:rPr>
          <w:spacing w:val="-1"/>
        </w:rPr>
        <w:t>определяются</w:t>
      </w:r>
      <w:r w:rsidRPr="00B112AC">
        <w:rPr>
          <w:spacing w:val="5"/>
        </w:rPr>
        <w:t xml:space="preserve"> </w:t>
      </w:r>
      <w:r w:rsidRPr="00B112AC">
        <w:t>на</w:t>
      </w:r>
      <w:r w:rsidRPr="00B112AC">
        <w:rPr>
          <w:spacing w:val="5"/>
        </w:rPr>
        <w:t xml:space="preserve"> </w:t>
      </w:r>
      <w:r w:rsidRPr="00B112AC">
        <w:rPr>
          <w:spacing w:val="-1"/>
        </w:rPr>
        <w:t>основании</w:t>
      </w:r>
      <w:r w:rsidRPr="00B112AC">
        <w:rPr>
          <w:spacing w:val="8"/>
        </w:rPr>
        <w:t xml:space="preserve"> </w:t>
      </w:r>
      <w:r w:rsidRPr="00B112AC">
        <w:rPr>
          <w:spacing w:val="-1"/>
        </w:rPr>
        <w:t>перечня</w:t>
      </w:r>
      <w:r w:rsidRPr="00B112AC">
        <w:rPr>
          <w:spacing w:val="6"/>
        </w:rPr>
        <w:t xml:space="preserve"> </w:t>
      </w:r>
      <w:r w:rsidR="003C458D">
        <w:rPr>
          <w:rFonts w:eastAsia="Arial"/>
          <w:szCs w:val="28"/>
          <w:lang w:eastAsia="ar-SA"/>
        </w:rPr>
        <w:t>м</w:t>
      </w:r>
      <w:r w:rsidR="003C458D">
        <w:rPr>
          <w:rFonts w:eastAsia="Arial"/>
          <w:szCs w:val="28"/>
          <w:lang w:eastAsia="ar-SA"/>
        </w:rPr>
        <w:t>у</w:t>
      </w:r>
      <w:r w:rsidR="003C458D">
        <w:rPr>
          <w:rFonts w:eastAsia="Arial"/>
          <w:szCs w:val="28"/>
          <w:lang w:eastAsia="ar-SA"/>
        </w:rPr>
        <w:t xml:space="preserve">ниципальных территорий общего пользования и мест массового отдыха населения </w:t>
      </w:r>
      <w:r w:rsidRPr="00B112AC">
        <w:rPr>
          <w:spacing w:val="-1"/>
        </w:rPr>
        <w:t>планируемых</w:t>
      </w:r>
      <w:r w:rsidRPr="00B112AC">
        <w:rPr>
          <w:spacing w:val="21"/>
        </w:rPr>
        <w:t xml:space="preserve"> </w:t>
      </w:r>
      <w:r w:rsidRPr="00B112AC">
        <w:t>к</w:t>
      </w:r>
      <w:r w:rsidRPr="00B112AC">
        <w:rPr>
          <w:spacing w:val="21"/>
        </w:rPr>
        <w:t xml:space="preserve"> </w:t>
      </w:r>
      <w:r w:rsidRPr="00B112AC">
        <w:rPr>
          <w:spacing w:val="-1"/>
        </w:rPr>
        <w:t>благоустройству</w:t>
      </w:r>
      <w:r w:rsidRPr="00B112AC">
        <w:rPr>
          <w:spacing w:val="16"/>
        </w:rPr>
        <w:t xml:space="preserve"> </w:t>
      </w:r>
      <w:r w:rsidRPr="00B112AC">
        <w:t>в</w:t>
      </w:r>
      <w:r w:rsidRPr="00B112AC">
        <w:rPr>
          <w:spacing w:val="20"/>
        </w:rPr>
        <w:t xml:space="preserve"> </w:t>
      </w:r>
      <w:r w:rsidRPr="00B112AC">
        <w:rPr>
          <w:spacing w:val="-1"/>
        </w:rPr>
        <w:t>2018</w:t>
      </w:r>
      <w:r w:rsidRPr="00B112AC">
        <w:rPr>
          <w:spacing w:val="27"/>
        </w:rPr>
        <w:t xml:space="preserve"> </w:t>
      </w:r>
      <w:r w:rsidRPr="00B112AC">
        <w:t>-</w:t>
      </w:r>
      <w:r w:rsidRPr="00B112AC">
        <w:rPr>
          <w:spacing w:val="21"/>
        </w:rPr>
        <w:t xml:space="preserve"> </w:t>
      </w:r>
      <w:r w:rsidRPr="00B112AC">
        <w:rPr>
          <w:spacing w:val="-1"/>
        </w:rPr>
        <w:t>2022</w:t>
      </w:r>
      <w:r w:rsidRPr="00B112AC">
        <w:rPr>
          <w:spacing w:val="21"/>
        </w:rPr>
        <w:t xml:space="preserve"> </w:t>
      </w:r>
      <w:r w:rsidRPr="00B112AC">
        <w:rPr>
          <w:spacing w:val="-1"/>
        </w:rPr>
        <w:t>годах</w:t>
      </w:r>
      <w:r w:rsidR="00E04B31">
        <w:rPr>
          <w:spacing w:val="-1"/>
        </w:rPr>
        <w:t>.</w:t>
      </w:r>
    </w:p>
    <w:p w:rsidR="001625F5" w:rsidRDefault="005E371C" w:rsidP="001625F5">
      <w:pPr>
        <w:spacing w:after="1" w:line="280" w:lineRule="atLeast"/>
        <w:ind w:firstLine="567"/>
        <w:rPr>
          <w:szCs w:val="28"/>
        </w:rPr>
      </w:pPr>
      <w:r>
        <w:rPr>
          <w:szCs w:val="28"/>
        </w:rPr>
        <w:t>П</w:t>
      </w:r>
      <w:r w:rsidR="00E04B31" w:rsidRPr="00C829E1">
        <w:rPr>
          <w:szCs w:val="28"/>
        </w:rPr>
        <w:t xml:space="preserve">еречень </w:t>
      </w:r>
      <w:r w:rsidR="003C458D">
        <w:rPr>
          <w:rFonts w:eastAsia="Arial"/>
          <w:szCs w:val="28"/>
          <w:lang w:eastAsia="ar-SA"/>
        </w:rPr>
        <w:t>муниципальных территорий общего пользования и мест массового отдыха населения</w:t>
      </w:r>
      <w:r w:rsidR="00F64B2F">
        <w:rPr>
          <w:szCs w:val="28"/>
        </w:rPr>
        <w:t xml:space="preserve">, подлежащих благоустройству в 2018 – 2022 годах, </w:t>
      </w:r>
      <w:r w:rsidR="00E04B31" w:rsidRPr="00C11EAB">
        <w:rPr>
          <w:szCs w:val="28"/>
        </w:rPr>
        <w:t xml:space="preserve">оформляется </w:t>
      </w:r>
      <w:r>
        <w:rPr>
          <w:szCs w:val="28"/>
        </w:rPr>
        <w:t xml:space="preserve">по форме </w:t>
      </w:r>
      <w:r w:rsidR="00E04B31" w:rsidRPr="00C11EAB">
        <w:rPr>
          <w:szCs w:val="28"/>
        </w:rPr>
        <w:t xml:space="preserve">приложения № </w:t>
      </w:r>
      <w:r w:rsidR="00F64B2F">
        <w:rPr>
          <w:szCs w:val="28"/>
        </w:rPr>
        <w:t>4</w:t>
      </w:r>
      <w:r w:rsidR="00E04B31" w:rsidRPr="00C11EAB">
        <w:rPr>
          <w:szCs w:val="28"/>
        </w:rPr>
        <w:t xml:space="preserve"> к Программе.</w:t>
      </w:r>
      <w:r w:rsidR="00E04B31">
        <w:rPr>
          <w:szCs w:val="28"/>
        </w:rPr>
        <w:t xml:space="preserve"> </w:t>
      </w:r>
    </w:p>
    <w:p w:rsidR="00404FF8" w:rsidRPr="001625F5" w:rsidRDefault="00DF7C8F" w:rsidP="001625F5">
      <w:pPr>
        <w:spacing w:after="1" w:line="280" w:lineRule="atLeast"/>
        <w:ind w:firstLine="567"/>
        <w:rPr>
          <w:szCs w:val="28"/>
        </w:rPr>
      </w:pPr>
      <w:r>
        <w:rPr>
          <w:spacing w:val="-1"/>
        </w:rPr>
        <w:t>3</w:t>
      </w:r>
      <w:r w:rsidR="00404FF8">
        <w:rPr>
          <w:spacing w:val="-1"/>
        </w:rPr>
        <w:t>.</w:t>
      </w:r>
      <w:r w:rsidR="00C829E1">
        <w:rPr>
          <w:spacing w:val="-1"/>
        </w:rPr>
        <w:t xml:space="preserve"> </w:t>
      </w:r>
      <w:r w:rsidR="00404FF8" w:rsidRPr="00B112AC">
        <w:rPr>
          <w:spacing w:val="-1"/>
        </w:rPr>
        <w:t>Создание</w:t>
      </w:r>
      <w:r w:rsidR="00404FF8" w:rsidRPr="00B112AC">
        <w:rPr>
          <w:spacing w:val="37"/>
        </w:rPr>
        <w:t xml:space="preserve"> </w:t>
      </w:r>
      <w:r w:rsidR="00404FF8" w:rsidRPr="00B112AC">
        <w:rPr>
          <w:spacing w:val="-1"/>
        </w:rPr>
        <w:t>условий</w:t>
      </w:r>
      <w:r w:rsidR="00404FF8" w:rsidRPr="00B112AC">
        <w:rPr>
          <w:spacing w:val="41"/>
        </w:rPr>
        <w:t xml:space="preserve"> </w:t>
      </w:r>
      <w:r w:rsidR="00404FF8" w:rsidRPr="00B112AC">
        <w:rPr>
          <w:spacing w:val="-2"/>
        </w:rPr>
        <w:t>для</w:t>
      </w:r>
      <w:r w:rsidR="00404FF8" w:rsidRPr="00B112AC">
        <w:rPr>
          <w:spacing w:val="40"/>
        </w:rPr>
        <w:t xml:space="preserve"> </w:t>
      </w:r>
      <w:r w:rsidR="00404FF8" w:rsidRPr="00B112AC">
        <w:rPr>
          <w:spacing w:val="-1"/>
        </w:rPr>
        <w:t>трудового</w:t>
      </w:r>
      <w:r w:rsidR="00404FF8" w:rsidRPr="00B112AC">
        <w:rPr>
          <w:spacing w:val="40"/>
        </w:rPr>
        <w:t xml:space="preserve"> </w:t>
      </w:r>
      <w:r w:rsidR="00404FF8" w:rsidRPr="00B112AC">
        <w:rPr>
          <w:spacing w:val="-1"/>
        </w:rPr>
        <w:t>участия</w:t>
      </w:r>
      <w:r w:rsidR="00404FF8" w:rsidRPr="00B112AC">
        <w:rPr>
          <w:spacing w:val="38"/>
        </w:rPr>
        <w:t xml:space="preserve"> </w:t>
      </w:r>
      <w:r w:rsidR="00404FF8" w:rsidRPr="00B112AC">
        <w:rPr>
          <w:spacing w:val="-1"/>
        </w:rPr>
        <w:t>населения</w:t>
      </w:r>
      <w:r w:rsidR="00404FF8" w:rsidRPr="00B112AC">
        <w:rPr>
          <w:spacing w:val="38"/>
        </w:rPr>
        <w:t xml:space="preserve"> </w:t>
      </w:r>
      <w:r w:rsidR="00404FF8" w:rsidRPr="00B112AC">
        <w:t>в</w:t>
      </w:r>
      <w:r w:rsidR="00404FF8" w:rsidRPr="00B112AC">
        <w:rPr>
          <w:spacing w:val="37"/>
        </w:rPr>
        <w:t xml:space="preserve"> </w:t>
      </w:r>
      <w:r w:rsidR="00404FF8" w:rsidRPr="00B112AC">
        <w:rPr>
          <w:spacing w:val="-1"/>
        </w:rPr>
        <w:t>благоустройстве</w:t>
      </w:r>
      <w:r w:rsidR="00404FF8" w:rsidRPr="00B112AC">
        <w:rPr>
          <w:spacing w:val="40"/>
        </w:rPr>
        <w:t xml:space="preserve"> </w:t>
      </w:r>
      <w:r w:rsidR="00404FF8" w:rsidRPr="00B112AC">
        <w:rPr>
          <w:spacing w:val="-1"/>
        </w:rPr>
        <w:t>те</w:t>
      </w:r>
      <w:r w:rsidR="00404FF8" w:rsidRPr="00B112AC">
        <w:rPr>
          <w:spacing w:val="-1"/>
        </w:rPr>
        <w:t>р</w:t>
      </w:r>
      <w:r w:rsidR="00404FF8" w:rsidRPr="00B112AC">
        <w:rPr>
          <w:spacing w:val="-1"/>
        </w:rPr>
        <w:t>риторий</w:t>
      </w:r>
      <w:r w:rsidR="00404FF8" w:rsidRPr="00B112AC">
        <w:rPr>
          <w:spacing w:val="38"/>
        </w:rPr>
        <w:t xml:space="preserve"> </w:t>
      </w:r>
      <w:r w:rsidR="00404FF8" w:rsidRPr="00B112AC">
        <w:rPr>
          <w:spacing w:val="-1"/>
        </w:rPr>
        <w:t>города</w:t>
      </w:r>
      <w:r w:rsidR="00404FF8" w:rsidRPr="00B112AC">
        <w:rPr>
          <w:spacing w:val="40"/>
        </w:rPr>
        <w:t xml:space="preserve"> </w:t>
      </w:r>
      <w:r w:rsidR="00B10DA1" w:rsidRPr="00404FF8">
        <w:rPr>
          <w:spacing w:val="-1"/>
        </w:rPr>
        <w:t>Нижнего Новгорода</w:t>
      </w:r>
      <w:r w:rsidR="00404FF8" w:rsidRPr="00B112AC">
        <w:rPr>
          <w:spacing w:val="40"/>
        </w:rPr>
        <w:t xml:space="preserve"> </w:t>
      </w:r>
      <w:r w:rsidR="00404FF8" w:rsidRPr="00B112AC">
        <w:t>в</w:t>
      </w:r>
      <w:r w:rsidR="00404FF8" w:rsidRPr="00B112AC">
        <w:rPr>
          <w:spacing w:val="37"/>
        </w:rPr>
        <w:t xml:space="preserve"> </w:t>
      </w:r>
      <w:r w:rsidR="00404FF8" w:rsidRPr="00B112AC">
        <w:rPr>
          <w:spacing w:val="-1"/>
        </w:rPr>
        <w:t>рамках</w:t>
      </w:r>
      <w:r w:rsidR="00404FF8" w:rsidRPr="00B112AC">
        <w:rPr>
          <w:spacing w:val="51"/>
        </w:rPr>
        <w:t xml:space="preserve"> </w:t>
      </w:r>
      <w:r w:rsidR="00404FF8" w:rsidRPr="00B112AC">
        <w:rPr>
          <w:spacing w:val="-1"/>
        </w:rPr>
        <w:t>реализации</w:t>
      </w:r>
      <w:r w:rsidR="00404FF8" w:rsidRPr="00B112AC">
        <w:t xml:space="preserve"> </w:t>
      </w:r>
      <w:r w:rsidR="00404FF8" w:rsidRPr="00B112AC">
        <w:rPr>
          <w:spacing w:val="-1"/>
        </w:rPr>
        <w:t>Программы.</w:t>
      </w:r>
    </w:p>
    <w:p w:rsidR="001625F5" w:rsidRDefault="00404FF8" w:rsidP="001625F5">
      <w:pPr>
        <w:pStyle w:val="a3"/>
        <w:spacing w:before="1" w:line="235" w:lineRule="auto"/>
        <w:ind w:right="124"/>
        <w:rPr>
          <w:spacing w:val="-2"/>
        </w:rPr>
      </w:pPr>
      <w:r w:rsidRPr="00B112AC">
        <w:rPr>
          <w:spacing w:val="-1"/>
        </w:rPr>
        <w:t>Ожидаемый</w:t>
      </w:r>
      <w:r w:rsidRPr="00B112AC">
        <w:rPr>
          <w:spacing w:val="33"/>
        </w:rPr>
        <w:t xml:space="preserve"> </w:t>
      </w:r>
      <w:r w:rsidRPr="00B112AC">
        <w:rPr>
          <w:spacing w:val="-1"/>
        </w:rPr>
        <w:t>результат</w:t>
      </w:r>
      <w:r w:rsidRPr="00B112AC">
        <w:rPr>
          <w:spacing w:val="32"/>
        </w:rPr>
        <w:t xml:space="preserve"> </w:t>
      </w:r>
      <w:r w:rsidRPr="00B112AC">
        <w:t>от</w:t>
      </w:r>
      <w:r w:rsidRPr="00B112AC">
        <w:rPr>
          <w:spacing w:val="32"/>
        </w:rPr>
        <w:t xml:space="preserve"> </w:t>
      </w:r>
      <w:r w:rsidRPr="00B112AC">
        <w:rPr>
          <w:spacing w:val="-1"/>
        </w:rPr>
        <w:t>выполнения</w:t>
      </w:r>
      <w:r w:rsidRPr="00B112AC">
        <w:rPr>
          <w:spacing w:val="31"/>
        </w:rPr>
        <w:t xml:space="preserve"> </w:t>
      </w:r>
      <w:r w:rsidRPr="00B112AC">
        <w:rPr>
          <w:spacing w:val="-1"/>
        </w:rPr>
        <w:t>данного</w:t>
      </w:r>
      <w:r w:rsidRPr="00B112AC">
        <w:rPr>
          <w:spacing w:val="31"/>
        </w:rPr>
        <w:t xml:space="preserve"> </w:t>
      </w:r>
      <w:r w:rsidRPr="00B112AC">
        <w:rPr>
          <w:spacing w:val="-1"/>
        </w:rPr>
        <w:t>направления</w:t>
      </w:r>
      <w:r w:rsidRPr="00B112AC">
        <w:rPr>
          <w:spacing w:val="33"/>
        </w:rPr>
        <w:t xml:space="preserve"> </w:t>
      </w:r>
      <w:r w:rsidRPr="00B112AC">
        <w:rPr>
          <w:spacing w:val="-1"/>
        </w:rPr>
        <w:t>выражается</w:t>
      </w:r>
      <w:r w:rsidRPr="00B112AC">
        <w:rPr>
          <w:spacing w:val="33"/>
        </w:rPr>
        <w:t xml:space="preserve"> </w:t>
      </w:r>
      <w:r w:rsidRPr="00B112AC">
        <w:t>в</w:t>
      </w:r>
      <w:r w:rsidRPr="00B112AC">
        <w:rPr>
          <w:spacing w:val="32"/>
        </w:rPr>
        <w:t xml:space="preserve"> </w:t>
      </w:r>
      <w:r w:rsidRPr="00B112AC">
        <w:rPr>
          <w:spacing w:val="-1"/>
        </w:rPr>
        <w:t>ежегодном</w:t>
      </w:r>
      <w:r w:rsidRPr="00B112AC">
        <w:rPr>
          <w:spacing w:val="32"/>
        </w:rPr>
        <w:t xml:space="preserve"> </w:t>
      </w:r>
      <w:r w:rsidRPr="00B112AC">
        <w:rPr>
          <w:spacing w:val="-1"/>
        </w:rPr>
        <w:t>увеличении</w:t>
      </w:r>
      <w:r w:rsidRPr="00B112AC">
        <w:rPr>
          <w:spacing w:val="31"/>
        </w:rPr>
        <w:t xml:space="preserve"> </w:t>
      </w:r>
      <w:r w:rsidRPr="00B112AC">
        <w:t>числа</w:t>
      </w:r>
      <w:r w:rsidRPr="00B112AC">
        <w:rPr>
          <w:spacing w:val="32"/>
        </w:rPr>
        <w:t xml:space="preserve"> </w:t>
      </w:r>
      <w:r w:rsidRPr="00B112AC">
        <w:rPr>
          <w:spacing w:val="-1"/>
        </w:rPr>
        <w:t>жителей</w:t>
      </w:r>
      <w:r w:rsidRPr="00B112AC">
        <w:rPr>
          <w:spacing w:val="65"/>
        </w:rPr>
        <w:t xml:space="preserve"> </w:t>
      </w:r>
      <w:r w:rsidRPr="00B112AC">
        <w:rPr>
          <w:spacing w:val="-1"/>
        </w:rPr>
        <w:t>города</w:t>
      </w:r>
      <w:r w:rsidRPr="00B112AC">
        <w:rPr>
          <w:spacing w:val="37"/>
        </w:rPr>
        <w:t xml:space="preserve"> </w:t>
      </w:r>
      <w:r w:rsidRPr="00404FF8">
        <w:rPr>
          <w:spacing w:val="-1"/>
        </w:rPr>
        <w:t>Нижнего Новгорода</w:t>
      </w:r>
      <w:r w:rsidRPr="00B112AC">
        <w:rPr>
          <w:spacing w:val="-1"/>
        </w:rPr>
        <w:t>,</w:t>
      </w:r>
      <w:r w:rsidRPr="00B112AC">
        <w:rPr>
          <w:spacing w:val="37"/>
        </w:rPr>
        <w:t xml:space="preserve"> </w:t>
      </w:r>
      <w:r w:rsidRPr="00B112AC">
        <w:rPr>
          <w:spacing w:val="-1"/>
        </w:rPr>
        <w:t>выразивших</w:t>
      </w:r>
      <w:r w:rsidRPr="00B112AC">
        <w:rPr>
          <w:spacing w:val="38"/>
        </w:rPr>
        <w:t xml:space="preserve"> </w:t>
      </w:r>
      <w:r w:rsidRPr="00B112AC">
        <w:rPr>
          <w:spacing w:val="-1"/>
        </w:rPr>
        <w:t>готовность</w:t>
      </w:r>
      <w:r w:rsidRPr="00B112AC">
        <w:rPr>
          <w:spacing w:val="36"/>
        </w:rPr>
        <w:t xml:space="preserve"> </w:t>
      </w:r>
      <w:r w:rsidRPr="00B112AC">
        <w:rPr>
          <w:spacing w:val="-1"/>
        </w:rPr>
        <w:t>принять</w:t>
      </w:r>
      <w:r w:rsidRPr="00B112AC">
        <w:rPr>
          <w:spacing w:val="37"/>
        </w:rPr>
        <w:t xml:space="preserve"> </w:t>
      </w:r>
      <w:r w:rsidRPr="00B112AC">
        <w:rPr>
          <w:spacing w:val="-1"/>
        </w:rPr>
        <w:t>участие</w:t>
      </w:r>
      <w:r w:rsidRPr="00B112AC">
        <w:rPr>
          <w:spacing w:val="37"/>
        </w:rPr>
        <w:t xml:space="preserve"> </w:t>
      </w:r>
      <w:r w:rsidRPr="00B112AC">
        <w:t>в</w:t>
      </w:r>
      <w:r w:rsidRPr="00B112AC">
        <w:rPr>
          <w:spacing w:val="37"/>
        </w:rPr>
        <w:t xml:space="preserve"> </w:t>
      </w:r>
      <w:r w:rsidRPr="00B112AC">
        <w:rPr>
          <w:spacing w:val="-1"/>
        </w:rPr>
        <w:t>благоустройстве</w:t>
      </w:r>
      <w:r w:rsidRPr="00B112AC">
        <w:rPr>
          <w:spacing w:val="34"/>
        </w:rPr>
        <w:t xml:space="preserve"> </w:t>
      </w:r>
      <w:r w:rsidRPr="00B112AC">
        <w:rPr>
          <w:spacing w:val="-1"/>
        </w:rPr>
        <w:t>дворовых</w:t>
      </w:r>
      <w:r w:rsidRPr="00B112AC">
        <w:rPr>
          <w:spacing w:val="38"/>
        </w:rPr>
        <w:t xml:space="preserve"> </w:t>
      </w:r>
      <w:r w:rsidRPr="00B112AC">
        <w:rPr>
          <w:spacing w:val="-1"/>
        </w:rPr>
        <w:t>территорий</w:t>
      </w:r>
      <w:r w:rsidRPr="00B112AC">
        <w:rPr>
          <w:spacing w:val="38"/>
        </w:rPr>
        <w:t xml:space="preserve"> </w:t>
      </w:r>
      <w:r w:rsidRPr="00B112AC">
        <w:rPr>
          <w:spacing w:val="-1"/>
        </w:rPr>
        <w:t>многоква</w:t>
      </w:r>
      <w:r w:rsidRPr="00B112AC">
        <w:rPr>
          <w:spacing w:val="-1"/>
        </w:rPr>
        <w:t>р</w:t>
      </w:r>
      <w:r w:rsidRPr="00B112AC">
        <w:rPr>
          <w:spacing w:val="-1"/>
        </w:rPr>
        <w:t>тирных</w:t>
      </w:r>
      <w:r w:rsidRPr="00B112AC">
        <w:rPr>
          <w:spacing w:val="69"/>
        </w:rPr>
        <w:t xml:space="preserve"> </w:t>
      </w:r>
      <w:r w:rsidRPr="00B112AC">
        <w:rPr>
          <w:spacing w:val="-1"/>
        </w:rPr>
        <w:t xml:space="preserve">домов </w:t>
      </w:r>
      <w:r w:rsidRPr="00B112AC">
        <w:t>и</w:t>
      </w:r>
      <w:r w:rsidRPr="00B112AC">
        <w:rPr>
          <w:spacing w:val="-3"/>
        </w:rPr>
        <w:t xml:space="preserve"> </w:t>
      </w:r>
      <w:r w:rsidRPr="00B112AC">
        <w:rPr>
          <w:spacing w:val="-1"/>
        </w:rPr>
        <w:t>поддерживать</w:t>
      </w:r>
      <w:r w:rsidRPr="00B112AC">
        <w:rPr>
          <w:spacing w:val="-2"/>
        </w:rPr>
        <w:t xml:space="preserve"> </w:t>
      </w:r>
      <w:r w:rsidRPr="00B112AC">
        <w:rPr>
          <w:spacing w:val="-1"/>
        </w:rPr>
        <w:t>благоустроенные</w:t>
      </w:r>
      <w:r w:rsidRPr="00B112AC">
        <w:t xml:space="preserve"> </w:t>
      </w:r>
      <w:r w:rsidRPr="00B112AC">
        <w:rPr>
          <w:spacing w:val="-1"/>
        </w:rPr>
        <w:t>дворовые</w:t>
      </w:r>
      <w:r w:rsidRPr="00B112AC">
        <w:rPr>
          <w:spacing w:val="-3"/>
        </w:rPr>
        <w:t xml:space="preserve"> </w:t>
      </w:r>
      <w:r w:rsidRPr="00B112AC">
        <w:rPr>
          <w:spacing w:val="-2"/>
        </w:rPr>
        <w:t xml:space="preserve">территории </w:t>
      </w:r>
      <w:r w:rsidRPr="00B112AC">
        <w:t>в</w:t>
      </w:r>
      <w:r w:rsidRPr="00B112AC">
        <w:rPr>
          <w:spacing w:val="-1"/>
        </w:rPr>
        <w:t xml:space="preserve"> надлеж</w:t>
      </w:r>
      <w:r w:rsidRPr="00B112AC">
        <w:rPr>
          <w:spacing w:val="-1"/>
        </w:rPr>
        <w:t>а</w:t>
      </w:r>
      <w:r w:rsidRPr="00B112AC">
        <w:rPr>
          <w:spacing w:val="-1"/>
        </w:rPr>
        <w:t>щем</w:t>
      </w:r>
      <w:r w:rsidRPr="00B112AC">
        <w:t xml:space="preserve"> </w:t>
      </w:r>
      <w:r w:rsidRPr="00B112AC">
        <w:rPr>
          <w:spacing w:val="-2"/>
        </w:rPr>
        <w:t>виде.</w:t>
      </w:r>
    </w:p>
    <w:p w:rsidR="00C829E1" w:rsidRDefault="00DF7C8F" w:rsidP="001625F5">
      <w:pPr>
        <w:pStyle w:val="a3"/>
        <w:spacing w:before="1" w:line="235" w:lineRule="auto"/>
        <w:ind w:right="124"/>
      </w:pPr>
      <w:r>
        <w:rPr>
          <w:spacing w:val="-1"/>
        </w:rPr>
        <w:t>4</w:t>
      </w:r>
      <w:r w:rsidR="00404FF8">
        <w:rPr>
          <w:spacing w:val="-1"/>
        </w:rPr>
        <w:t>.</w:t>
      </w:r>
      <w:r w:rsidR="002B1CC9">
        <w:rPr>
          <w:spacing w:val="-1"/>
        </w:rPr>
        <w:t xml:space="preserve"> </w:t>
      </w:r>
      <w:r w:rsidR="00404FF8" w:rsidRPr="00B112AC">
        <w:rPr>
          <w:spacing w:val="-1"/>
        </w:rPr>
        <w:t>Создание</w:t>
      </w:r>
      <w:r w:rsidR="00404FF8" w:rsidRPr="00B112AC">
        <w:t xml:space="preserve"> </w:t>
      </w:r>
      <w:r w:rsidR="00404FF8" w:rsidRPr="00B112AC">
        <w:rPr>
          <w:spacing w:val="-1"/>
        </w:rPr>
        <w:t>условий</w:t>
      </w:r>
      <w:r w:rsidR="00404FF8" w:rsidRPr="00B112AC">
        <w:rPr>
          <w:spacing w:val="1"/>
        </w:rPr>
        <w:t xml:space="preserve"> </w:t>
      </w:r>
      <w:r w:rsidR="00404FF8" w:rsidRPr="00B112AC">
        <w:t xml:space="preserve">для </w:t>
      </w:r>
      <w:r w:rsidR="00404FF8" w:rsidRPr="00B112AC">
        <w:rPr>
          <w:spacing w:val="-1"/>
        </w:rPr>
        <w:t>финансового</w:t>
      </w:r>
      <w:r w:rsidR="00404FF8" w:rsidRPr="00B112AC">
        <w:rPr>
          <w:spacing w:val="-2"/>
        </w:rPr>
        <w:t xml:space="preserve"> </w:t>
      </w:r>
      <w:r w:rsidR="00404FF8" w:rsidRPr="00B112AC">
        <w:rPr>
          <w:spacing w:val="-1"/>
        </w:rPr>
        <w:t>участия</w:t>
      </w:r>
      <w:r w:rsidR="00404FF8" w:rsidRPr="00B112AC">
        <w:t xml:space="preserve"> </w:t>
      </w:r>
      <w:r w:rsidR="00404FF8" w:rsidRPr="00B112AC">
        <w:rPr>
          <w:spacing w:val="-1"/>
        </w:rPr>
        <w:t>населения</w:t>
      </w:r>
      <w:r w:rsidR="00404FF8" w:rsidRPr="00B112AC">
        <w:t xml:space="preserve"> в</w:t>
      </w:r>
      <w:r w:rsidR="00404FF8" w:rsidRPr="00B112AC">
        <w:rPr>
          <w:spacing w:val="-2"/>
        </w:rPr>
        <w:t xml:space="preserve"> </w:t>
      </w:r>
      <w:r w:rsidR="00404FF8" w:rsidRPr="00B112AC">
        <w:t>благоустройств</w:t>
      </w:r>
      <w:r w:rsidR="00C829E1">
        <w:t xml:space="preserve">е </w:t>
      </w:r>
    </w:p>
    <w:p w:rsidR="00404FF8" w:rsidRPr="00B112AC" w:rsidRDefault="00404FF8" w:rsidP="001625F5">
      <w:pPr>
        <w:pStyle w:val="a3"/>
        <w:widowControl w:val="0"/>
        <w:tabs>
          <w:tab w:val="left" w:pos="0"/>
          <w:tab w:val="left" w:pos="142"/>
          <w:tab w:val="left" w:pos="567"/>
          <w:tab w:val="left" w:pos="851"/>
        </w:tabs>
        <w:spacing w:before="2" w:line="316" w:lineRule="exact"/>
        <w:ind w:right="115" w:firstLine="0"/>
      </w:pPr>
      <w:r w:rsidRPr="00B112AC">
        <w:rPr>
          <w:spacing w:val="-1"/>
        </w:rPr>
        <w:t>терр</w:t>
      </w:r>
      <w:r w:rsidR="00C829E1">
        <w:rPr>
          <w:spacing w:val="-1"/>
        </w:rPr>
        <w:t>и</w:t>
      </w:r>
      <w:r w:rsidRPr="00B112AC">
        <w:rPr>
          <w:spacing w:val="-1"/>
        </w:rPr>
        <w:t>торий</w:t>
      </w:r>
      <w:r w:rsidRPr="00B112AC">
        <w:t xml:space="preserve"> </w:t>
      </w:r>
      <w:r w:rsidRPr="00B112AC">
        <w:rPr>
          <w:spacing w:val="-2"/>
        </w:rPr>
        <w:t>города</w:t>
      </w:r>
      <w:r w:rsidRPr="00B112AC">
        <w:t xml:space="preserve"> </w:t>
      </w:r>
      <w:r w:rsidR="00B10DA1" w:rsidRPr="00404FF8">
        <w:rPr>
          <w:spacing w:val="-1"/>
        </w:rPr>
        <w:t>Нижнего Новгорода</w:t>
      </w:r>
      <w:r w:rsidRPr="00B112AC">
        <w:t xml:space="preserve"> в</w:t>
      </w:r>
      <w:r w:rsidRPr="00B112AC">
        <w:rPr>
          <w:spacing w:val="-1"/>
        </w:rPr>
        <w:t xml:space="preserve"> рамках</w:t>
      </w:r>
      <w:r w:rsidRPr="00B112AC">
        <w:rPr>
          <w:spacing w:val="35"/>
        </w:rPr>
        <w:t xml:space="preserve"> </w:t>
      </w:r>
      <w:r w:rsidRPr="00B112AC">
        <w:rPr>
          <w:spacing w:val="-1"/>
        </w:rPr>
        <w:t>реализации</w:t>
      </w:r>
      <w:r w:rsidRPr="00B112AC">
        <w:t xml:space="preserve"> </w:t>
      </w:r>
      <w:r w:rsidRPr="00B112AC">
        <w:rPr>
          <w:spacing w:val="-1"/>
        </w:rPr>
        <w:t>Программы.</w:t>
      </w:r>
    </w:p>
    <w:p w:rsidR="004E07BE" w:rsidRPr="00A06D0F" w:rsidRDefault="004E07BE" w:rsidP="001625F5">
      <w:pPr>
        <w:autoSpaceDE w:val="0"/>
        <w:autoSpaceDN w:val="0"/>
        <w:adjustRightInd w:val="0"/>
        <w:ind w:firstLine="567"/>
        <w:rPr>
          <w:color w:val="000000"/>
          <w:szCs w:val="28"/>
        </w:rPr>
      </w:pPr>
      <w:r w:rsidRPr="00A06D0F">
        <w:rPr>
          <w:color w:val="000000"/>
          <w:szCs w:val="28"/>
        </w:rPr>
        <w:t xml:space="preserve">Перечень </w:t>
      </w:r>
      <w:r w:rsidR="00DF7C8F" w:rsidRPr="00A06D0F">
        <w:rPr>
          <w:color w:val="000000"/>
          <w:szCs w:val="28"/>
        </w:rPr>
        <w:t xml:space="preserve">основных </w:t>
      </w:r>
      <w:r w:rsidRPr="00A06D0F">
        <w:rPr>
          <w:szCs w:val="28"/>
        </w:rPr>
        <w:t>мероприятий</w:t>
      </w:r>
      <w:r w:rsidR="008A6CAB">
        <w:rPr>
          <w:szCs w:val="28"/>
        </w:rPr>
        <w:t xml:space="preserve"> Программы</w:t>
      </w:r>
      <w:r w:rsidRPr="00A06D0F">
        <w:rPr>
          <w:color w:val="000000"/>
          <w:szCs w:val="28"/>
        </w:rPr>
        <w:t xml:space="preserve"> представлен в</w:t>
      </w:r>
      <w:r w:rsidR="00C829E1">
        <w:rPr>
          <w:color w:val="000000"/>
          <w:szCs w:val="28"/>
        </w:rPr>
        <w:t xml:space="preserve"> приложении</w:t>
      </w:r>
      <w:r w:rsidRPr="00A06D0F">
        <w:rPr>
          <w:color w:val="000000"/>
          <w:szCs w:val="28"/>
        </w:rPr>
        <w:t xml:space="preserve"> </w:t>
      </w:r>
      <w:r w:rsidR="00A06D0F" w:rsidRPr="00A06D0F">
        <w:rPr>
          <w:szCs w:val="28"/>
        </w:rPr>
        <w:t>№</w:t>
      </w:r>
      <w:r w:rsidR="000A2D4C">
        <w:rPr>
          <w:szCs w:val="28"/>
        </w:rPr>
        <w:t>2</w:t>
      </w:r>
      <w:r w:rsidR="008A6CAB">
        <w:rPr>
          <w:szCs w:val="28"/>
        </w:rPr>
        <w:t xml:space="preserve"> Программы.</w:t>
      </w:r>
      <w:r w:rsidRPr="00A06D0F">
        <w:rPr>
          <w:color w:val="000000"/>
          <w:szCs w:val="28"/>
        </w:rPr>
        <w:t xml:space="preserve"> </w:t>
      </w:r>
    </w:p>
    <w:p w:rsidR="00A06D0F" w:rsidRPr="00A06D0F" w:rsidRDefault="004E07BE" w:rsidP="001625F5">
      <w:pPr>
        <w:autoSpaceDE w:val="0"/>
        <w:autoSpaceDN w:val="0"/>
        <w:adjustRightInd w:val="0"/>
        <w:ind w:firstLine="567"/>
        <w:rPr>
          <w:color w:val="000000"/>
          <w:szCs w:val="28"/>
        </w:rPr>
      </w:pPr>
      <w:r w:rsidRPr="00A06D0F">
        <w:rPr>
          <w:color w:val="000000"/>
          <w:szCs w:val="28"/>
        </w:rPr>
        <w:t xml:space="preserve">Сроки реализации мероприятий Программы отражены в приложении № </w:t>
      </w:r>
      <w:r w:rsidR="00A06D0F">
        <w:rPr>
          <w:color w:val="000000"/>
          <w:szCs w:val="28"/>
        </w:rPr>
        <w:t>5</w:t>
      </w:r>
      <w:r w:rsidR="00A06D0F" w:rsidRPr="00A06D0F">
        <w:rPr>
          <w:spacing w:val="-1"/>
        </w:rPr>
        <w:t xml:space="preserve"> </w:t>
      </w:r>
      <w:r w:rsidR="00A06D0F" w:rsidRPr="00A06D0F">
        <w:rPr>
          <w:spacing w:val="-2"/>
        </w:rPr>
        <w:t>Пр</w:t>
      </w:r>
      <w:r w:rsidR="00A06D0F" w:rsidRPr="00A06D0F">
        <w:rPr>
          <w:spacing w:val="-2"/>
        </w:rPr>
        <w:t>о</w:t>
      </w:r>
      <w:r w:rsidR="00A06D0F" w:rsidRPr="00A06D0F">
        <w:rPr>
          <w:spacing w:val="-2"/>
        </w:rPr>
        <w:t>граммы</w:t>
      </w:r>
      <w:r w:rsidR="00A06D0F" w:rsidRPr="00A06D0F">
        <w:rPr>
          <w:color w:val="000000"/>
          <w:szCs w:val="28"/>
        </w:rPr>
        <w:t xml:space="preserve">. </w:t>
      </w:r>
    </w:p>
    <w:p w:rsidR="00C11EAB" w:rsidRDefault="004E07BE" w:rsidP="001625F5">
      <w:pPr>
        <w:autoSpaceDE w:val="0"/>
        <w:autoSpaceDN w:val="0"/>
        <w:adjustRightInd w:val="0"/>
        <w:ind w:firstLine="567"/>
        <w:rPr>
          <w:color w:val="000000"/>
          <w:szCs w:val="28"/>
        </w:rPr>
      </w:pPr>
      <w:r w:rsidRPr="00A06D0F">
        <w:rPr>
          <w:color w:val="000000"/>
          <w:szCs w:val="28"/>
        </w:rPr>
        <w:t xml:space="preserve"> </w:t>
      </w:r>
    </w:p>
    <w:p w:rsidR="004E07BE" w:rsidRDefault="004E07BE" w:rsidP="00554DFA">
      <w:pPr>
        <w:autoSpaceDE w:val="0"/>
        <w:autoSpaceDN w:val="0"/>
        <w:adjustRightInd w:val="0"/>
        <w:ind w:firstLine="567"/>
        <w:jc w:val="center"/>
        <w:rPr>
          <w:color w:val="000000"/>
          <w:szCs w:val="28"/>
        </w:rPr>
      </w:pPr>
      <w:r w:rsidRPr="004E07BE">
        <w:rPr>
          <w:color w:val="000000"/>
          <w:szCs w:val="28"/>
        </w:rPr>
        <w:t>2.5</w:t>
      </w:r>
      <w:r w:rsidR="00C11EAB">
        <w:rPr>
          <w:color w:val="000000"/>
          <w:szCs w:val="28"/>
        </w:rPr>
        <w:t>.</w:t>
      </w:r>
      <w:r w:rsidRPr="004E07BE">
        <w:rPr>
          <w:color w:val="000000"/>
          <w:szCs w:val="28"/>
        </w:rPr>
        <w:t xml:space="preserve"> Ресурсное обеспечение Программы</w:t>
      </w:r>
    </w:p>
    <w:p w:rsidR="005E3588" w:rsidRDefault="005E3588" w:rsidP="001625F5">
      <w:pPr>
        <w:autoSpaceDE w:val="0"/>
        <w:autoSpaceDN w:val="0"/>
        <w:adjustRightInd w:val="0"/>
        <w:ind w:firstLine="567"/>
        <w:rPr>
          <w:color w:val="000000"/>
          <w:szCs w:val="28"/>
        </w:rPr>
      </w:pPr>
    </w:p>
    <w:p w:rsidR="004E07BE" w:rsidRPr="004C00EB" w:rsidRDefault="004E07BE" w:rsidP="001625F5">
      <w:pPr>
        <w:autoSpaceDE w:val="0"/>
        <w:autoSpaceDN w:val="0"/>
        <w:adjustRightInd w:val="0"/>
        <w:ind w:firstLine="567"/>
        <w:rPr>
          <w:color w:val="000000"/>
          <w:szCs w:val="28"/>
        </w:rPr>
      </w:pPr>
      <w:proofErr w:type="gramStart"/>
      <w:r w:rsidRPr="00D24E95">
        <w:rPr>
          <w:color w:val="000000"/>
          <w:szCs w:val="28"/>
        </w:rPr>
        <w:t>Реализацию Программы предполагается осуществить путем предоставления в установленном порядке субсидий из областного и федерального бюджетов бюдж</w:t>
      </w:r>
      <w:r w:rsidRPr="00D24E95">
        <w:rPr>
          <w:color w:val="000000"/>
          <w:szCs w:val="28"/>
        </w:rPr>
        <w:t>е</w:t>
      </w:r>
      <w:r w:rsidRPr="00D24E95">
        <w:rPr>
          <w:color w:val="000000"/>
          <w:szCs w:val="28"/>
        </w:rPr>
        <w:t>там муниципальных образований.</w:t>
      </w:r>
      <w:proofErr w:type="gramEnd"/>
    </w:p>
    <w:p w:rsidR="004E07BE" w:rsidRPr="004C00EB" w:rsidRDefault="004E07BE" w:rsidP="001625F5">
      <w:pPr>
        <w:autoSpaceDE w:val="0"/>
        <w:autoSpaceDN w:val="0"/>
        <w:adjustRightInd w:val="0"/>
        <w:ind w:firstLine="567"/>
        <w:rPr>
          <w:color w:val="000000"/>
          <w:szCs w:val="28"/>
        </w:rPr>
      </w:pPr>
      <w:r w:rsidRPr="004C00EB">
        <w:rPr>
          <w:color w:val="000000"/>
          <w:szCs w:val="28"/>
        </w:rPr>
        <w:t>Субсидии предоставляются в целях оказания финансовой поддержки при и</w:t>
      </w:r>
      <w:r w:rsidRPr="004C00EB">
        <w:rPr>
          <w:color w:val="000000"/>
          <w:szCs w:val="28"/>
        </w:rPr>
        <w:t>с</w:t>
      </w:r>
      <w:r w:rsidRPr="004C00EB">
        <w:rPr>
          <w:color w:val="000000"/>
          <w:szCs w:val="28"/>
        </w:rPr>
        <w:t xml:space="preserve">полнении расходных обязательств муниципальному образованию город Нижний Новгород на поддержку программы города Нижнего Новгорода «Формирование комфортной городской среды города Нижнего Новгорода на </w:t>
      </w:r>
      <w:r w:rsidR="002A3D07" w:rsidRPr="00B112AC">
        <w:rPr>
          <w:spacing w:val="-1"/>
        </w:rPr>
        <w:t>2018</w:t>
      </w:r>
      <w:r w:rsidR="002A3D07" w:rsidRPr="00B112AC">
        <w:rPr>
          <w:spacing w:val="27"/>
        </w:rPr>
        <w:t xml:space="preserve"> </w:t>
      </w:r>
      <w:r w:rsidR="002A3D07" w:rsidRPr="00B112AC">
        <w:t>-</w:t>
      </w:r>
      <w:r w:rsidR="002A3D07" w:rsidRPr="00B112AC">
        <w:rPr>
          <w:spacing w:val="21"/>
        </w:rPr>
        <w:t xml:space="preserve"> </w:t>
      </w:r>
      <w:r w:rsidR="002A3D07" w:rsidRPr="00B112AC">
        <w:rPr>
          <w:spacing w:val="-1"/>
        </w:rPr>
        <w:t>2022</w:t>
      </w:r>
      <w:r w:rsidR="002A3D07" w:rsidRPr="00B112AC">
        <w:rPr>
          <w:spacing w:val="21"/>
        </w:rPr>
        <w:t xml:space="preserve"> </w:t>
      </w:r>
      <w:r w:rsidR="002A3D07" w:rsidRPr="00B112AC">
        <w:rPr>
          <w:spacing w:val="-1"/>
        </w:rPr>
        <w:t>год</w:t>
      </w:r>
      <w:r w:rsidR="002A3D07">
        <w:rPr>
          <w:spacing w:val="-1"/>
        </w:rPr>
        <w:t>ы</w:t>
      </w:r>
      <w:r w:rsidRPr="004C00EB">
        <w:rPr>
          <w:color w:val="000000"/>
          <w:szCs w:val="28"/>
        </w:rPr>
        <w:t>».</w:t>
      </w:r>
    </w:p>
    <w:p w:rsidR="005E3588" w:rsidRDefault="005E3588" w:rsidP="001625F5">
      <w:pPr>
        <w:autoSpaceDE w:val="0"/>
        <w:autoSpaceDN w:val="0"/>
        <w:adjustRightInd w:val="0"/>
        <w:ind w:firstLine="567"/>
        <w:rPr>
          <w:color w:val="000000"/>
          <w:szCs w:val="28"/>
          <w:highlight w:val="yellow"/>
        </w:rPr>
      </w:pPr>
    </w:p>
    <w:p w:rsidR="004E07BE" w:rsidRPr="00C11EAB" w:rsidRDefault="004E07BE" w:rsidP="001625F5">
      <w:pPr>
        <w:autoSpaceDE w:val="0"/>
        <w:autoSpaceDN w:val="0"/>
        <w:adjustRightInd w:val="0"/>
        <w:ind w:firstLine="567"/>
        <w:rPr>
          <w:color w:val="000000"/>
          <w:szCs w:val="28"/>
        </w:rPr>
      </w:pPr>
      <w:r w:rsidRPr="00C11EAB">
        <w:rPr>
          <w:color w:val="000000"/>
          <w:szCs w:val="28"/>
        </w:rPr>
        <w:t xml:space="preserve">Общий объем финансирования Программы составляет </w:t>
      </w:r>
      <w:r w:rsidR="002A3D07" w:rsidRPr="00C11EAB">
        <w:rPr>
          <w:color w:val="000000"/>
          <w:szCs w:val="28"/>
        </w:rPr>
        <w:t xml:space="preserve">  - </w:t>
      </w:r>
      <w:r w:rsidRPr="00C11EAB">
        <w:rPr>
          <w:color w:val="000000"/>
          <w:szCs w:val="28"/>
        </w:rPr>
        <w:t>тыс. рублей, в том числе:</w:t>
      </w:r>
    </w:p>
    <w:p w:rsidR="004E07BE" w:rsidRDefault="004E07BE" w:rsidP="001625F5">
      <w:pPr>
        <w:autoSpaceDE w:val="0"/>
        <w:autoSpaceDN w:val="0"/>
        <w:adjustRightInd w:val="0"/>
        <w:ind w:firstLine="567"/>
        <w:rPr>
          <w:color w:val="000000"/>
          <w:szCs w:val="28"/>
        </w:rPr>
      </w:pPr>
      <w:r w:rsidRPr="00C11EAB">
        <w:rPr>
          <w:color w:val="000000"/>
          <w:szCs w:val="28"/>
        </w:rPr>
        <w:t xml:space="preserve">средства федерального бюджета </w:t>
      </w:r>
      <w:proofErr w:type="gramStart"/>
      <w:r w:rsidRPr="00C11EAB">
        <w:rPr>
          <w:color w:val="000000"/>
          <w:szCs w:val="28"/>
        </w:rPr>
        <w:t>–т</w:t>
      </w:r>
      <w:proofErr w:type="gramEnd"/>
      <w:r w:rsidRPr="00C11EAB">
        <w:rPr>
          <w:color w:val="000000"/>
          <w:szCs w:val="28"/>
        </w:rPr>
        <w:t>ыс. рублей;</w:t>
      </w:r>
    </w:p>
    <w:p w:rsidR="00C11EAB" w:rsidRPr="00C11EAB" w:rsidRDefault="00C11EAB" w:rsidP="001625F5">
      <w:pPr>
        <w:autoSpaceDE w:val="0"/>
        <w:autoSpaceDN w:val="0"/>
        <w:adjustRightInd w:val="0"/>
        <w:ind w:firstLine="567"/>
        <w:rPr>
          <w:color w:val="000000"/>
          <w:szCs w:val="28"/>
        </w:rPr>
      </w:pPr>
    </w:p>
    <w:p w:rsidR="004E07BE" w:rsidRDefault="004E07BE" w:rsidP="001625F5">
      <w:pPr>
        <w:autoSpaceDE w:val="0"/>
        <w:autoSpaceDN w:val="0"/>
        <w:adjustRightInd w:val="0"/>
        <w:ind w:firstLine="567"/>
        <w:rPr>
          <w:color w:val="000000"/>
          <w:szCs w:val="28"/>
        </w:rPr>
      </w:pPr>
      <w:r w:rsidRPr="00C11EAB">
        <w:rPr>
          <w:color w:val="000000"/>
          <w:szCs w:val="28"/>
        </w:rPr>
        <w:t xml:space="preserve">средства областного бюджета </w:t>
      </w:r>
      <w:proofErr w:type="gramStart"/>
      <w:r w:rsidRPr="00C11EAB">
        <w:rPr>
          <w:color w:val="000000"/>
          <w:szCs w:val="28"/>
        </w:rPr>
        <w:t>–т</w:t>
      </w:r>
      <w:proofErr w:type="gramEnd"/>
      <w:r w:rsidRPr="00C11EAB">
        <w:rPr>
          <w:color w:val="000000"/>
          <w:szCs w:val="28"/>
        </w:rPr>
        <w:t>ыс. рублей;</w:t>
      </w:r>
    </w:p>
    <w:p w:rsidR="00C11EAB" w:rsidRPr="00C11EAB" w:rsidRDefault="00C11EAB" w:rsidP="001625F5">
      <w:pPr>
        <w:autoSpaceDE w:val="0"/>
        <w:autoSpaceDN w:val="0"/>
        <w:adjustRightInd w:val="0"/>
        <w:ind w:firstLine="567"/>
        <w:rPr>
          <w:color w:val="000000"/>
          <w:szCs w:val="28"/>
        </w:rPr>
      </w:pPr>
    </w:p>
    <w:p w:rsidR="004E07BE" w:rsidRDefault="004E07BE" w:rsidP="001625F5">
      <w:pPr>
        <w:autoSpaceDE w:val="0"/>
        <w:autoSpaceDN w:val="0"/>
        <w:adjustRightInd w:val="0"/>
        <w:ind w:firstLine="567"/>
        <w:rPr>
          <w:color w:val="000000"/>
          <w:szCs w:val="28"/>
        </w:rPr>
      </w:pPr>
      <w:r w:rsidRPr="00C11EAB">
        <w:rPr>
          <w:color w:val="000000"/>
          <w:szCs w:val="28"/>
        </w:rPr>
        <w:t xml:space="preserve">за счет средств местного бюджета </w:t>
      </w:r>
      <w:proofErr w:type="gramStart"/>
      <w:r w:rsidRPr="00C11EAB">
        <w:rPr>
          <w:color w:val="000000"/>
          <w:szCs w:val="28"/>
        </w:rPr>
        <w:t>–т</w:t>
      </w:r>
      <w:proofErr w:type="gramEnd"/>
      <w:r w:rsidRPr="00C11EAB">
        <w:rPr>
          <w:color w:val="000000"/>
          <w:szCs w:val="28"/>
        </w:rPr>
        <w:t xml:space="preserve">ыс. рублей </w:t>
      </w:r>
    </w:p>
    <w:p w:rsidR="00C11EAB" w:rsidRPr="00C11EAB" w:rsidRDefault="00C11EAB" w:rsidP="001625F5">
      <w:pPr>
        <w:autoSpaceDE w:val="0"/>
        <w:autoSpaceDN w:val="0"/>
        <w:adjustRightInd w:val="0"/>
        <w:ind w:firstLine="567"/>
        <w:rPr>
          <w:color w:val="000000"/>
          <w:szCs w:val="28"/>
        </w:rPr>
      </w:pPr>
    </w:p>
    <w:p w:rsidR="004E07BE" w:rsidRDefault="004E07BE" w:rsidP="001625F5">
      <w:pPr>
        <w:autoSpaceDE w:val="0"/>
        <w:autoSpaceDN w:val="0"/>
        <w:adjustRightInd w:val="0"/>
        <w:ind w:firstLine="567"/>
        <w:rPr>
          <w:color w:val="000000"/>
          <w:szCs w:val="28"/>
        </w:rPr>
      </w:pPr>
      <w:r w:rsidRPr="00C11EAB">
        <w:rPr>
          <w:color w:val="000000"/>
          <w:szCs w:val="28"/>
        </w:rPr>
        <w:t>В разрезе мероприятий Программы объем финансирования распределен сл</w:t>
      </w:r>
      <w:r w:rsidRPr="00C11EAB">
        <w:rPr>
          <w:color w:val="000000"/>
          <w:szCs w:val="28"/>
        </w:rPr>
        <w:t>е</w:t>
      </w:r>
      <w:r w:rsidRPr="00C11EAB">
        <w:rPr>
          <w:color w:val="000000"/>
          <w:szCs w:val="28"/>
        </w:rPr>
        <w:t>дующим образом:</w:t>
      </w:r>
    </w:p>
    <w:p w:rsidR="00C11EAB" w:rsidRPr="00C11EAB" w:rsidRDefault="00C11EAB" w:rsidP="001625F5">
      <w:pPr>
        <w:autoSpaceDE w:val="0"/>
        <w:autoSpaceDN w:val="0"/>
        <w:adjustRightInd w:val="0"/>
        <w:ind w:firstLine="567"/>
        <w:rPr>
          <w:color w:val="000000"/>
          <w:szCs w:val="28"/>
        </w:rPr>
      </w:pPr>
    </w:p>
    <w:p w:rsidR="004E07BE" w:rsidRDefault="002A3D07" w:rsidP="001625F5">
      <w:pPr>
        <w:autoSpaceDE w:val="0"/>
        <w:autoSpaceDN w:val="0"/>
        <w:adjustRightInd w:val="0"/>
        <w:ind w:firstLine="567"/>
        <w:rPr>
          <w:color w:val="000000"/>
          <w:szCs w:val="28"/>
        </w:rPr>
      </w:pPr>
      <w:r w:rsidRPr="00C11EAB">
        <w:rPr>
          <w:color w:val="000000"/>
          <w:szCs w:val="28"/>
        </w:rPr>
        <w:t xml:space="preserve">Мероприятие </w:t>
      </w:r>
      <w:r w:rsidR="004E07BE" w:rsidRPr="00C11EAB">
        <w:rPr>
          <w:color w:val="000000"/>
          <w:szCs w:val="28"/>
        </w:rPr>
        <w:t>1. Благоустройство дворовых территорий</w:t>
      </w:r>
      <w:r w:rsidR="00DA5B33">
        <w:rPr>
          <w:color w:val="000000"/>
          <w:szCs w:val="28"/>
        </w:rPr>
        <w:t xml:space="preserve"> -        </w:t>
      </w:r>
      <w:r w:rsidR="004E07BE" w:rsidRPr="00C11EAB">
        <w:rPr>
          <w:color w:val="000000"/>
          <w:szCs w:val="28"/>
        </w:rPr>
        <w:t>тыс. руб</w:t>
      </w:r>
      <w:r w:rsidR="00DA5B33">
        <w:rPr>
          <w:color w:val="000000"/>
          <w:szCs w:val="28"/>
        </w:rPr>
        <w:t>.</w:t>
      </w:r>
      <w:r w:rsidR="004E07BE" w:rsidRPr="00C11EAB">
        <w:rPr>
          <w:color w:val="000000"/>
          <w:szCs w:val="28"/>
        </w:rPr>
        <w:t>;</w:t>
      </w:r>
    </w:p>
    <w:p w:rsidR="00C11EAB" w:rsidRPr="00C11EAB" w:rsidRDefault="00C11EAB" w:rsidP="001625F5">
      <w:pPr>
        <w:autoSpaceDE w:val="0"/>
        <w:autoSpaceDN w:val="0"/>
        <w:adjustRightInd w:val="0"/>
        <w:ind w:firstLine="567"/>
        <w:rPr>
          <w:color w:val="000000"/>
          <w:szCs w:val="28"/>
        </w:rPr>
      </w:pPr>
    </w:p>
    <w:p w:rsidR="004E07BE" w:rsidRDefault="002A3D07" w:rsidP="00DA5B33">
      <w:pPr>
        <w:ind w:firstLine="567"/>
        <w:jc w:val="left"/>
        <w:rPr>
          <w:color w:val="000000"/>
          <w:szCs w:val="28"/>
        </w:rPr>
      </w:pPr>
      <w:r w:rsidRPr="00C11EAB">
        <w:rPr>
          <w:color w:val="000000"/>
          <w:szCs w:val="28"/>
        </w:rPr>
        <w:t xml:space="preserve">Мероприятие </w:t>
      </w:r>
      <w:r w:rsidR="004E07BE" w:rsidRPr="00C11EAB">
        <w:rPr>
          <w:color w:val="000000"/>
          <w:szCs w:val="28"/>
        </w:rPr>
        <w:t xml:space="preserve">2. </w:t>
      </w:r>
      <w:r w:rsidR="004E07BE" w:rsidRPr="00DA5B33">
        <w:rPr>
          <w:color w:val="000000"/>
          <w:szCs w:val="28"/>
        </w:rPr>
        <w:t xml:space="preserve">Благоустройство </w:t>
      </w:r>
      <w:r w:rsidR="00DA5B33" w:rsidRPr="00DA5B33">
        <w:rPr>
          <w:szCs w:val="28"/>
        </w:rPr>
        <w:t>м</w:t>
      </w:r>
      <w:r w:rsidR="00DA5B33" w:rsidRPr="00DA5B33">
        <w:rPr>
          <w:rFonts w:eastAsia="Arial"/>
          <w:szCs w:val="28"/>
          <w:lang w:eastAsia="ar-SA"/>
        </w:rPr>
        <w:t>униципальных территорий</w:t>
      </w:r>
      <w:r w:rsidR="00DA5B33">
        <w:rPr>
          <w:rFonts w:eastAsia="Arial"/>
          <w:szCs w:val="28"/>
          <w:lang w:eastAsia="ar-SA"/>
        </w:rPr>
        <w:t xml:space="preserve"> </w:t>
      </w:r>
      <w:r w:rsidR="00DA5B33" w:rsidRPr="00DA5B33">
        <w:rPr>
          <w:rFonts w:eastAsia="Arial"/>
          <w:szCs w:val="28"/>
          <w:lang w:eastAsia="ar-SA"/>
        </w:rPr>
        <w:t>общего польз</w:t>
      </w:r>
      <w:r w:rsidR="00DA5B33" w:rsidRPr="00DA5B33">
        <w:rPr>
          <w:rFonts w:eastAsia="Arial"/>
          <w:szCs w:val="28"/>
          <w:lang w:eastAsia="ar-SA"/>
        </w:rPr>
        <w:t>о</w:t>
      </w:r>
      <w:r w:rsidR="00DA5B33" w:rsidRPr="00DA5B33">
        <w:rPr>
          <w:rFonts w:eastAsia="Arial"/>
          <w:szCs w:val="28"/>
          <w:lang w:eastAsia="ar-SA"/>
        </w:rPr>
        <w:t>вания и мест массового отдыха населения</w:t>
      </w:r>
      <w:r w:rsidRPr="00DA5B33">
        <w:rPr>
          <w:color w:val="000000"/>
          <w:szCs w:val="28"/>
        </w:rPr>
        <w:t xml:space="preserve"> </w:t>
      </w:r>
      <w:r w:rsidR="00DA5B33">
        <w:rPr>
          <w:color w:val="000000"/>
          <w:szCs w:val="28"/>
        </w:rPr>
        <w:t xml:space="preserve">         </w:t>
      </w:r>
      <w:r w:rsidRPr="00C11EAB">
        <w:rPr>
          <w:color w:val="000000"/>
          <w:szCs w:val="28"/>
        </w:rPr>
        <w:t>-</w:t>
      </w:r>
      <w:r w:rsidR="004E07BE" w:rsidRPr="00C11EAB">
        <w:rPr>
          <w:color w:val="000000"/>
          <w:szCs w:val="28"/>
        </w:rPr>
        <w:t xml:space="preserve"> тыс. руб</w:t>
      </w:r>
      <w:r w:rsidR="00DA5B33">
        <w:rPr>
          <w:color w:val="000000"/>
          <w:szCs w:val="28"/>
        </w:rPr>
        <w:t>.</w:t>
      </w:r>
    </w:p>
    <w:p w:rsidR="001625F5" w:rsidRDefault="001625F5" w:rsidP="001625F5">
      <w:pPr>
        <w:autoSpaceDE w:val="0"/>
        <w:autoSpaceDN w:val="0"/>
        <w:adjustRightInd w:val="0"/>
        <w:ind w:firstLine="567"/>
        <w:rPr>
          <w:color w:val="000000"/>
          <w:szCs w:val="28"/>
        </w:rPr>
      </w:pPr>
    </w:p>
    <w:p w:rsidR="002B5D3B" w:rsidRDefault="004E07BE" w:rsidP="001625F5">
      <w:pPr>
        <w:autoSpaceDE w:val="0"/>
        <w:autoSpaceDN w:val="0"/>
        <w:adjustRightInd w:val="0"/>
        <w:ind w:firstLine="567"/>
        <w:rPr>
          <w:color w:val="000000"/>
          <w:szCs w:val="28"/>
          <w:highlight w:val="yellow"/>
        </w:rPr>
      </w:pPr>
      <w:r w:rsidRPr="00C11EAB">
        <w:rPr>
          <w:color w:val="000000"/>
          <w:szCs w:val="28"/>
        </w:rPr>
        <w:t>Ресурсное обеспечение реализации Программы на 201</w:t>
      </w:r>
      <w:r w:rsidR="004E54EC" w:rsidRPr="00C11EAB">
        <w:rPr>
          <w:color w:val="000000"/>
          <w:szCs w:val="28"/>
        </w:rPr>
        <w:t xml:space="preserve">8-2022 </w:t>
      </w:r>
      <w:r w:rsidRPr="00C11EAB">
        <w:rPr>
          <w:color w:val="000000"/>
          <w:szCs w:val="28"/>
        </w:rPr>
        <w:t>год</w:t>
      </w:r>
      <w:r w:rsidR="004E54EC" w:rsidRPr="00C11EAB">
        <w:rPr>
          <w:color w:val="000000"/>
          <w:szCs w:val="28"/>
        </w:rPr>
        <w:t>ы</w:t>
      </w:r>
      <w:r w:rsidRPr="00C11EAB">
        <w:rPr>
          <w:color w:val="000000"/>
          <w:szCs w:val="28"/>
        </w:rPr>
        <w:t xml:space="preserve"> представл</w:t>
      </w:r>
      <w:r w:rsidRPr="00C11EAB">
        <w:rPr>
          <w:color w:val="000000"/>
          <w:szCs w:val="28"/>
        </w:rPr>
        <w:t>е</w:t>
      </w:r>
      <w:r w:rsidRPr="00C11EAB">
        <w:rPr>
          <w:color w:val="000000"/>
          <w:szCs w:val="28"/>
        </w:rPr>
        <w:t>но в приложении № 6.</w:t>
      </w:r>
    </w:p>
    <w:p w:rsidR="002B5D3B" w:rsidRDefault="002B5D3B" w:rsidP="004E07BE">
      <w:pPr>
        <w:autoSpaceDE w:val="0"/>
        <w:autoSpaceDN w:val="0"/>
        <w:adjustRightInd w:val="0"/>
        <w:ind w:firstLine="0"/>
        <w:jc w:val="right"/>
        <w:rPr>
          <w:color w:val="000000"/>
          <w:szCs w:val="28"/>
          <w:highlight w:val="yellow"/>
        </w:rPr>
        <w:sectPr w:rsidR="002B5D3B" w:rsidSect="002B5D3B">
          <w:headerReference w:type="default" r:id="rId9"/>
          <w:footerReference w:type="default" r:id="rId10"/>
          <w:type w:val="nextColumn"/>
          <w:pgSz w:w="11905" w:h="16838"/>
          <w:pgMar w:top="1134" w:right="567" w:bottom="1134" w:left="1134" w:header="709" w:footer="709" w:gutter="0"/>
          <w:cols w:space="708"/>
          <w:titlePg/>
          <w:docGrid w:linePitch="381"/>
        </w:sectPr>
      </w:pPr>
    </w:p>
    <w:p w:rsidR="002B5D3B" w:rsidRDefault="002B5D3B" w:rsidP="00ED0887">
      <w:pPr>
        <w:tabs>
          <w:tab w:val="left" w:pos="10241"/>
        </w:tabs>
        <w:autoSpaceDE w:val="0"/>
        <w:autoSpaceDN w:val="0"/>
        <w:adjustRightInd w:val="0"/>
        <w:ind w:firstLine="0"/>
        <w:rPr>
          <w:color w:val="000000"/>
          <w:szCs w:val="28"/>
          <w:highlight w:val="yellow"/>
        </w:rPr>
      </w:pPr>
    </w:p>
    <w:p w:rsidR="004E07BE" w:rsidRDefault="002B5D3B" w:rsidP="004E07BE">
      <w:pPr>
        <w:ind w:firstLine="0"/>
        <w:jc w:val="right"/>
        <w:rPr>
          <w:bCs/>
          <w:color w:val="000000"/>
          <w:szCs w:val="28"/>
        </w:rPr>
      </w:pPr>
      <w:r>
        <w:rPr>
          <w:bCs/>
          <w:color w:val="000000"/>
          <w:szCs w:val="28"/>
        </w:rPr>
        <w:t>Приложен</w:t>
      </w:r>
      <w:r w:rsidR="004E07BE" w:rsidRPr="00D24E95">
        <w:rPr>
          <w:bCs/>
          <w:color w:val="000000"/>
          <w:szCs w:val="28"/>
        </w:rPr>
        <w:t>ие №</w:t>
      </w:r>
      <w:r w:rsidR="00A368FF">
        <w:rPr>
          <w:bCs/>
          <w:color w:val="000000"/>
          <w:szCs w:val="28"/>
        </w:rPr>
        <w:t xml:space="preserve"> </w:t>
      </w:r>
      <w:r w:rsidR="004E07BE" w:rsidRPr="00D24E95">
        <w:rPr>
          <w:bCs/>
          <w:color w:val="000000"/>
          <w:szCs w:val="28"/>
        </w:rPr>
        <w:t>1</w:t>
      </w:r>
      <w:r w:rsidR="004E07BE" w:rsidRPr="00DC055B">
        <w:t xml:space="preserve"> </w:t>
      </w:r>
      <w:r w:rsidR="004E07BE" w:rsidRPr="00DC055B">
        <w:rPr>
          <w:bCs/>
          <w:color w:val="000000"/>
          <w:szCs w:val="28"/>
        </w:rPr>
        <w:t>к Программе</w:t>
      </w:r>
    </w:p>
    <w:p w:rsidR="00A368FF" w:rsidRDefault="00A368FF" w:rsidP="004E07BE">
      <w:pPr>
        <w:ind w:firstLine="0"/>
        <w:jc w:val="right"/>
        <w:rPr>
          <w:bCs/>
          <w:color w:val="000000"/>
          <w:szCs w:val="28"/>
        </w:rPr>
      </w:pPr>
    </w:p>
    <w:p w:rsidR="00ED0887" w:rsidRPr="00D24E95" w:rsidRDefault="00ED0887" w:rsidP="004E07BE">
      <w:pPr>
        <w:ind w:firstLine="0"/>
        <w:jc w:val="right"/>
        <w:rPr>
          <w:bCs/>
          <w:color w:val="000000"/>
          <w:szCs w:val="28"/>
        </w:rPr>
      </w:pPr>
    </w:p>
    <w:p w:rsidR="004E07BE" w:rsidRPr="00A368FF" w:rsidRDefault="004E07BE" w:rsidP="004E07BE">
      <w:pPr>
        <w:ind w:firstLine="0"/>
        <w:jc w:val="center"/>
        <w:rPr>
          <w:szCs w:val="28"/>
          <w:lang w:eastAsia="en-US"/>
        </w:rPr>
      </w:pPr>
      <w:r w:rsidRPr="00A368FF">
        <w:rPr>
          <w:bCs/>
          <w:color w:val="000000"/>
          <w:szCs w:val="28"/>
        </w:rPr>
        <w:t>СВ</w:t>
      </w:r>
      <w:r w:rsidR="001603E2">
        <w:rPr>
          <w:bCs/>
          <w:color w:val="000000"/>
          <w:szCs w:val="28"/>
        </w:rPr>
        <w:t>Е</w:t>
      </w:r>
      <w:r w:rsidRPr="00A368FF">
        <w:rPr>
          <w:bCs/>
          <w:color w:val="000000"/>
          <w:szCs w:val="28"/>
        </w:rPr>
        <w:t>ДЕНИЯ</w:t>
      </w:r>
    </w:p>
    <w:p w:rsidR="004E07BE" w:rsidRPr="00A368FF" w:rsidRDefault="004E07BE" w:rsidP="004E07BE">
      <w:pPr>
        <w:ind w:firstLine="0"/>
        <w:jc w:val="center"/>
        <w:rPr>
          <w:bCs/>
          <w:color w:val="000000"/>
          <w:szCs w:val="28"/>
        </w:rPr>
      </w:pPr>
      <w:r w:rsidRPr="00A368FF">
        <w:rPr>
          <w:bCs/>
          <w:color w:val="000000"/>
          <w:szCs w:val="28"/>
        </w:rPr>
        <w:t>о показателях (индикаторах) программы</w:t>
      </w:r>
    </w:p>
    <w:p w:rsidR="004E07BE" w:rsidRPr="00D24E95" w:rsidRDefault="004E07BE" w:rsidP="004E07BE">
      <w:pPr>
        <w:ind w:firstLine="0"/>
        <w:jc w:val="center"/>
        <w:rPr>
          <w:b/>
          <w:bCs/>
          <w:color w:val="000000"/>
          <w:sz w:val="22"/>
          <w:szCs w:val="22"/>
        </w:rPr>
      </w:pPr>
    </w:p>
    <w:tbl>
      <w:tblPr>
        <w:tblW w:w="15335" w:type="dxa"/>
        <w:jc w:val="center"/>
        <w:tblInd w:w="87" w:type="dxa"/>
        <w:tblLook w:val="04A0"/>
      </w:tblPr>
      <w:tblGrid>
        <w:gridCol w:w="697"/>
        <w:gridCol w:w="5286"/>
        <w:gridCol w:w="1629"/>
        <w:gridCol w:w="1715"/>
        <w:gridCol w:w="1575"/>
        <w:gridCol w:w="1369"/>
        <w:gridCol w:w="1500"/>
        <w:gridCol w:w="1564"/>
      </w:tblGrid>
      <w:tr w:rsidR="000C268D" w:rsidRPr="001331B5" w:rsidTr="00DA5B33">
        <w:trPr>
          <w:trHeight w:val="1284"/>
          <w:jc w:val="center"/>
        </w:trPr>
        <w:tc>
          <w:tcPr>
            <w:tcW w:w="6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268D" w:rsidRPr="00A368FF" w:rsidRDefault="000C268D" w:rsidP="00A368FF">
            <w:pPr>
              <w:ind w:firstLine="0"/>
              <w:jc w:val="center"/>
              <w:rPr>
                <w:color w:val="000000"/>
                <w:sz w:val="24"/>
                <w:szCs w:val="24"/>
              </w:rPr>
            </w:pPr>
            <w:r w:rsidRPr="00A368FF">
              <w:rPr>
                <w:color w:val="000000"/>
                <w:sz w:val="24"/>
                <w:szCs w:val="24"/>
              </w:rPr>
              <w:t>№</w:t>
            </w:r>
          </w:p>
        </w:tc>
        <w:tc>
          <w:tcPr>
            <w:tcW w:w="53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268D" w:rsidRPr="00A368FF" w:rsidRDefault="000C268D" w:rsidP="00A368FF">
            <w:pPr>
              <w:ind w:firstLine="0"/>
              <w:jc w:val="center"/>
              <w:rPr>
                <w:color w:val="000000"/>
                <w:sz w:val="24"/>
                <w:szCs w:val="24"/>
              </w:rPr>
            </w:pPr>
            <w:r w:rsidRPr="00A368FF">
              <w:rPr>
                <w:color w:val="000000"/>
                <w:sz w:val="24"/>
                <w:szCs w:val="24"/>
              </w:rPr>
              <w:t>Наименование показателя (индикатора)</w:t>
            </w:r>
          </w:p>
        </w:tc>
        <w:tc>
          <w:tcPr>
            <w:tcW w:w="14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268D" w:rsidRPr="00A368FF" w:rsidRDefault="000C268D" w:rsidP="00A368FF">
            <w:pPr>
              <w:ind w:firstLine="0"/>
              <w:jc w:val="center"/>
              <w:rPr>
                <w:color w:val="000000"/>
                <w:sz w:val="24"/>
                <w:szCs w:val="24"/>
              </w:rPr>
            </w:pPr>
            <w:r w:rsidRPr="00A368FF">
              <w:rPr>
                <w:color w:val="000000"/>
                <w:sz w:val="24"/>
                <w:szCs w:val="24"/>
              </w:rPr>
              <w:t>Единица и</w:t>
            </w:r>
            <w:r w:rsidRPr="00A368FF">
              <w:rPr>
                <w:color w:val="000000"/>
                <w:sz w:val="24"/>
                <w:szCs w:val="24"/>
              </w:rPr>
              <w:t>з</w:t>
            </w:r>
            <w:r w:rsidRPr="00A368FF">
              <w:rPr>
                <w:color w:val="000000"/>
                <w:sz w:val="24"/>
                <w:szCs w:val="24"/>
              </w:rPr>
              <w:t>мерения</w:t>
            </w:r>
          </w:p>
        </w:tc>
        <w:tc>
          <w:tcPr>
            <w:tcW w:w="7798" w:type="dxa"/>
            <w:gridSpan w:val="5"/>
            <w:tcBorders>
              <w:top w:val="single" w:sz="8" w:space="0" w:color="auto"/>
              <w:left w:val="nil"/>
              <w:bottom w:val="single" w:sz="8" w:space="0" w:color="auto"/>
              <w:right w:val="single" w:sz="8" w:space="0" w:color="auto"/>
            </w:tcBorders>
            <w:shd w:val="clear" w:color="auto" w:fill="auto"/>
            <w:vAlign w:val="center"/>
            <w:hideMark/>
          </w:tcPr>
          <w:p w:rsidR="000C268D" w:rsidRPr="00A368FF" w:rsidRDefault="000C268D" w:rsidP="00A368FF">
            <w:pPr>
              <w:ind w:firstLine="0"/>
              <w:jc w:val="center"/>
              <w:rPr>
                <w:color w:val="000000"/>
                <w:sz w:val="24"/>
                <w:szCs w:val="24"/>
              </w:rPr>
            </w:pPr>
            <w:r w:rsidRPr="00A368FF">
              <w:rPr>
                <w:color w:val="000000"/>
                <w:sz w:val="24"/>
                <w:szCs w:val="24"/>
              </w:rPr>
              <w:t>Значения показателей</w:t>
            </w:r>
          </w:p>
        </w:tc>
      </w:tr>
      <w:tr w:rsidR="000C268D" w:rsidRPr="001331B5" w:rsidTr="00DA5B33">
        <w:trPr>
          <w:trHeight w:val="300"/>
          <w:jc w:val="center"/>
        </w:trPr>
        <w:tc>
          <w:tcPr>
            <w:tcW w:w="697" w:type="dxa"/>
            <w:vMerge/>
            <w:tcBorders>
              <w:top w:val="single" w:sz="8" w:space="0" w:color="auto"/>
              <w:left w:val="single" w:sz="8" w:space="0" w:color="auto"/>
              <w:bottom w:val="single" w:sz="4" w:space="0" w:color="auto"/>
              <w:right w:val="single" w:sz="8" w:space="0" w:color="auto"/>
            </w:tcBorders>
            <w:vAlign w:val="center"/>
            <w:hideMark/>
          </w:tcPr>
          <w:p w:rsidR="000C268D" w:rsidRPr="00A368FF" w:rsidRDefault="000C268D" w:rsidP="00A368FF">
            <w:pPr>
              <w:ind w:firstLine="0"/>
              <w:jc w:val="center"/>
              <w:rPr>
                <w:color w:val="000000"/>
                <w:sz w:val="24"/>
                <w:szCs w:val="24"/>
              </w:rPr>
            </w:pPr>
          </w:p>
        </w:tc>
        <w:tc>
          <w:tcPr>
            <w:tcW w:w="5358" w:type="dxa"/>
            <w:vMerge/>
            <w:tcBorders>
              <w:top w:val="single" w:sz="8" w:space="0" w:color="auto"/>
              <w:left w:val="single" w:sz="8" w:space="0" w:color="auto"/>
              <w:bottom w:val="single" w:sz="4" w:space="0" w:color="auto"/>
              <w:right w:val="single" w:sz="8" w:space="0" w:color="auto"/>
            </w:tcBorders>
            <w:vAlign w:val="center"/>
            <w:hideMark/>
          </w:tcPr>
          <w:p w:rsidR="000C268D" w:rsidRPr="00A368FF" w:rsidRDefault="000C268D" w:rsidP="00A368FF">
            <w:pPr>
              <w:ind w:firstLine="0"/>
              <w:jc w:val="center"/>
              <w:rPr>
                <w:color w:val="000000"/>
                <w:sz w:val="24"/>
                <w:szCs w:val="24"/>
              </w:rPr>
            </w:pPr>
          </w:p>
        </w:tc>
        <w:tc>
          <w:tcPr>
            <w:tcW w:w="1482" w:type="dxa"/>
            <w:vMerge/>
            <w:tcBorders>
              <w:top w:val="single" w:sz="8" w:space="0" w:color="auto"/>
              <w:left w:val="single" w:sz="8" w:space="0" w:color="auto"/>
              <w:bottom w:val="single" w:sz="4" w:space="0" w:color="auto"/>
              <w:right w:val="single" w:sz="8" w:space="0" w:color="auto"/>
            </w:tcBorders>
            <w:vAlign w:val="center"/>
            <w:hideMark/>
          </w:tcPr>
          <w:p w:rsidR="000C268D" w:rsidRPr="00A368FF" w:rsidRDefault="000C268D" w:rsidP="00A368FF">
            <w:pPr>
              <w:ind w:firstLine="0"/>
              <w:jc w:val="center"/>
              <w:rPr>
                <w:color w:val="000000"/>
                <w:sz w:val="24"/>
                <w:szCs w:val="24"/>
              </w:rPr>
            </w:pPr>
          </w:p>
        </w:tc>
        <w:tc>
          <w:tcPr>
            <w:tcW w:w="1715" w:type="dxa"/>
            <w:tcBorders>
              <w:top w:val="nil"/>
              <w:left w:val="nil"/>
              <w:bottom w:val="single" w:sz="4" w:space="0" w:color="auto"/>
              <w:right w:val="single" w:sz="4" w:space="0" w:color="auto"/>
            </w:tcBorders>
            <w:shd w:val="clear" w:color="auto" w:fill="auto"/>
            <w:vAlign w:val="center"/>
            <w:hideMark/>
          </w:tcPr>
          <w:p w:rsidR="000C268D" w:rsidRPr="00A368FF" w:rsidRDefault="000C268D" w:rsidP="000C268D">
            <w:pPr>
              <w:ind w:firstLine="0"/>
              <w:jc w:val="center"/>
              <w:rPr>
                <w:color w:val="000000"/>
                <w:sz w:val="24"/>
                <w:szCs w:val="24"/>
              </w:rPr>
            </w:pPr>
            <w:r>
              <w:rPr>
                <w:color w:val="000000"/>
                <w:sz w:val="24"/>
                <w:szCs w:val="24"/>
              </w:rPr>
              <w:t xml:space="preserve">2018 </w:t>
            </w:r>
            <w:r w:rsidRPr="00A368FF">
              <w:rPr>
                <w:color w:val="000000"/>
                <w:sz w:val="24"/>
                <w:szCs w:val="24"/>
              </w:rPr>
              <w:t>год</w:t>
            </w:r>
          </w:p>
        </w:tc>
        <w:tc>
          <w:tcPr>
            <w:tcW w:w="1595" w:type="dxa"/>
            <w:tcBorders>
              <w:top w:val="single" w:sz="4" w:space="0" w:color="auto"/>
              <w:left w:val="single" w:sz="4" w:space="0" w:color="auto"/>
              <w:bottom w:val="single" w:sz="4" w:space="0" w:color="auto"/>
              <w:right w:val="single" w:sz="4" w:space="0" w:color="auto"/>
            </w:tcBorders>
          </w:tcPr>
          <w:p w:rsidR="000C268D" w:rsidRDefault="000C268D" w:rsidP="000C268D">
            <w:pPr>
              <w:ind w:firstLine="0"/>
              <w:jc w:val="center"/>
              <w:rPr>
                <w:color w:val="000000"/>
                <w:sz w:val="24"/>
                <w:szCs w:val="24"/>
              </w:rPr>
            </w:pPr>
            <w:r>
              <w:rPr>
                <w:color w:val="000000"/>
                <w:sz w:val="24"/>
                <w:szCs w:val="24"/>
              </w:rPr>
              <w:t xml:space="preserve">2019 </w:t>
            </w:r>
            <w:r w:rsidRPr="00A368FF">
              <w:rPr>
                <w:color w:val="000000"/>
                <w:sz w:val="24"/>
                <w:szCs w:val="24"/>
              </w:rPr>
              <w:t>год</w:t>
            </w:r>
          </w:p>
        </w:tc>
        <w:tc>
          <w:tcPr>
            <w:tcW w:w="1385" w:type="dxa"/>
            <w:tcBorders>
              <w:top w:val="single" w:sz="4" w:space="0" w:color="auto"/>
              <w:left w:val="single" w:sz="4" w:space="0" w:color="auto"/>
              <w:bottom w:val="single" w:sz="4" w:space="0" w:color="auto"/>
              <w:right w:val="single" w:sz="4" w:space="0" w:color="auto"/>
            </w:tcBorders>
          </w:tcPr>
          <w:p w:rsidR="000C268D" w:rsidRDefault="000C268D" w:rsidP="000C268D">
            <w:pPr>
              <w:ind w:firstLine="0"/>
              <w:jc w:val="center"/>
              <w:rPr>
                <w:color w:val="000000"/>
                <w:sz w:val="24"/>
                <w:szCs w:val="24"/>
              </w:rPr>
            </w:pPr>
            <w:r>
              <w:rPr>
                <w:color w:val="000000"/>
                <w:sz w:val="24"/>
                <w:szCs w:val="24"/>
              </w:rPr>
              <w:t xml:space="preserve">2020 </w:t>
            </w:r>
            <w:r w:rsidRPr="00A368FF">
              <w:rPr>
                <w:color w:val="000000"/>
                <w:sz w:val="24"/>
                <w:szCs w:val="24"/>
              </w:rPr>
              <w:t>год</w:t>
            </w:r>
          </w:p>
        </w:tc>
        <w:tc>
          <w:tcPr>
            <w:tcW w:w="1519" w:type="dxa"/>
            <w:tcBorders>
              <w:top w:val="single" w:sz="4" w:space="0" w:color="auto"/>
              <w:left w:val="single" w:sz="4" w:space="0" w:color="auto"/>
              <w:bottom w:val="single" w:sz="4" w:space="0" w:color="auto"/>
              <w:right w:val="single" w:sz="4" w:space="0" w:color="auto"/>
            </w:tcBorders>
          </w:tcPr>
          <w:p w:rsidR="000C268D" w:rsidRDefault="000C268D" w:rsidP="000C268D">
            <w:pPr>
              <w:ind w:firstLine="0"/>
              <w:jc w:val="center"/>
              <w:rPr>
                <w:color w:val="000000"/>
                <w:sz w:val="24"/>
                <w:szCs w:val="24"/>
              </w:rPr>
            </w:pPr>
            <w:r>
              <w:rPr>
                <w:color w:val="000000"/>
                <w:sz w:val="24"/>
                <w:szCs w:val="24"/>
              </w:rPr>
              <w:t xml:space="preserve">2021 </w:t>
            </w:r>
            <w:r w:rsidRPr="00A368FF">
              <w:rPr>
                <w:color w:val="000000"/>
                <w:sz w:val="24"/>
                <w:szCs w:val="24"/>
              </w:rPr>
              <w:t>год</w:t>
            </w:r>
          </w:p>
        </w:tc>
        <w:tc>
          <w:tcPr>
            <w:tcW w:w="1584" w:type="dxa"/>
            <w:tcBorders>
              <w:top w:val="nil"/>
              <w:left w:val="single" w:sz="4" w:space="0" w:color="auto"/>
              <w:bottom w:val="single" w:sz="4" w:space="0" w:color="auto"/>
              <w:right w:val="single" w:sz="8" w:space="0" w:color="auto"/>
            </w:tcBorders>
          </w:tcPr>
          <w:p w:rsidR="000C268D" w:rsidRDefault="000C268D" w:rsidP="000C268D">
            <w:pPr>
              <w:ind w:firstLine="0"/>
              <w:jc w:val="center"/>
              <w:rPr>
                <w:color w:val="000000"/>
                <w:sz w:val="24"/>
                <w:szCs w:val="24"/>
              </w:rPr>
            </w:pPr>
            <w:r>
              <w:rPr>
                <w:color w:val="000000"/>
                <w:sz w:val="24"/>
                <w:szCs w:val="24"/>
              </w:rPr>
              <w:t xml:space="preserve">2022 </w:t>
            </w:r>
            <w:r w:rsidRPr="00A368FF">
              <w:rPr>
                <w:color w:val="000000"/>
                <w:sz w:val="24"/>
                <w:szCs w:val="24"/>
              </w:rPr>
              <w:t>год</w:t>
            </w:r>
          </w:p>
        </w:tc>
      </w:tr>
      <w:tr w:rsidR="00C32F63" w:rsidRPr="001331B5" w:rsidTr="001603E2">
        <w:trPr>
          <w:trHeight w:val="477"/>
          <w:jc w:val="center"/>
        </w:trPr>
        <w:tc>
          <w:tcPr>
            <w:tcW w:w="1533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32F63" w:rsidRPr="00A368FF" w:rsidRDefault="003771E0" w:rsidP="009C4C1B">
            <w:pPr>
              <w:ind w:firstLine="0"/>
              <w:jc w:val="center"/>
              <w:rPr>
                <w:color w:val="000000"/>
                <w:sz w:val="24"/>
                <w:szCs w:val="24"/>
              </w:rPr>
            </w:pPr>
            <w:r>
              <w:rPr>
                <w:color w:val="000000"/>
                <w:sz w:val="24"/>
                <w:szCs w:val="24"/>
              </w:rPr>
              <w:t>1.Дворовые территории</w:t>
            </w:r>
          </w:p>
        </w:tc>
      </w:tr>
      <w:tr w:rsidR="003771E0" w:rsidRPr="001331B5" w:rsidTr="00DA5B33">
        <w:trPr>
          <w:trHeight w:val="697"/>
          <w:jc w:val="center"/>
        </w:trPr>
        <w:tc>
          <w:tcPr>
            <w:tcW w:w="69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771E0" w:rsidRPr="00A368FF" w:rsidRDefault="003771E0" w:rsidP="00CA15C5">
            <w:pPr>
              <w:ind w:firstLine="0"/>
              <w:jc w:val="center"/>
              <w:rPr>
                <w:color w:val="000000"/>
                <w:sz w:val="24"/>
                <w:szCs w:val="24"/>
              </w:rPr>
            </w:pPr>
            <w:r>
              <w:rPr>
                <w:color w:val="000000"/>
                <w:sz w:val="24"/>
                <w:szCs w:val="24"/>
              </w:rPr>
              <w:t>1.1</w:t>
            </w:r>
          </w:p>
        </w:tc>
        <w:tc>
          <w:tcPr>
            <w:tcW w:w="5358" w:type="dxa"/>
            <w:tcBorders>
              <w:top w:val="single" w:sz="4" w:space="0" w:color="auto"/>
              <w:left w:val="nil"/>
              <w:bottom w:val="single" w:sz="8" w:space="0" w:color="auto"/>
              <w:right w:val="single" w:sz="8" w:space="0" w:color="auto"/>
            </w:tcBorders>
            <w:shd w:val="clear" w:color="auto" w:fill="auto"/>
            <w:vAlign w:val="center"/>
            <w:hideMark/>
          </w:tcPr>
          <w:p w:rsidR="003771E0" w:rsidRPr="006B6B66" w:rsidRDefault="003771E0" w:rsidP="00CA15C5">
            <w:pPr>
              <w:ind w:firstLine="0"/>
              <w:rPr>
                <w:sz w:val="24"/>
                <w:szCs w:val="24"/>
              </w:rPr>
            </w:pPr>
            <w:r w:rsidRPr="006B6B66">
              <w:rPr>
                <w:sz w:val="24"/>
                <w:szCs w:val="24"/>
              </w:rPr>
              <w:t>Количество и площадь территорий:</w:t>
            </w:r>
          </w:p>
        </w:tc>
        <w:tc>
          <w:tcPr>
            <w:tcW w:w="1482" w:type="dxa"/>
            <w:tcBorders>
              <w:top w:val="single" w:sz="4" w:space="0" w:color="auto"/>
              <w:left w:val="nil"/>
              <w:bottom w:val="single" w:sz="8" w:space="0" w:color="auto"/>
              <w:right w:val="nil"/>
            </w:tcBorders>
            <w:shd w:val="clear" w:color="auto" w:fill="auto"/>
            <w:vAlign w:val="center"/>
            <w:hideMark/>
          </w:tcPr>
          <w:p w:rsidR="003771E0" w:rsidRPr="00A368FF" w:rsidRDefault="003771E0" w:rsidP="00CA15C5">
            <w:pPr>
              <w:ind w:firstLine="0"/>
              <w:jc w:val="center"/>
              <w:rPr>
                <w:color w:val="000000"/>
                <w:sz w:val="24"/>
                <w:szCs w:val="24"/>
              </w:rPr>
            </w:pPr>
          </w:p>
        </w:tc>
        <w:tc>
          <w:tcPr>
            <w:tcW w:w="171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771E0" w:rsidRPr="006B6B66" w:rsidRDefault="003771E0" w:rsidP="003771E0">
            <w:pPr>
              <w:ind w:firstLine="0"/>
              <w:jc w:val="center"/>
              <w:rPr>
                <w:sz w:val="24"/>
                <w:szCs w:val="24"/>
              </w:rPr>
            </w:pPr>
          </w:p>
        </w:tc>
        <w:tc>
          <w:tcPr>
            <w:tcW w:w="1595" w:type="dxa"/>
            <w:tcBorders>
              <w:top w:val="single" w:sz="4" w:space="0" w:color="auto"/>
              <w:left w:val="single" w:sz="8" w:space="0" w:color="auto"/>
              <w:bottom w:val="single" w:sz="8" w:space="0" w:color="auto"/>
              <w:right w:val="single" w:sz="8" w:space="0" w:color="auto"/>
            </w:tcBorders>
          </w:tcPr>
          <w:p w:rsidR="003771E0" w:rsidRPr="00A368FF" w:rsidRDefault="003771E0" w:rsidP="000C268D">
            <w:pPr>
              <w:ind w:firstLine="0"/>
              <w:jc w:val="center"/>
              <w:rPr>
                <w:color w:val="000000"/>
                <w:sz w:val="24"/>
                <w:szCs w:val="24"/>
              </w:rPr>
            </w:pPr>
          </w:p>
        </w:tc>
        <w:tc>
          <w:tcPr>
            <w:tcW w:w="1385" w:type="dxa"/>
            <w:tcBorders>
              <w:top w:val="single" w:sz="4" w:space="0" w:color="auto"/>
              <w:left w:val="single" w:sz="8" w:space="0" w:color="auto"/>
              <w:bottom w:val="single" w:sz="8" w:space="0" w:color="auto"/>
              <w:right w:val="single" w:sz="8" w:space="0" w:color="auto"/>
            </w:tcBorders>
          </w:tcPr>
          <w:p w:rsidR="003771E0" w:rsidRPr="00A368FF" w:rsidRDefault="003771E0" w:rsidP="000C268D">
            <w:pPr>
              <w:ind w:firstLine="0"/>
              <w:jc w:val="center"/>
              <w:rPr>
                <w:color w:val="000000"/>
                <w:sz w:val="24"/>
                <w:szCs w:val="24"/>
              </w:rPr>
            </w:pPr>
          </w:p>
        </w:tc>
        <w:tc>
          <w:tcPr>
            <w:tcW w:w="1519" w:type="dxa"/>
            <w:tcBorders>
              <w:top w:val="single" w:sz="4" w:space="0" w:color="auto"/>
              <w:left w:val="single" w:sz="8" w:space="0" w:color="auto"/>
              <w:bottom w:val="single" w:sz="8" w:space="0" w:color="auto"/>
              <w:right w:val="single" w:sz="8" w:space="0" w:color="auto"/>
            </w:tcBorders>
          </w:tcPr>
          <w:p w:rsidR="003771E0" w:rsidRPr="00A368FF" w:rsidRDefault="003771E0" w:rsidP="00A368FF">
            <w:pPr>
              <w:ind w:firstLine="0"/>
              <w:jc w:val="center"/>
              <w:rPr>
                <w:color w:val="000000"/>
                <w:sz w:val="24"/>
                <w:szCs w:val="24"/>
              </w:rPr>
            </w:pPr>
          </w:p>
        </w:tc>
        <w:tc>
          <w:tcPr>
            <w:tcW w:w="1584" w:type="dxa"/>
            <w:tcBorders>
              <w:top w:val="single" w:sz="4" w:space="0" w:color="auto"/>
              <w:left w:val="single" w:sz="8" w:space="0" w:color="auto"/>
              <w:bottom w:val="single" w:sz="8" w:space="0" w:color="auto"/>
              <w:right w:val="single" w:sz="8" w:space="0" w:color="auto"/>
            </w:tcBorders>
          </w:tcPr>
          <w:p w:rsidR="003771E0" w:rsidRPr="00A368FF" w:rsidRDefault="003771E0" w:rsidP="00A368FF">
            <w:pPr>
              <w:ind w:firstLine="0"/>
              <w:jc w:val="center"/>
              <w:rPr>
                <w:color w:val="000000"/>
                <w:sz w:val="24"/>
                <w:szCs w:val="24"/>
              </w:rPr>
            </w:pPr>
          </w:p>
        </w:tc>
      </w:tr>
      <w:tr w:rsidR="00AA7702" w:rsidRPr="001331B5" w:rsidTr="00DA5B33">
        <w:trPr>
          <w:trHeight w:val="399"/>
          <w:jc w:val="center"/>
        </w:trPr>
        <w:tc>
          <w:tcPr>
            <w:tcW w:w="697" w:type="dxa"/>
            <w:tcBorders>
              <w:top w:val="nil"/>
              <w:left w:val="single" w:sz="8" w:space="0" w:color="auto"/>
              <w:bottom w:val="single" w:sz="8" w:space="0" w:color="auto"/>
              <w:right w:val="single" w:sz="8" w:space="0" w:color="auto"/>
            </w:tcBorders>
            <w:shd w:val="clear" w:color="auto" w:fill="auto"/>
            <w:vAlign w:val="center"/>
            <w:hideMark/>
          </w:tcPr>
          <w:p w:rsidR="00AA7702" w:rsidRPr="00A368FF" w:rsidRDefault="00AA7702" w:rsidP="00A368FF">
            <w:pPr>
              <w:ind w:firstLine="0"/>
              <w:jc w:val="center"/>
              <w:rPr>
                <w:color w:val="000000"/>
                <w:sz w:val="24"/>
                <w:szCs w:val="24"/>
              </w:rPr>
            </w:pPr>
          </w:p>
        </w:tc>
        <w:tc>
          <w:tcPr>
            <w:tcW w:w="5358" w:type="dxa"/>
            <w:tcBorders>
              <w:top w:val="nil"/>
              <w:left w:val="nil"/>
              <w:bottom w:val="single" w:sz="8" w:space="0" w:color="auto"/>
              <w:right w:val="single" w:sz="8" w:space="0" w:color="auto"/>
            </w:tcBorders>
            <w:shd w:val="clear" w:color="auto" w:fill="auto"/>
            <w:vAlign w:val="center"/>
            <w:hideMark/>
          </w:tcPr>
          <w:p w:rsidR="00AA7702" w:rsidRPr="006B6B66" w:rsidRDefault="00AA7702" w:rsidP="00CA15C5">
            <w:pPr>
              <w:ind w:firstLine="0"/>
              <w:rPr>
                <w:sz w:val="24"/>
                <w:szCs w:val="24"/>
              </w:rPr>
            </w:pPr>
            <w:r w:rsidRPr="006B6B66">
              <w:rPr>
                <w:sz w:val="24"/>
                <w:szCs w:val="24"/>
              </w:rPr>
              <w:t>- всего</w:t>
            </w:r>
          </w:p>
        </w:tc>
        <w:tc>
          <w:tcPr>
            <w:tcW w:w="1482" w:type="dxa"/>
            <w:tcBorders>
              <w:top w:val="nil"/>
              <w:left w:val="nil"/>
              <w:bottom w:val="single" w:sz="8" w:space="0" w:color="auto"/>
              <w:right w:val="nil"/>
            </w:tcBorders>
            <w:shd w:val="clear" w:color="auto" w:fill="auto"/>
            <w:hideMark/>
          </w:tcPr>
          <w:p w:rsidR="00AA7702" w:rsidRPr="006B6B66" w:rsidRDefault="00AA7702" w:rsidP="002F4B7B">
            <w:pPr>
              <w:ind w:firstLine="0"/>
              <w:rPr>
                <w:sz w:val="24"/>
                <w:szCs w:val="24"/>
              </w:rPr>
            </w:pPr>
            <w:r w:rsidRPr="006B6B66">
              <w:rPr>
                <w:sz w:val="24"/>
                <w:szCs w:val="24"/>
              </w:rPr>
              <w:t>ед</w:t>
            </w:r>
            <w:r w:rsidR="002F4B7B">
              <w:rPr>
                <w:sz w:val="24"/>
                <w:szCs w:val="24"/>
              </w:rPr>
              <w:t>иницы</w:t>
            </w:r>
            <w:r w:rsidRPr="006B6B66">
              <w:rPr>
                <w:sz w:val="24"/>
                <w:szCs w:val="24"/>
              </w:rPr>
              <w:t>/кв</w:t>
            </w:r>
            <w:proofErr w:type="gramStart"/>
            <w:r w:rsidRPr="006B6B66">
              <w:rPr>
                <w:sz w:val="24"/>
                <w:szCs w:val="24"/>
              </w:rPr>
              <w:t>.м</w:t>
            </w:r>
            <w:proofErr w:type="gramEnd"/>
          </w:p>
        </w:tc>
        <w:tc>
          <w:tcPr>
            <w:tcW w:w="1715" w:type="dxa"/>
            <w:tcBorders>
              <w:top w:val="nil"/>
              <w:left w:val="single" w:sz="8" w:space="0" w:color="auto"/>
              <w:bottom w:val="single" w:sz="8" w:space="0" w:color="auto"/>
              <w:right w:val="single" w:sz="8" w:space="0" w:color="auto"/>
            </w:tcBorders>
            <w:shd w:val="clear" w:color="auto" w:fill="auto"/>
            <w:hideMark/>
          </w:tcPr>
          <w:p w:rsidR="00AA7702" w:rsidRPr="006B6B66" w:rsidRDefault="00AA7702" w:rsidP="003771E0">
            <w:pPr>
              <w:ind w:firstLine="0"/>
              <w:jc w:val="center"/>
              <w:rPr>
                <w:sz w:val="24"/>
                <w:szCs w:val="24"/>
              </w:rPr>
            </w:pPr>
          </w:p>
        </w:tc>
        <w:tc>
          <w:tcPr>
            <w:tcW w:w="1595" w:type="dxa"/>
            <w:tcBorders>
              <w:top w:val="nil"/>
              <w:left w:val="single" w:sz="8" w:space="0" w:color="auto"/>
              <w:bottom w:val="single" w:sz="8" w:space="0" w:color="auto"/>
              <w:right w:val="single" w:sz="8" w:space="0" w:color="auto"/>
            </w:tcBorders>
          </w:tcPr>
          <w:p w:rsidR="00AA7702" w:rsidRPr="00A368FF" w:rsidRDefault="00AA7702" w:rsidP="000C268D">
            <w:pPr>
              <w:ind w:firstLine="0"/>
              <w:jc w:val="center"/>
              <w:rPr>
                <w:color w:val="000000"/>
                <w:sz w:val="24"/>
                <w:szCs w:val="24"/>
              </w:rPr>
            </w:pPr>
          </w:p>
        </w:tc>
        <w:tc>
          <w:tcPr>
            <w:tcW w:w="1385" w:type="dxa"/>
            <w:tcBorders>
              <w:top w:val="nil"/>
              <w:left w:val="single" w:sz="8" w:space="0" w:color="auto"/>
              <w:bottom w:val="single" w:sz="8" w:space="0" w:color="auto"/>
              <w:right w:val="single" w:sz="8" w:space="0" w:color="auto"/>
            </w:tcBorders>
          </w:tcPr>
          <w:p w:rsidR="00AA7702" w:rsidRPr="00A368FF" w:rsidRDefault="00AA7702" w:rsidP="000C268D">
            <w:pPr>
              <w:ind w:firstLine="0"/>
              <w:jc w:val="center"/>
              <w:rPr>
                <w:color w:val="000000"/>
                <w:sz w:val="24"/>
                <w:szCs w:val="24"/>
              </w:rPr>
            </w:pPr>
          </w:p>
        </w:tc>
        <w:tc>
          <w:tcPr>
            <w:tcW w:w="1519" w:type="dxa"/>
            <w:tcBorders>
              <w:top w:val="nil"/>
              <w:left w:val="single" w:sz="8" w:space="0" w:color="auto"/>
              <w:bottom w:val="single" w:sz="8" w:space="0" w:color="auto"/>
              <w:right w:val="single" w:sz="8" w:space="0" w:color="auto"/>
            </w:tcBorders>
          </w:tcPr>
          <w:p w:rsidR="00AA7702" w:rsidRPr="00A368FF" w:rsidRDefault="00AA7702" w:rsidP="00A368FF">
            <w:pPr>
              <w:ind w:firstLine="0"/>
              <w:jc w:val="center"/>
              <w:rPr>
                <w:color w:val="000000"/>
                <w:sz w:val="24"/>
                <w:szCs w:val="24"/>
              </w:rPr>
            </w:pPr>
          </w:p>
        </w:tc>
        <w:tc>
          <w:tcPr>
            <w:tcW w:w="1584" w:type="dxa"/>
            <w:tcBorders>
              <w:top w:val="nil"/>
              <w:left w:val="single" w:sz="8" w:space="0" w:color="auto"/>
              <w:bottom w:val="single" w:sz="8" w:space="0" w:color="auto"/>
              <w:right w:val="single" w:sz="8" w:space="0" w:color="auto"/>
            </w:tcBorders>
          </w:tcPr>
          <w:p w:rsidR="00AA7702" w:rsidRPr="00A368FF" w:rsidRDefault="00AA7702" w:rsidP="00A368FF">
            <w:pPr>
              <w:ind w:firstLine="0"/>
              <w:jc w:val="center"/>
              <w:rPr>
                <w:color w:val="000000"/>
                <w:sz w:val="24"/>
                <w:szCs w:val="24"/>
              </w:rPr>
            </w:pPr>
          </w:p>
        </w:tc>
      </w:tr>
      <w:tr w:rsidR="002F4B7B" w:rsidRPr="001331B5" w:rsidTr="00DA5B33">
        <w:trPr>
          <w:trHeight w:val="548"/>
          <w:jc w:val="center"/>
        </w:trPr>
        <w:tc>
          <w:tcPr>
            <w:tcW w:w="697" w:type="dxa"/>
            <w:tcBorders>
              <w:top w:val="nil"/>
              <w:left w:val="single" w:sz="8" w:space="0" w:color="auto"/>
              <w:bottom w:val="single" w:sz="8" w:space="0" w:color="auto"/>
              <w:right w:val="single" w:sz="8" w:space="0" w:color="auto"/>
            </w:tcBorders>
            <w:shd w:val="clear" w:color="auto" w:fill="auto"/>
            <w:vAlign w:val="center"/>
            <w:hideMark/>
          </w:tcPr>
          <w:p w:rsidR="002F4B7B" w:rsidRPr="00A368FF" w:rsidRDefault="002F4B7B" w:rsidP="00A368FF">
            <w:pPr>
              <w:ind w:firstLine="0"/>
              <w:jc w:val="center"/>
              <w:rPr>
                <w:color w:val="000000"/>
                <w:sz w:val="24"/>
                <w:szCs w:val="24"/>
              </w:rPr>
            </w:pPr>
          </w:p>
        </w:tc>
        <w:tc>
          <w:tcPr>
            <w:tcW w:w="5358" w:type="dxa"/>
            <w:tcBorders>
              <w:top w:val="nil"/>
              <w:left w:val="nil"/>
              <w:bottom w:val="single" w:sz="8" w:space="0" w:color="auto"/>
              <w:right w:val="single" w:sz="8" w:space="0" w:color="auto"/>
            </w:tcBorders>
            <w:shd w:val="clear" w:color="auto" w:fill="auto"/>
            <w:vAlign w:val="center"/>
            <w:hideMark/>
          </w:tcPr>
          <w:p w:rsidR="002F4B7B" w:rsidRPr="006B6B66" w:rsidRDefault="002F4B7B" w:rsidP="00A06D0F">
            <w:pPr>
              <w:ind w:firstLine="0"/>
              <w:rPr>
                <w:sz w:val="24"/>
                <w:szCs w:val="24"/>
              </w:rPr>
            </w:pPr>
            <w:r w:rsidRPr="006B6B66">
              <w:rPr>
                <w:sz w:val="24"/>
                <w:szCs w:val="24"/>
              </w:rPr>
              <w:t>- благоустроенных</w:t>
            </w:r>
          </w:p>
        </w:tc>
        <w:tc>
          <w:tcPr>
            <w:tcW w:w="1482" w:type="dxa"/>
            <w:tcBorders>
              <w:top w:val="nil"/>
              <w:left w:val="nil"/>
              <w:bottom w:val="single" w:sz="8" w:space="0" w:color="auto"/>
              <w:right w:val="nil"/>
            </w:tcBorders>
            <w:shd w:val="clear" w:color="auto" w:fill="auto"/>
            <w:hideMark/>
          </w:tcPr>
          <w:p w:rsidR="002F4B7B" w:rsidRPr="006B6B66" w:rsidRDefault="002F4B7B" w:rsidP="00B07EC6">
            <w:pPr>
              <w:ind w:firstLine="0"/>
              <w:rPr>
                <w:sz w:val="24"/>
                <w:szCs w:val="24"/>
              </w:rPr>
            </w:pPr>
            <w:r w:rsidRPr="006B6B66">
              <w:rPr>
                <w:sz w:val="24"/>
                <w:szCs w:val="24"/>
              </w:rPr>
              <w:t>ед</w:t>
            </w:r>
            <w:r>
              <w:rPr>
                <w:sz w:val="24"/>
                <w:szCs w:val="24"/>
              </w:rPr>
              <w:t>иницы</w:t>
            </w:r>
            <w:r w:rsidRPr="006B6B66">
              <w:rPr>
                <w:sz w:val="24"/>
                <w:szCs w:val="24"/>
              </w:rPr>
              <w:t>/кв</w:t>
            </w:r>
            <w:proofErr w:type="gramStart"/>
            <w:r w:rsidRPr="006B6B66">
              <w:rPr>
                <w:sz w:val="24"/>
                <w:szCs w:val="24"/>
              </w:rPr>
              <w:t>.м</w:t>
            </w:r>
            <w:proofErr w:type="gramEnd"/>
          </w:p>
        </w:tc>
        <w:tc>
          <w:tcPr>
            <w:tcW w:w="1715" w:type="dxa"/>
            <w:tcBorders>
              <w:top w:val="nil"/>
              <w:left w:val="single" w:sz="8" w:space="0" w:color="auto"/>
              <w:bottom w:val="single" w:sz="8" w:space="0" w:color="auto"/>
              <w:right w:val="single" w:sz="8" w:space="0" w:color="auto"/>
            </w:tcBorders>
            <w:shd w:val="clear" w:color="auto" w:fill="auto"/>
            <w:hideMark/>
          </w:tcPr>
          <w:p w:rsidR="002F4B7B" w:rsidRPr="006B6B66" w:rsidRDefault="002F4B7B" w:rsidP="003771E0">
            <w:pPr>
              <w:ind w:firstLine="0"/>
              <w:jc w:val="center"/>
              <w:rPr>
                <w:sz w:val="24"/>
                <w:szCs w:val="24"/>
              </w:rPr>
            </w:pPr>
          </w:p>
        </w:tc>
        <w:tc>
          <w:tcPr>
            <w:tcW w:w="1595" w:type="dxa"/>
            <w:tcBorders>
              <w:top w:val="nil"/>
              <w:left w:val="single" w:sz="8" w:space="0" w:color="auto"/>
              <w:bottom w:val="single" w:sz="8" w:space="0" w:color="auto"/>
              <w:right w:val="single" w:sz="8" w:space="0" w:color="auto"/>
            </w:tcBorders>
          </w:tcPr>
          <w:p w:rsidR="002F4B7B" w:rsidRPr="00A368FF" w:rsidRDefault="002F4B7B" w:rsidP="000C268D">
            <w:pPr>
              <w:ind w:firstLine="0"/>
              <w:jc w:val="center"/>
              <w:rPr>
                <w:color w:val="000000"/>
                <w:sz w:val="24"/>
                <w:szCs w:val="24"/>
              </w:rPr>
            </w:pPr>
          </w:p>
        </w:tc>
        <w:tc>
          <w:tcPr>
            <w:tcW w:w="1385" w:type="dxa"/>
            <w:tcBorders>
              <w:top w:val="nil"/>
              <w:left w:val="single" w:sz="8" w:space="0" w:color="auto"/>
              <w:bottom w:val="single" w:sz="8" w:space="0" w:color="auto"/>
              <w:right w:val="single" w:sz="8" w:space="0" w:color="auto"/>
            </w:tcBorders>
          </w:tcPr>
          <w:p w:rsidR="002F4B7B" w:rsidRPr="00A368FF" w:rsidRDefault="002F4B7B" w:rsidP="000C268D">
            <w:pPr>
              <w:ind w:firstLine="0"/>
              <w:jc w:val="center"/>
              <w:rPr>
                <w:color w:val="000000"/>
                <w:sz w:val="24"/>
                <w:szCs w:val="24"/>
              </w:rPr>
            </w:pPr>
          </w:p>
        </w:tc>
        <w:tc>
          <w:tcPr>
            <w:tcW w:w="1519" w:type="dxa"/>
            <w:tcBorders>
              <w:top w:val="nil"/>
              <w:left w:val="single" w:sz="8" w:space="0" w:color="auto"/>
              <w:bottom w:val="single" w:sz="8" w:space="0" w:color="auto"/>
              <w:right w:val="single" w:sz="8" w:space="0" w:color="auto"/>
            </w:tcBorders>
          </w:tcPr>
          <w:p w:rsidR="002F4B7B" w:rsidRPr="00A368FF" w:rsidRDefault="002F4B7B" w:rsidP="00A368FF">
            <w:pPr>
              <w:ind w:firstLine="0"/>
              <w:jc w:val="center"/>
              <w:rPr>
                <w:color w:val="000000"/>
                <w:sz w:val="24"/>
                <w:szCs w:val="24"/>
              </w:rPr>
            </w:pPr>
          </w:p>
        </w:tc>
        <w:tc>
          <w:tcPr>
            <w:tcW w:w="1584" w:type="dxa"/>
            <w:tcBorders>
              <w:top w:val="nil"/>
              <w:left w:val="single" w:sz="8" w:space="0" w:color="auto"/>
              <w:bottom w:val="single" w:sz="8" w:space="0" w:color="auto"/>
              <w:right w:val="single" w:sz="8" w:space="0" w:color="auto"/>
            </w:tcBorders>
          </w:tcPr>
          <w:p w:rsidR="002F4B7B" w:rsidRPr="00A368FF" w:rsidRDefault="002F4B7B" w:rsidP="00A368FF">
            <w:pPr>
              <w:ind w:firstLine="0"/>
              <w:jc w:val="center"/>
              <w:rPr>
                <w:color w:val="000000"/>
                <w:sz w:val="24"/>
                <w:szCs w:val="24"/>
              </w:rPr>
            </w:pPr>
          </w:p>
        </w:tc>
      </w:tr>
      <w:tr w:rsidR="002F4B7B" w:rsidRPr="001331B5" w:rsidTr="00DA5B33">
        <w:trPr>
          <w:trHeight w:val="554"/>
          <w:jc w:val="center"/>
        </w:trPr>
        <w:tc>
          <w:tcPr>
            <w:tcW w:w="697" w:type="dxa"/>
            <w:tcBorders>
              <w:top w:val="nil"/>
              <w:left w:val="single" w:sz="8" w:space="0" w:color="auto"/>
              <w:bottom w:val="single" w:sz="8" w:space="0" w:color="auto"/>
              <w:right w:val="single" w:sz="8" w:space="0" w:color="auto"/>
            </w:tcBorders>
            <w:shd w:val="clear" w:color="auto" w:fill="auto"/>
            <w:vAlign w:val="center"/>
            <w:hideMark/>
          </w:tcPr>
          <w:p w:rsidR="002F4B7B" w:rsidRPr="00A368FF" w:rsidRDefault="002F4B7B" w:rsidP="00A368FF">
            <w:pPr>
              <w:ind w:firstLine="0"/>
              <w:jc w:val="center"/>
              <w:rPr>
                <w:color w:val="000000"/>
                <w:sz w:val="24"/>
                <w:szCs w:val="24"/>
              </w:rPr>
            </w:pPr>
            <w:r>
              <w:rPr>
                <w:color w:val="000000"/>
                <w:sz w:val="24"/>
                <w:szCs w:val="24"/>
              </w:rPr>
              <w:t>1.2</w:t>
            </w:r>
          </w:p>
        </w:tc>
        <w:tc>
          <w:tcPr>
            <w:tcW w:w="5358" w:type="dxa"/>
            <w:tcBorders>
              <w:top w:val="nil"/>
              <w:left w:val="nil"/>
              <w:bottom w:val="single" w:sz="8" w:space="0" w:color="auto"/>
              <w:right w:val="single" w:sz="8" w:space="0" w:color="auto"/>
            </w:tcBorders>
            <w:shd w:val="clear" w:color="auto" w:fill="auto"/>
          </w:tcPr>
          <w:p w:rsidR="002F4B7B" w:rsidRPr="006B6B66" w:rsidRDefault="002F4B7B" w:rsidP="00CA15C5">
            <w:pPr>
              <w:ind w:firstLine="0"/>
              <w:rPr>
                <w:sz w:val="24"/>
                <w:szCs w:val="24"/>
              </w:rPr>
            </w:pPr>
            <w:r w:rsidRPr="006B6B66">
              <w:rPr>
                <w:sz w:val="24"/>
                <w:szCs w:val="24"/>
              </w:rPr>
              <w:t>Доля благоустроенных дворовых территорий от общего количества дворовых территорий</w:t>
            </w:r>
          </w:p>
        </w:tc>
        <w:tc>
          <w:tcPr>
            <w:tcW w:w="1482" w:type="dxa"/>
            <w:tcBorders>
              <w:top w:val="nil"/>
              <w:left w:val="nil"/>
              <w:bottom w:val="single" w:sz="8" w:space="0" w:color="auto"/>
              <w:right w:val="nil"/>
            </w:tcBorders>
            <w:shd w:val="clear" w:color="auto" w:fill="auto"/>
            <w:hideMark/>
          </w:tcPr>
          <w:p w:rsidR="002F4B7B" w:rsidRPr="006B6B66" w:rsidRDefault="002F4B7B" w:rsidP="002F4B7B">
            <w:pPr>
              <w:ind w:firstLine="0"/>
              <w:jc w:val="center"/>
              <w:rPr>
                <w:sz w:val="24"/>
                <w:szCs w:val="24"/>
              </w:rPr>
            </w:pPr>
            <w:r>
              <w:rPr>
                <w:sz w:val="24"/>
                <w:szCs w:val="24"/>
              </w:rPr>
              <w:t>проценты</w:t>
            </w:r>
          </w:p>
        </w:tc>
        <w:tc>
          <w:tcPr>
            <w:tcW w:w="1715" w:type="dxa"/>
            <w:tcBorders>
              <w:top w:val="nil"/>
              <w:left w:val="single" w:sz="8" w:space="0" w:color="auto"/>
              <w:bottom w:val="single" w:sz="8" w:space="0" w:color="auto"/>
              <w:right w:val="single" w:sz="8" w:space="0" w:color="auto"/>
            </w:tcBorders>
            <w:shd w:val="clear" w:color="auto" w:fill="auto"/>
            <w:hideMark/>
          </w:tcPr>
          <w:p w:rsidR="002F4B7B" w:rsidRPr="006B6B66" w:rsidRDefault="002F4B7B" w:rsidP="003771E0">
            <w:pPr>
              <w:ind w:firstLine="0"/>
              <w:jc w:val="center"/>
              <w:rPr>
                <w:sz w:val="24"/>
                <w:szCs w:val="24"/>
              </w:rPr>
            </w:pPr>
          </w:p>
        </w:tc>
        <w:tc>
          <w:tcPr>
            <w:tcW w:w="1595" w:type="dxa"/>
            <w:tcBorders>
              <w:top w:val="nil"/>
              <w:left w:val="single" w:sz="8" w:space="0" w:color="auto"/>
              <w:bottom w:val="single" w:sz="8" w:space="0" w:color="auto"/>
              <w:right w:val="single" w:sz="4" w:space="0" w:color="auto"/>
            </w:tcBorders>
          </w:tcPr>
          <w:p w:rsidR="002F4B7B" w:rsidRPr="00A368FF" w:rsidRDefault="002F4B7B" w:rsidP="000C268D">
            <w:pPr>
              <w:ind w:firstLine="0"/>
              <w:jc w:val="center"/>
              <w:rPr>
                <w:color w:val="000000"/>
                <w:sz w:val="24"/>
                <w:szCs w:val="24"/>
              </w:rPr>
            </w:pPr>
          </w:p>
        </w:tc>
        <w:tc>
          <w:tcPr>
            <w:tcW w:w="1385" w:type="dxa"/>
            <w:tcBorders>
              <w:top w:val="nil"/>
              <w:left w:val="single" w:sz="4" w:space="0" w:color="auto"/>
              <w:bottom w:val="single" w:sz="8" w:space="0" w:color="auto"/>
              <w:right w:val="single" w:sz="4" w:space="0" w:color="auto"/>
            </w:tcBorders>
          </w:tcPr>
          <w:p w:rsidR="002F4B7B" w:rsidRPr="00A368FF" w:rsidRDefault="002F4B7B" w:rsidP="000C268D">
            <w:pPr>
              <w:ind w:firstLine="0"/>
              <w:jc w:val="center"/>
              <w:rPr>
                <w:color w:val="000000"/>
                <w:sz w:val="24"/>
                <w:szCs w:val="24"/>
              </w:rPr>
            </w:pPr>
          </w:p>
        </w:tc>
        <w:tc>
          <w:tcPr>
            <w:tcW w:w="1519" w:type="dxa"/>
            <w:tcBorders>
              <w:top w:val="nil"/>
              <w:left w:val="single" w:sz="4" w:space="0" w:color="auto"/>
              <w:bottom w:val="single" w:sz="8" w:space="0" w:color="auto"/>
              <w:right w:val="single" w:sz="8" w:space="0" w:color="auto"/>
            </w:tcBorders>
          </w:tcPr>
          <w:p w:rsidR="002F4B7B" w:rsidRPr="00A368FF" w:rsidRDefault="002F4B7B" w:rsidP="00A368FF">
            <w:pPr>
              <w:ind w:firstLine="0"/>
              <w:jc w:val="center"/>
              <w:rPr>
                <w:color w:val="000000"/>
                <w:sz w:val="24"/>
                <w:szCs w:val="24"/>
              </w:rPr>
            </w:pPr>
          </w:p>
        </w:tc>
        <w:tc>
          <w:tcPr>
            <w:tcW w:w="1584" w:type="dxa"/>
            <w:tcBorders>
              <w:top w:val="nil"/>
              <w:left w:val="single" w:sz="8" w:space="0" w:color="auto"/>
              <w:bottom w:val="single" w:sz="8" w:space="0" w:color="auto"/>
              <w:right w:val="single" w:sz="8" w:space="0" w:color="auto"/>
            </w:tcBorders>
          </w:tcPr>
          <w:p w:rsidR="002F4B7B" w:rsidRPr="00A368FF" w:rsidRDefault="002F4B7B" w:rsidP="00A368FF">
            <w:pPr>
              <w:ind w:firstLine="0"/>
              <w:jc w:val="center"/>
              <w:rPr>
                <w:color w:val="000000"/>
                <w:sz w:val="24"/>
                <w:szCs w:val="24"/>
              </w:rPr>
            </w:pPr>
          </w:p>
        </w:tc>
      </w:tr>
      <w:tr w:rsidR="002F4B7B" w:rsidRPr="001331B5" w:rsidTr="00DA5B33">
        <w:trPr>
          <w:trHeight w:val="407"/>
          <w:jc w:val="center"/>
        </w:trPr>
        <w:tc>
          <w:tcPr>
            <w:tcW w:w="697" w:type="dxa"/>
            <w:tcBorders>
              <w:top w:val="nil"/>
              <w:left w:val="single" w:sz="8" w:space="0" w:color="auto"/>
              <w:bottom w:val="single" w:sz="8" w:space="0" w:color="auto"/>
              <w:right w:val="single" w:sz="8" w:space="0" w:color="auto"/>
            </w:tcBorders>
            <w:shd w:val="clear" w:color="auto" w:fill="auto"/>
            <w:vAlign w:val="center"/>
            <w:hideMark/>
          </w:tcPr>
          <w:p w:rsidR="002F4B7B" w:rsidRPr="00A368FF" w:rsidRDefault="002F4B7B" w:rsidP="00A368FF">
            <w:pPr>
              <w:ind w:firstLine="0"/>
              <w:jc w:val="center"/>
              <w:rPr>
                <w:color w:val="000000"/>
                <w:sz w:val="24"/>
                <w:szCs w:val="24"/>
              </w:rPr>
            </w:pPr>
            <w:r>
              <w:rPr>
                <w:color w:val="000000"/>
                <w:sz w:val="24"/>
                <w:szCs w:val="24"/>
              </w:rPr>
              <w:t>1.3</w:t>
            </w:r>
          </w:p>
        </w:tc>
        <w:tc>
          <w:tcPr>
            <w:tcW w:w="5358" w:type="dxa"/>
            <w:tcBorders>
              <w:top w:val="nil"/>
              <w:left w:val="nil"/>
              <w:bottom w:val="single" w:sz="8" w:space="0" w:color="auto"/>
              <w:right w:val="single" w:sz="8" w:space="0" w:color="auto"/>
            </w:tcBorders>
            <w:shd w:val="clear" w:color="auto" w:fill="auto"/>
          </w:tcPr>
          <w:p w:rsidR="002F4B7B" w:rsidRPr="006B6B66" w:rsidRDefault="002F4B7B" w:rsidP="00CA15C5">
            <w:pPr>
              <w:ind w:firstLine="0"/>
              <w:rPr>
                <w:sz w:val="24"/>
                <w:szCs w:val="24"/>
              </w:rPr>
            </w:pPr>
            <w:r w:rsidRPr="006B6B66">
              <w:rPr>
                <w:sz w:val="24"/>
                <w:szCs w:val="24"/>
              </w:rPr>
              <w:t>Количество МКД на территориях:</w:t>
            </w:r>
          </w:p>
        </w:tc>
        <w:tc>
          <w:tcPr>
            <w:tcW w:w="1482" w:type="dxa"/>
            <w:tcBorders>
              <w:top w:val="nil"/>
              <w:left w:val="nil"/>
              <w:bottom w:val="single" w:sz="8" w:space="0" w:color="auto"/>
              <w:right w:val="single" w:sz="8" w:space="0" w:color="auto"/>
            </w:tcBorders>
            <w:shd w:val="clear" w:color="auto" w:fill="auto"/>
            <w:hideMark/>
          </w:tcPr>
          <w:p w:rsidR="002F4B7B" w:rsidRPr="006B6B66" w:rsidRDefault="002F4B7B" w:rsidP="001603E2">
            <w:pPr>
              <w:ind w:firstLine="0"/>
              <w:jc w:val="center"/>
              <w:rPr>
                <w:sz w:val="24"/>
                <w:szCs w:val="24"/>
                <w:lang w:val="en-US"/>
              </w:rPr>
            </w:pPr>
          </w:p>
        </w:tc>
        <w:tc>
          <w:tcPr>
            <w:tcW w:w="1715" w:type="dxa"/>
            <w:tcBorders>
              <w:top w:val="nil"/>
              <w:left w:val="nil"/>
              <w:bottom w:val="nil"/>
              <w:right w:val="single" w:sz="8" w:space="0" w:color="auto"/>
            </w:tcBorders>
            <w:shd w:val="clear" w:color="auto" w:fill="auto"/>
            <w:hideMark/>
          </w:tcPr>
          <w:p w:rsidR="002F4B7B" w:rsidRPr="006B6B66" w:rsidRDefault="002F4B7B" w:rsidP="003771E0">
            <w:pPr>
              <w:ind w:firstLine="0"/>
              <w:jc w:val="center"/>
              <w:rPr>
                <w:sz w:val="24"/>
                <w:szCs w:val="24"/>
                <w:lang w:val="en-US"/>
              </w:rPr>
            </w:pPr>
          </w:p>
        </w:tc>
        <w:tc>
          <w:tcPr>
            <w:tcW w:w="1595" w:type="dxa"/>
            <w:tcBorders>
              <w:top w:val="nil"/>
              <w:left w:val="nil"/>
              <w:bottom w:val="nil"/>
              <w:right w:val="single" w:sz="4" w:space="0" w:color="auto"/>
            </w:tcBorders>
          </w:tcPr>
          <w:p w:rsidR="002F4B7B" w:rsidRPr="00A368FF" w:rsidRDefault="002F4B7B" w:rsidP="000C268D">
            <w:pPr>
              <w:ind w:firstLine="0"/>
              <w:jc w:val="center"/>
              <w:rPr>
                <w:color w:val="000000"/>
                <w:sz w:val="24"/>
                <w:szCs w:val="24"/>
              </w:rPr>
            </w:pPr>
          </w:p>
        </w:tc>
        <w:tc>
          <w:tcPr>
            <w:tcW w:w="1385" w:type="dxa"/>
            <w:tcBorders>
              <w:top w:val="nil"/>
              <w:left w:val="single" w:sz="4" w:space="0" w:color="auto"/>
              <w:bottom w:val="nil"/>
              <w:right w:val="single" w:sz="4" w:space="0" w:color="auto"/>
            </w:tcBorders>
          </w:tcPr>
          <w:p w:rsidR="002F4B7B" w:rsidRPr="00A368FF" w:rsidRDefault="002F4B7B" w:rsidP="000C268D">
            <w:pPr>
              <w:ind w:firstLine="0"/>
              <w:jc w:val="center"/>
              <w:rPr>
                <w:color w:val="000000"/>
                <w:sz w:val="24"/>
                <w:szCs w:val="24"/>
              </w:rPr>
            </w:pPr>
          </w:p>
        </w:tc>
        <w:tc>
          <w:tcPr>
            <w:tcW w:w="1519" w:type="dxa"/>
            <w:tcBorders>
              <w:top w:val="nil"/>
              <w:left w:val="single" w:sz="4" w:space="0" w:color="auto"/>
              <w:bottom w:val="nil"/>
              <w:right w:val="single" w:sz="8" w:space="0" w:color="auto"/>
            </w:tcBorders>
          </w:tcPr>
          <w:p w:rsidR="002F4B7B" w:rsidRPr="00A368FF" w:rsidRDefault="002F4B7B" w:rsidP="00A368FF">
            <w:pPr>
              <w:ind w:firstLine="0"/>
              <w:jc w:val="center"/>
              <w:rPr>
                <w:color w:val="000000"/>
                <w:sz w:val="24"/>
                <w:szCs w:val="24"/>
              </w:rPr>
            </w:pPr>
          </w:p>
        </w:tc>
        <w:tc>
          <w:tcPr>
            <w:tcW w:w="1584" w:type="dxa"/>
            <w:tcBorders>
              <w:top w:val="nil"/>
              <w:left w:val="nil"/>
              <w:bottom w:val="nil"/>
              <w:right w:val="single" w:sz="8" w:space="0" w:color="auto"/>
            </w:tcBorders>
          </w:tcPr>
          <w:p w:rsidR="002F4B7B" w:rsidRPr="00A368FF" w:rsidRDefault="002F4B7B" w:rsidP="00A368FF">
            <w:pPr>
              <w:ind w:firstLine="0"/>
              <w:jc w:val="center"/>
              <w:rPr>
                <w:color w:val="000000"/>
                <w:sz w:val="24"/>
                <w:szCs w:val="24"/>
              </w:rPr>
            </w:pPr>
          </w:p>
        </w:tc>
      </w:tr>
      <w:tr w:rsidR="002F4B7B" w:rsidRPr="001331B5" w:rsidTr="00DA5B33">
        <w:trPr>
          <w:trHeight w:val="257"/>
          <w:jc w:val="center"/>
        </w:trPr>
        <w:tc>
          <w:tcPr>
            <w:tcW w:w="697" w:type="dxa"/>
            <w:tcBorders>
              <w:top w:val="nil"/>
              <w:left w:val="single" w:sz="8" w:space="0" w:color="auto"/>
              <w:bottom w:val="single" w:sz="8" w:space="0" w:color="auto"/>
              <w:right w:val="single" w:sz="8" w:space="0" w:color="auto"/>
            </w:tcBorders>
            <w:shd w:val="clear" w:color="auto" w:fill="auto"/>
            <w:vAlign w:val="center"/>
            <w:hideMark/>
          </w:tcPr>
          <w:p w:rsidR="002F4B7B" w:rsidRPr="00A368FF" w:rsidRDefault="002F4B7B" w:rsidP="00A368FF">
            <w:pPr>
              <w:ind w:firstLine="0"/>
              <w:jc w:val="center"/>
              <w:rPr>
                <w:color w:val="000000"/>
                <w:sz w:val="24"/>
                <w:szCs w:val="24"/>
              </w:rPr>
            </w:pPr>
          </w:p>
        </w:tc>
        <w:tc>
          <w:tcPr>
            <w:tcW w:w="5358" w:type="dxa"/>
            <w:tcBorders>
              <w:top w:val="nil"/>
              <w:left w:val="nil"/>
              <w:bottom w:val="single" w:sz="8" w:space="0" w:color="auto"/>
              <w:right w:val="single" w:sz="8" w:space="0" w:color="auto"/>
            </w:tcBorders>
            <w:shd w:val="clear" w:color="auto" w:fill="auto"/>
            <w:vAlign w:val="center"/>
          </w:tcPr>
          <w:p w:rsidR="002F4B7B" w:rsidRPr="006B6B66" w:rsidRDefault="002F4B7B" w:rsidP="00CA15C5">
            <w:pPr>
              <w:ind w:firstLine="0"/>
              <w:rPr>
                <w:sz w:val="24"/>
                <w:szCs w:val="24"/>
              </w:rPr>
            </w:pPr>
            <w:r w:rsidRPr="006B6B66">
              <w:rPr>
                <w:sz w:val="24"/>
                <w:szCs w:val="24"/>
              </w:rPr>
              <w:t>- всего</w:t>
            </w:r>
          </w:p>
        </w:tc>
        <w:tc>
          <w:tcPr>
            <w:tcW w:w="1482" w:type="dxa"/>
            <w:tcBorders>
              <w:top w:val="nil"/>
              <w:left w:val="nil"/>
              <w:bottom w:val="single" w:sz="8" w:space="0" w:color="auto"/>
              <w:right w:val="single" w:sz="8" w:space="0" w:color="auto"/>
            </w:tcBorders>
            <w:shd w:val="clear" w:color="auto" w:fill="auto"/>
            <w:hideMark/>
          </w:tcPr>
          <w:p w:rsidR="002F4B7B" w:rsidRPr="006B6B66" w:rsidRDefault="002F4B7B" w:rsidP="001603E2">
            <w:pPr>
              <w:ind w:firstLine="0"/>
              <w:jc w:val="center"/>
              <w:rPr>
                <w:sz w:val="24"/>
                <w:szCs w:val="24"/>
              </w:rPr>
            </w:pPr>
            <w:r>
              <w:rPr>
                <w:sz w:val="24"/>
                <w:szCs w:val="24"/>
              </w:rPr>
              <w:t>единицы</w:t>
            </w:r>
          </w:p>
        </w:tc>
        <w:tc>
          <w:tcPr>
            <w:tcW w:w="1715" w:type="dxa"/>
            <w:tcBorders>
              <w:top w:val="single" w:sz="8" w:space="0" w:color="auto"/>
              <w:left w:val="nil"/>
              <w:bottom w:val="single" w:sz="8" w:space="0" w:color="auto"/>
              <w:right w:val="single" w:sz="8" w:space="0" w:color="auto"/>
            </w:tcBorders>
            <w:shd w:val="clear" w:color="auto" w:fill="auto"/>
            <w:noWrap/>
            <w:hideMark/>
          </w:tcPr>
          <w:p w:rsidR="002F4B7B" w:rsidRPr="006B6B66" w:rsidRDefault="002F4B7B" w:rsidP="003771E0">
            <w:pPr>
              <w:ind w:firstLine="0"/>
              <w:jc w:val="center"/>
              <w:rPr>
                <w:sz w:val="24"/>
                <w:szCs w:val="24"/>
              </w:rPr>
            </w:pPr>
          </w:p>
        </w:tc>
        <w:tc>
          <w:tcPr>
            <w:tcW w:w="1595" w:type="dxa"/>
            <w:tcBorders>
              <w:top w:val="single" w:sz="8" w:space="0" w:color="auto"/>
              <w:left w:val="nil"/>
              <w:bottom w:val="single" w:sz="8" w:space="0" w:color="auto"/>
              <w:right w:val="single" w:sz="4" w:space="0" w:color="auto"/>
            </w:tcBorders>
          </w:tcPr>
          <w:p w:rsidR="002F4B7B" w:rsidRPr="00A368FF" w:rsidRDefault="002F4B7B" w:rsidP="000C268D">
            <w:pPr>
              <w:ind w:firstLine="0"/>
              <w:jc w:val="center"/>
              <w:rPr>
                <w:color w:val="000000"/>
                <w:sz w:val="24"/>
                <w:szCs w:val="24"/>
              </w:rPr>
            </w:pPr>
          </w:p>
        </w:tc>
        <w:tc>
          <w:tcPr>
            <w:tcW w:w="1385" w:type="dxa"/>
            <w:tcBorders>
              <w:top w:val="single" w:sz="8" w:space="0" w:color="auto"/>
              <w:left w:val="single" w:sz="4" w:space="0" w:color="auto"/>
              <w:bottom w:val="single" w:sz="8" w:space="0" w:color="auto"/>
              <w:right w:val="single" w:sz="4" w:space="0" w:color="auto"/>
            </w:tcBorders>
          </w:tcPr>
          <w:p w:rsidR="002F4B7B" w:rsidRPr="00A368FF" w:rsidRDefault="002F4B7B" w:rsidP="000C268D">
            <w:pPr>
              <w:ind w:firstLine="0"/>
              <w:jc w:val="center"/>
              <w:rPr>
                <w:color w:val="000000"/>
                <w:sz w:val="24"/>
                <w:szCs w:val="24"/>
              </w:rPr>
            </w:pPr>
          </w:p>
        </w:tc>
        <w:tc>
          <w:tcPr>
            <w:tcW w:w="1519" w:type="dxa"/>
            <w:tcBorders>
              <w:top w:val="single" w:sz="8" w:space="0" w:color="auto"/>
              <w:left w:val="single" w:sz="4" w:space="0" w:color="auto"/>
              <w:bottom w:val="single" w:sz="8" w:space="0" w:color="auto"/>
              <w:right w:val="single" w:sz="8" w:space="0" w:color="auto"/>
            </w:tcBorders>
          </w:tcPr>
          <w:p w:rsidR="002F4B7B" w:rsidRPr="00A368FF" w:rsidRDefault="002F4B7B" w:rsidP="00A368FF">
            <w:pPr>
              <w:ind w:firstLine="0"/>
              <w:jc w:val="center"/>
              <w:rPr>
                <w:color w:val="000000"/>
                <w:sz w:val="24"/>
                <w:szCs w:val="24"/>
              </w:rPr>
            </w:pPr>
          </w:p>
        </w:tc>
        <w:tc>
          <w:tcPr>
            <w:tcW w:w="1584" w:type="dxa"/>
            <w:tcBorders>
              <w:top w:val="single" w:sz="8" w:space="0" w:color="auto"/>
              <w:left w:val="nil"/>
              <w:bottom w:val="single" w:sz="8" w:space="0" w:color="auto"/>
              <w:right w:val="single" w:sz="8" w:space="0" w:color="auto"/>
            </w:tcBorders>
          </w:tcPr>
          <w:p w:rsidR="002F4B7B" w:rsidRPr="00A368FF" w:rsidRDefault="002F4B7B" w:rsidP="00A368FF">
            <w:pPr>
              <w:ind w:firstLine="0"/>
              <w:jc w:val="center"/>
              <w:rPr>
                <w:color w:val="000000"/>
                <w:sz w:val="24"/>
                <w:szCs w:val="24"/>
              </w:rPr>
            </w:pPr>
          </w:p>
        </w:tc>
      </w:tr>
      <w:tr w:rsidR="002F4B7B" w:rsidRPr="001331B5" w:rsidTr="00DA5B33">
        <w:trPr>
          <w:trHeight w:val="390"/>
          <w:jc w:val="center"/>
        </w:trPr>
        <w:tc>
          <w:tcPr>
            <w:tcW w:w="697" w:type="dxa"/>
            <w:tcBorders>
              <w:top w:val="nil"/>
              <w:left w:val="single" w:sz="8" w:space="0" w:color="auto"/>
              <w:bottom w:val="single" w:sz="8" w:space="0" w:color="auto"/>
              <w:right w:val="single" w:sz="8" w:space="0" w:color="auto"/>
            </w:tcBorders>
            <w:shd w:val="clear" w:color="auto" w:fill="auto"/>
            <w:vAlign w:val="center"/>
            <w:hideMark/>
          </w:tcPr>
          <w:p w:rsidR="002F4B7B" w:rsidRPr="00A368FF" w:rsidRDefault="002F4B7B" w:rsidP="00CA15C5">
            <w:pPr>
              <w:ind w:firstLine="0"/>
              <w:jc w:val="center"/>
              <w:rPr>
                <w:color w:val="000000"/>
                <w:sz w:val="24"/>
                <w:szCs w:val="24"/>
              </w:rPr>
            </w:pPr>
          </w:p>
        </w:tc>
        <w:tc>
          <w:tcPr>
            <w:tcW w:w="5358" w:type="dxa"/>
            <w:tcBorders>
              <w:top w:val="nil"/>
              <w:left w:val="nil"/>
              <w:bottom w:val="single" w:sz="8" w:space="0" w:color="auto"/>
              <w:right w:val="single" w:sz="8" w:space="0" w:color="auto"/>
            </w:tcBorders>
            <w:shd w:val="clear" w:color="auto" w:fill="auto"/>
            <w:vAlign w:val="center"/>
          </w:tcPr>
          <w:p w:rsidR="002F4B7B" w:rsidRPr="006B6B66" w:rsidRDefault="002F4B7B" w:rsidP="00CA15C5">
            <w:pPr>
              <w:ind w:firstLine="0"/>
              <w:rPr>
                <w:sz w:val="24"/>
                <w:szCs w:val="24"/>
              </w:rPr>
            </w:pPr>
            <w:r w:rsidRPr="006B6B66">
              <w:rPr>
                <w:sz w:val="24"/>
                <w:szCs w:val="24"/>
              </w:rPr>
              <w:t>- на благоустроенных территориях</w:t>
            </w:r>
          </w:p>
        </w:tc>
        <w:tc>
          <w:tcPr>
            <w:tcW w:w="1482" w:type="dxa"/>
            <w:tcBorders>
              <w:top w:val="nil"/>
              <w:left w:val="nil"/>
              <w:bottom w:val="single" w:sz="8" w:space="0" w:color="auto"/>
              <w:right w:val="single" w:sz="8" w:space="0" w:color="auto"/>
            </w:tcBorders>
            <w:shd w:val="clear" w:color="auto" w:fill="auto"/>
            <w:hideMark/>
          </w:tcPr>
          <w:p w:rsidR="002F4B7B" w:rsidRPr="006B6B66" w:rsidRDefault="002F4B7B" w:rsidP="001603E2">
            <w:pPr>
              <w:ind w:firstLine="0"/>
              <w:jc w:val="center"/>
              <w:rPr>
                <w:sz w:val="24"/>
                <w:szCs w:val="24"/>
              </w:rPr>
            </w:pPr>
            <w:r>
              <w:rPr>
                <w:sz w:val="24"/>
                <w:szCs w:val="24"/>
              </w:rPr>
              <w:t>единицы</w:t>
            </w:r>
          </w:p>
        </w:tc>
        <w:tc>
          <w:tcPr>
            <w:tcW w:w="1715" w:type="dxa"/>
            <w:tcBorders>
              <w:top w:val="single" w:sz="8" w:space="0" w:color="auto"/>
              <w:left w:val="nil"/>
              <w:bottom w:val="single" w:sz="8" w:space="0" w:color="auto"/>
              <w:right w:val="single" w:sz="8" w:space="0" w:color="auto"/>
            </w:tcBorders>
            <w:shd w:val="clear" w:color="auto" w:fill="auto"/>
            <w:noWrap/>
            <w:hideMark/>
          </w:tcPr>
          <w:p w:rsidR="002F4B7B" w:rsidRPr="006B6B66" w:rsidRDefault="002F4B7B" w:rsidP="003771E0">
            <w:pPr>
              <w:ind w:firstLine="0"/>
              <w:jc w:val="center"/>
              <w:rPr>
                <w:sz w:val="24"/>
                <w:szCs w:val="24"/>
              </w:rPr>
            </w:pPr>
          </w:p>
        </w:tc>
        <w:tc>
          <w:tcPr>
            <w:tcW w:w="1595" w:type="dxa"/>
            <w:tcBorders>
              <w:top w:val="single" w:sz="8" w:space="0" w:color="auto"/>
              <w:left w:val="nil"/>
              <w:bottom w:val="single" w:sz="8" w:space="0" w:color="auto"/>
              <w:right w:val="single" w:sz="4" w:space="0" w:color="auto"/>
            </w:tcBorders>
          </w:tcPr>
          <w:p w:rsidR="002F4B7B" w:rsidRPr="00A368FF" w:rsidRDefault="002F4B7B" w:rsidP="00CA15C5">
            <w:pPr>
              <w:ind w:firstLine="0"/>
              <w:jc w:val="center"/>
              <w:rPr>
                <w:color w:val="000000"/>
                <w:sz w:val="24"/>
                <w:szCs w:val="24"/>
              </w:rPr>
            </w:pPr>
          </w:p>
        </w:tc>
        <w:tc>
          <w:tcPr>
            <w:tcW w:w="1385" w:type="dxa"/>
            <w:tcBorders>
              <w:top w:val="single" w:sz="8" w:space="0" w:color="auto"/>
              <w:left w:val="single" w:sz="4" w:space="0" w:color="auto"/>
              <w:bottom w:val="single" w:sz="8" w:space="0" w:color="auto"/>
              <w:right w:val="single" w:sz="4" w:space="0" w:color="auto"/>
            </w:tcBorders>
          </w:tcPr>
          <w:p w:rsidR="002F4B7B" w:rsidRPr="00A368FF" w:rsidRDefault="002F4B7B" w:rsidP="00CA15C5">
            <w:pPr>
              <w:ind w:firstLine="0"/>
              <w:jc w:val="center"/>
              <w:rPr>
                <w:color w:val="000000"/>
                <w:sz w:val="24"/>
                <w:szCs w:val="24"/>
              </w:rPr>
            </w:pPr>
          </w:p>
        </w:tc>
        <w:tc>
          <w:tcPr>
            <w:tcW w:w="1519" w:type="dxa"/>
            <w:tcBorders>
              <w:top w:val="single" w:sz="8" w:space="0" w:color="auto"/>
              <w:left w:val="single" w:sz="4" w:space="0" w:color="auto"/>
              <w:bottom w:val="single" w:sz="8" w:space="0" w:color="auto"/>
              <w:right w:val="single" w:sz="8" w:space="0" w:color="auto"/>
            </w:tcBorders>
          </w:tcPr>
          <w:p w:rsidR="002F4B7B" w:rsidRPr="00A368FF" w:rsidRDefault="002F4B7B" w:rsidP="00CA15C5">
            <w:pPr>
              <w:ind w:firstLine="0"/>
              <w:jc w:val="center"/>
              <w:rPr>
                <w:color w:val="000000"/>
                <w:sz w:val="24"/>
                <w:szCs w:val="24"/>
              </w:rPr>
            </w:pPr>
          </w:p>
        </w:tc>
        <w:tc>
          <w:tcPr>
            <w:tcW w:w="1584" w:type="dxa"/>
            <w:tcBorders>
              <w:top w:val="single" w:sz="8" w:space="0" w:color="auto"/>
              <w:left w:val="nil"/>
              <w:bottom w:val="single" w:sz="8" w:space="0" w:color="auto"/>
              <w:right w:val="single" w:sz="8" w:space="0" w:color="auto"/>
            </w:tcBorders>
          </w:tcPr>
          <w:p w:rsidR="002F4B7B" w:rsidRPr="00A368FF" w:rsidRDefault="002F4B7B" w:rsidP="00CA15C5">
            <w:pPr>
              <w:ind w:firstLine="0"/>
              <w:jc w:val="center"/>
              <w:rPr>
                <w:color w:val="000000"/>
                <w:sz w:val="24"/>
                <w:szCs w:val="24"/>
              </w:rPr>
            </w:pPr>
          </w:p>
        </w:tc>
      </w:tr>
      <w:tr w:rsidR="002F4B7B" w:rsidRPr="001331B5" w:rsidTr="00DA5B33">
        <w:trPr>
          <w:trHeight w:val="679"/>
          <w:jc w:val="center"/>
        </w:trPr>
        <w:tc>
          <w:tcPr>
            <w:tcW w:w="697" w:type="dxa"/>
            <w:tcBorders>
              <w:top w:val="nil"/>
              <w:left w:val="single" w:sz="8" w:space="0" w:color="auto"/>
              <w:bottom w:val="single" w:sz="8" w:space="0" w:color="auto"/>
              <w:right w:val="single" w:sz="8" w:space="0" w:color="auto"/>
            </w:tcBorders>
            <w:shd w:val="clear" w:color="auto" w:fill="auto"/>
            <w:vAlign w:val="center"/>
            <w:hideMark/>
          </w:tcPr>
          <w:p w:rsidR="002F4B7B" w:rsidRPr="00A368FF" w:rsidRDefault="002F4B7B" w:rsidP="00CA15C5">
            <w:pPr>
              <w:ind w:firstLine="0"/>
              <w:jc w:val="center"/>
              <w:rPr>
                <w:color w:val="000000"/>
                <w:sz w:val="24"/>
                <w:szCs w:val="24"/>
              </w:rPr>
            </w:pPr>
            <w:r>
              <w:rPr>
                <w:color w:val="000000"/>
                <w:sz w:val="24"/>
                <w:szCs w:val="24"/>
              </w:rPr>
              <w:t>1.4</w:t>
            </w:r>
          </w:p>
        </w:tc>
        <w:tc>
          <w:tcPr>
            <w:tcW w:w="5358" w:type="dxa"/>
            <w:tcBorders>
              <w:top w:val="nil"/>
              <w:left w:val="nil"/>
              <w:bottom w:val="single" w:sz="8" w:space="0" w:color="auto"/>
              <w:right w:val="single" w:sz="8" w:space="0" w:color="auto"/>
            </w:tcBorders>
            <w:shd w:val="clear" w:color="auto" w:fill="auto"/>
            <w:vAlign w:val="center"/>
          </w:tcPr>
          <w:p w:rsidR="002F4B7B" w:rsidRPr="006B6B66" w:rsidRDefault="002F4B7B" w:rsidP="00CA15C5">
            <w:pPr>
              <w:ind w:firstLine="0"/>
              <w:rPr>
                <w:sz w:val="24"/>
                <w:szCs w:val="24"/>
              </w:rPr>
            </w:pPr>
            <w:r w:rsidRPr="006B6B66">
              <w:rPr>
                <w:sz w:val="24"/>
                <w:szCs w:val="24"/>
              </w:rPr>
              <w:t>Общая численность населения муниципального образования</w:t>
            </w:r>
          </w:p>
        </w:tc>
        <w:tc>
          <w:tcPr>
            <w:tcW w:w="1482" w:type="dxa"/>
            <w:tcBorders>
              <w:top w:val="nil"/>
              <w:left w:val="nil"/>
              <w:bottom w:val="single" w:sz="8" w:space="0" w:color="auto"/>
              <w:right w:val="single" w:sz="8" w:space="0" w:color="auto"/>
            </w:tcBorders>
            <w:shd w:val="clear" w:color="auto" w:fill="auto"/>
            <w:hideMark/>
          </w:tcPr>
          <w:p w:rsidR="002F4B7B" w:rsidRPr="006B6B66" w:rsidRDefault="002F4B7B" w:rsidP="001603E2">
            <w:pPr>
              <w:ind w:firstLine="0"/>
              <w:jc w:val="center"/>
              <w:rPr>
                <w:sz w:val="24"/>
                <w:szCs w:val="24"/>
              </w:rPr>
            </w:pPr>
            <w:r w:rsidRPr="006B6B66">
              <w:rPr>
                <w:sz w:val="24"/>
                <w:szCs w:val="24"/>
              </w:rPr>
              <w:t>тыс. чел.</w:t>
            </w:r>
          </w:p>
        </w:tc>
        <w:tc>
          <w:tcPr>
            <w:tcW w:w="1715" w:type="dxa"/>
            <w:tcBorders>
              <w:top w:val="single" w:sz="8" w:space="0" w:color="auto"/>
              <w:left w:val="nil"/>
              <w:bottom w:val="single" w:sz="8" w:space="0" w:color="auto"/>
              <w:right w:val="single" w:sz="8" w:space="0" w:color="auto"/>
            </w:tcBorders>
            <w:shd w:val="clear" w:color="auto" w:fill="auto"/>
            <w:noWrap/>
            <w:hideMark/>
          </w:tcPr>
          <w:p w:rsidR="002F4B7B" w:rsidRPr="006B6B66" w:rsidRDefault="002F4B7B" w:rsidP="003771E0">
            <w:pPr>
              <w:ind w:firstLine="0"/>
              <w:jc w:val="center"/>
              <w:rPr>
                <w:sz w:val="24"/>
                <w:szCs w:val="24"/>
              </w:rPr>
            </w:pPr>
          </w:p>
        </w:tc>
        <w:tc>
          <w:tcPr>
            <w:tcW w:w="1595" w:type="dxa"/>
            <w:tcBorders>
              <w:top w:val="single" w:sz="8" w:space="0" w:color="auto"/>
              <w:left w:val="nil"/>
              <w:bottom w:val="single" w:sz="8" w:space="0" w:color="auto"/>
              <w:right w:val="single" w:sz="4" w:space="0" w:color="auto"/>
            </w:tcBorders>
          </w:tcPr>
          <w:p w:rsidR="002F4B7B" w:rsidRPr="00A368FF" w:rsidRDefault="002F4B7B" w:rsidP="00CA15C5">
            <w:pPr>
              <w:ind w:firstLine="0"/>
              <w:jc w:val="center"/>
              <w:rPr>
                <w:color w:val="000000"/>
                <w:sz w:val="24"/>
                <w:szCs w:val="24"/>
              </w:rPr>
            </w:pPr>
          </w:p>
        </w:tc>
        <w:tc>
          <w:tcPr>
            <w:tcW w:w="1385" w:type="dxa"/>
            <w:tcBorders>
              <w:top w:val="single" w:sz="8" w:space="0" w:color="auto"/>
              <w:left w:val="single" w:sz="4" w:space="0" w:color="auto"/>
              <w:bottom w:val="single" w:sz="8" w:space="0" w:color="auto"/>
              <w:right w:val="single" w:sz="4" w:space="0" w:color="auto"/>
            </w:tcBorders>
          </w:tcPr>
          <w:p w:rsidR="002F4B7B" w:rsidRPr="00A368FF" w:rsidRDefault="002F4B7B" w:rsidP="00CA15C5">
            <w:pPr>
              <w:ind w:firstLine="0"/>
              <w:jc w:val="center"/>
              <w:rPr>
                <w:color w:val="000000"/>
                <w:sz w:val="24"/>
                <w:szCs w:val="24"/>
              </w:rPr>
            </w:pPr>
          </w:p>
        </w:tc>
        <w:tc>
          <w:tcPr>
            <w:tcW w:w="1519" w:type="dxa"/>
            <w:tcBorders>
              <w:top w:val="single" w:sz="8" w:space="0" w:color="auto"/>
              <w:left w:val="single" w:sz="4" w:space="0" w:color="auto"/>
              <w:bottom w:val="single" w:sz="8" w:space="0" w:color="auto"/>
              <w:right w:val="single" w:sz="8" w:space="0" w:color="auto"/>
            </w:tcBorders>
          </w:tcPr>
          <w:p w:rsidR="002F4B7B" w:rsidRPr="00A368FF" w:rsidRDefault="002F4B7B" w:rsidP="00CA15C5">
            <w:pPr>
              <w:ind w:firstLine="0"/>
              <w:jc w:val="center"/>
              <w:rPr>
                <w:color w:val="000000"/>
                <w:sz w:val="24"/>
                <w:szCs w:val="24"/>
              </w:rPr>
            </w:pPr>
          </w:p>
        </w:tc>
        <w:tc>
          <w:tcPr>
            <w:tcW w:w="1584" w:type="dxa"/>
            <w:tcBorders>
              <w:top w:val="single" w:sz="8" w:space="0" w:color="auto"/>
              <w:left w:val="nil"/>
              <w:bottom w:val="single" w:sz="8" w:space="0" w:color="auto"/>
              <w:right w:val="single" w:sz="8" w:space="0" w:color="auto"/>
            </w:tcBorders>
          </w:tcPr>
          <w:p w:rsidR="002F4B7B" w:rsidRPr="00A368FF" w:rsidRDefault="002F4B7B" w:rsidP="00CA15C5">
            <w:pPr>
              <w:ind w:firstLine="0"/>
              <w:jc w:val="center"/>
              <w:rPr>
                <w:color w:val="000000"/>
                <w:sz w:val="24"/>
                <w:szCs w:val="24"/>
              </w:rPr>
            </w:pPr>
          </w:p>
        </w:tc>
      </w:tr>
      <w:tr w:rsidR="002F4B7B" w:rsidRPr="001331B5" w:rsidTr="00DA5B33">
        <w:trPr>
          <w:trHeight w:val="1260"/>
          <w:jc w:val="center"/>
        </w:trPr>
        <w:tc>
          <w:tcPr>
            <w:tcW w:w="697" w:type="dxa"/>
            <w:tcBorders>
              <w:top w:val="nil"/>
              <w:left w:val="single" w:sz="8" w:space="0" w:color="auto"/>
              <w:bottom w:val="single" w:sz="8" w:space="0" w:color="auto"/>
              <w:right w:val="single" w:sz="8" w:space="0" w:color="auto"/>
            </w:tcBorders>
            <w:shd w:val="clear" w:color="auto" w:fill="auto"/>
            <w:vAlign w:val="center"/>
            <w:hideMark/>
          </w:tcPr>
          <w:p w:rsidR="002F4B7B" w:rsidRPr="00A368FF" w:rsidRDefault="002F4B7B" w:rsidP="00CA15C5">
            <w:pPr>
              <w:ind w:firstLine="0"/>
              <w:jc w:val="center"/>
              <w:rPr>
                <w:color w:val="000000"/>
                <w:sz w:val="24"/>
                <w:szCs w:val="24"/>
              </w:rPr>
            </w:pPr>
            <w:r>
              <w:rPr>
                <w:color w:val="000000"/>
                <w:sz w:val="24"/>
                <w:szCs w:val="24"/>
              </w:rPr>
              <w:t>1.5</w:t>
            </w:r>
          </w:p>
        </w:tc>
        <w:tc>
          <w:tcPr>
            <w:tcW w:w="5358" w:type="dxa"/>
            <w:tcBorders>
              <w:top w:val="nil"/>
              <w:left w:val="nil"/>
              <w:bottom w:val="single" w:sz="8" w:space="0" w:color="auto"/>
              <w:right w:val="single" w:sz="8" w:space="0" w:color="auto"/>
            </w:tcBorders>
            <w:shd w:val="clear" w:color="auto" w:fill="auto"/>
            <w:vAlign w:val="center"/>
          </w:tcPr>
          <w:p w:rsidR="002F4B7B" w:rsidRPr="006B6B66" w:rsidRDefault="002F4B7B" w:rsidP="00CA15C5">
            <w:pPr>
              <w:ind w:firstLine="0"/>
              <w:rPr>
                <w:sz w:val="24"/>
                <w:szCs w:val="24"/>
              </w:rPr>
            </w:pPr>
            <w:r w:rsidRPr="006B6B66">
              <w:rPr>
                <w:sz w:val="24"/>
                <w:szCs w:val="24"/>
              </w:rPr>
              <w:t>Численность населения, проживающего в жилом фонде с благоустроенными дворовыми террит</w:t>
            </w:r>
            <w:r w:rsidRPr="006B6B66">
              <w:rPr>
                <w:sz w:val="24"/>
                <w:szCs w:val="24"/>
              </w:rPr>
              <w:t>о</w:t>
            </w:r>
            <w:r w:rsidRPr="006B6B66">
              <w:rPr>
                <w:sz w:val="24"/>
                <w:szCs w:val="24"/>
              </w:rPr>
              <w:t>риями</w:t>
            </w:r>
          </w:p>
        </w:tc>
        <w:tc>
          <w:tcPr>
            <w:tcW w:w="1482" w:type="dxa"/>
            <w:tcBorders>
              <w:top w:val="nil"/>
              <w:left w:val="nil"/>
              <w:bottom w:val="single" w:sz="8" w:space="0" w:color="auto"/>
              <w:right w:val="single" w:sz="8" w:space="0" w:color="auto"/>
            </w:tcBorders>
            <w:shd w:val="clear" w:color="auto" w:fill="auto"/>
            <w:hideMark/>
          </w:tcPr>
          <w:p w:rsidR="002F4B7B" w:rsidRPr="006B6B66" w:rsidRDefault="002F4B7B" w:rsidP="001603E2">
            <w:pPr>
              <w:ind w:firstLine="0"/>
              <w:jc w:val="center"/>
              <w:rPr>
                <w:sz w:val="24"/>
                <w:szCs w:val="24"/>
              </w:rPr>
            </w:pPr>
            <w:r w:rsidRPr="006B6B66">
              <w:rPr>
                <w:sz w:val="24"/>
                <w:szCs w:val="24"/>
              </w:rPr>
              <w:t>тыс. чел.</w:t>
            </w:r>
          </w:p>
        </w:tc>
        <w:tc>
          <w:tcPr>
            <w:tcW w:w="1715" w:type="dxa"/>
            <w:tcBorders>
              <w:top w:val="single" w:sz="8" w:space="0" w:color="auto"/>
              <w:left w:val="nil"/>
              <w:bottom w:val="single" w:sz="8" w:space="0" w:color="auto"/>
              <w:right w:val="single" w:sz="8" w:space="0" w:color="auto"/>
            </w:tcBorders>
            <w:shd w:val="clear" w:color="auto" w:fill="auto"/>
            <w:noWrap/>
            <w:hideMark/>
          </w:tcPr>
          <w:p w:rsidR="002F4B7B" w:rsidRPr="006B6B66" w:rsidRDefault="002F4B7B" w:rsidP="003771E0">
            <w:pPr>
              <w:ind w:firstLine="0"/>
              <w:jc w:val="center"/>
              <w:rPr>
                <w:sz w:val="24"/>
                <w:szCs w:val="24"/>
              </w:rPr>
            </w:pPr>
          </w:p>
        </w:tc>
        <w:tc>
          <w:tcPr>
            <w:tcW w:w="1595" w:type="dxa"/>
            <w:tcBorders>
              <w:top w:val="single" w:sz="8" w:space="0" w:color="auto"/>
              <w:left w:val="nil"/>
              <w:bottom w:val="single" w:sz="8" w:space="0" w:color="auto"/>
              <w:right w:val="single" w:sz="4" w:space="0" w:color="auto"/>
            </w:tcBorders>
          </w:tcPr>
          <w:p w:rsidR="002F4B7B" w:rsidRPr="00A368FF" w:rsidRDefault="002F4B7B" w:rsidP="00CA15C5">
            <w:pPr>
              <w:ind w:firstLine="0"/>
              <w:jc w:val="center"/>
              <w:rPr>
                <w:color w:val="000000"/>
                <w:sz w:val="24"/>
                <w:szCs w:val="24"/>
              </w:rPr>
            </w:pPr>
          </w:p>
        </w:tc>
        <w:tc>
          <w:tcPr>
            <w:tcW w:w="1385" w:type="dxa"/>
            <w:tcBorders>
              <w:top w:val="single" w:sz="8" w:space="0" w:color="auto"/>
              <w:left w:val="single" w:sz="4" w:space="0" w:color="auto"/>
              <w:bottom w:val="single" w:sz="8" w:space="0" w:color="auto"/>
              <w:right w:val="single" w:sz="4" w:space="0" w:color="auto"/>
            </w:tcBorders>
          </w:tcPr>
          <w:p w:rsidR="002F4B7B" w:rsidRPr="00A368FF" w:rsidRDefault="002F4B7B" w:rsidP="00CA15C5">
            <w:pPr>
              <w:ind w:firstLine="0"/>
              <w:jc w:val="center"/>
              <w:rPr>
                <w:color w:val="000000"/>
                <w:sz w:val="24"/>
                <w:szCs w:val="24"/>
              </w:rPr>
            </w:pPr>
          </w:p>
        </w:tc>
        <w:tc>
          <w:tcPr>
            <w:tcW w:w="1519" w:type="dxa"/>
            <w:tcBorders>
              <w:top w:val="single" w:sz="8" w:space="0" w:color="auto"/>
              <w:left w:val="single" w:sz="4" w:space="0" w:color="auto"/>
              <w:bottom w:val="single" w:sz="8" w:space="0" w:color="auto"/>
              <w:right w:val="single" w:sz="8" w:space="0" w:color="auto"/>
            </w:tcBorders>
          </w:tcPr>
          <w:p w:rsidR="002F4B7B" w:rsidRPr="00A368FF" w:rsidRDefault="002F4B7B" w:rsidP="00CA15C5">
            <w:pPr>
              <w:ind w:firstLine="0"/>
              <w:jc w:val="center"/>
              <w:rPr>
                <w:color w:val="000000"/>
                <w:sz w:val="24"/>
                <w:szCs w:val="24"/>
              </w:rPr>
            </w:pPr>
          </w:p>
        </w:tc>
        <w:tc>
          <w:tcPr>
            <w:tcW w:w="1584" w:type="dxa"/>
            <w:tcBorders>
              <w:top w:val="single" w:sz="8" w:space="0" w:color="auto"/>
              <w:left w:val="nil"/>
              <w:bottom w:val="single" w:sz="8" w:space="0" w:color="auto"/>
              <w:right w:val="single" w:sz="8" w:space="0" w:color="auto"/>
            </w:tcBorders>
          </w:tcPr>
          <w:p w:rsidR="002F4B7B" w:rsidRPr="00A368FF" w:rsidRDefault="002F4B7B" w:rsidP="00CA15C5">
            <w:pPr>
              <w:ind w:firstLine="0"/>
              <w:jc w:val="center"/>
              <w:rPr>
                <w:color w:val="000000"/>
                <w:sz w:val="24"/>
                <w:szCs w:val="24"/>
              </w:rPr>
            </w:pPr>
          </w:p>
        </w:tc>
      </w:tr>
      <w:tr w:rsidR="002F4B7B" w:rsidRPr="001331B5" w:rsidTr="00DA5B33">
        <w:trPr>
          <w:trHeight w:val="1260"/>
          <w:jc w:val="center"/>
        </w:trPr>
        <w:tc>
          <w:tcPr>
            <w:tcW w:w="69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F4B7B" w:rsidRPr="00A368FF" w:rsidRDefault="002F4B7B" w:rsidP="00A368FF">
            <w:pPr>
              <w:ind w:firstLine="0"/>
              <w:jc w:val="center"/>
              <w:rPr>
                <w:color w:val="000000"/>
                <w:sz w:val="24"/>
                <w:szCs w:val="24"/>
              </w:rPr>
            </w:pPr>
            <w:r>
              <w:rPr>
                <w:color w:val="000000"/>
                <w:sz w:val="24"/>
                <w:szCs w:val="24"/>
              </w:rPr>
              <w:lastRenderedPageBreak/>
              <w:t>1.6</w:t>
            </w:r>
          </w:p>
        </w:tc>
        <w:tc>
          <w:tcPr>
            <w:tcW w:w="5358" w:type="dxa"/>
            <w:tcBorders>
              <w:top w:val="single" w:sz="4" w:space="0" w:color="auto"/>
              <w:left w:val="nil"/>
              <w:bottom w:val="single" w:sz="8" w:space="0" w:color="auto"/>
              <w:right w:val="single" w:sz="8" w:space="0" w:color="auto"/>
            </w:tcBorders>
            <w:shd w:val="clear" w:color="auto" w:fill="auto"/>
            <w:vAlign w:val="center"/>
          </w:tcPr>
          <w:p w:rsidR="002F4B7B" w:rsidRPr="006B6B66" w:rsidRDefault="002F4B7B" w:rsidP="00CA15C5">
            <w:pPr>
              <w:ind w:firstLine="0"/>
              <w:rPr>
                <w:sz w:val="24"/>
                <w:szCs w:val="24"/>
              </w:rPr>
            </w:pPr>
            <w:r>
              <w:rPr>
                <w:sz w:val="24"/>
                <w:szCs w:val="24"/>
              </w:rPr>
              <w:t>Доля населения</w:t>
            </w:r>
            <w:r w:rsidRPr="006B6B66">
              <w:rPr>
                <w:sz w:val="24"/>
                <w:szCs w:val="24"/>
              </w:rPr>
              <w:t>, проживающего в жилом фонде с благоустроенными дворовыми территориями, от общей численности населения в населенном пункте</w:t>
            </w:r>
          </w:p>
        </w:tc>
        <w:tc>
          <w:tcPr>
            <w:tcW w:w="1482" w:type="dxa"/>
            <w:tcBorders>
              <w:top w:val="single" w:sz="4" w:space="0" w:color="auto"/>
              <w:left w:val="nil"/>
              <w:bottom w:val="single" w:sz="8" w:space="0" w:color="auto"/>
              <w:right w:val="single" w:sz="8" w:space="0" w:color="auto"/>
            </w:tcBorders>
            <w:shd w:val="clear" w:color="auto" w:fill="auto"/>
            <w:vAlign w:val="center"/>
            <w:hideMark/>
          </w:tcPr>
          <w:p w:rsidR="002F4B7B" w:rsidRDefault="002F4B7B" w:rsidP="002F4B7B">
            <w:pPr>
              <w:ind w:firstLine="0"/>
              <w:jc w:val="center"/>
            </w:pPr>
            <w:r w:rsidRPr="0079586B">
              <w:rPr>
                <w:sz w:val="24"/>
                <w:szCs w:val="24"/>
              </w:rPr>
              <w:t>проценты</w:t>
            </w:r>
          </w:p>
        </w:tc>
        <w:tc>
          <w:tcPr>
            <w:tcW w:w="1715" w:type="dxa"/>
            <w:tcBorders>
              <w:top w:val="single" w:sz="8" w:space="0" w:color="auto"/>
              <w:left w:val="nil"/>
              <w:bottom w:val="single" w:sz="8" w:space="0" w:color="auto"/>
              <w:right w:val="single" w:sz="8" w:space="0" w:color="auto"/>
            </w:tcBorders>
            <w:shd w:val="clear" w:color="auto" w:fill="auto"/>
            <w:noWrap/>
            <w:hideMark/>
          </w:tcPr>
          <w:p w:rsidR="002F4B7B" w:rsidRPr="006B6B66" w:rsidRDefault="002F4B7B" w:rsidP="003771E0">
            <w:pPr>
              <w:ind w:firstLine="0"/>
              <w:jc w:val="center"/>
              <w:rPr>
                <w:sz w:val="24"/>
                <w:szCs w:val="24"/>
              </w:rPr>
            </w:pPr>
          </w:p>
        </w:tc>
        <w:tc>
          <w:tcPr>
            <w:tcW w:w="1595" w:type="dxa"/>
            <w:tcBorders>
              <w:top w:val="single" w:sz="8" w:space="0" w:color="auto"/>
              <w:left w:val="nil"/>
              <w:bottom w:val="single" w:sz="8" w:space="0" w:color="auto"/>
              <w:right w:val="single" w:sz="4" w:space="0" w:color="auto"/>
            </w:tcBorders>
          </w:tcPr>
          <w:p w:rsidR="002F4B7B" w:rsidRPr="00A368FF" w:rsidRDefault="002F4B7B" w:rsidP="000C268D">
            <w:pPr>
              <w:ind w:firstLine="0"/>
              <w:jc w:val="center"/>
              <w:rPr>
                <w:color w:val="000000"/>
                <w:sz w:val="24"/>
                <w:szCs w:val="24"/>
              </w:rPr>
            </w:pPr>
          </w:p>
        </w:tc>
        <w:tc>
          <w:tcPr>
            <w:tcW w:w="1385" w:type="dxa"/>
            <w:tcBorders>
              <w:top w:val="single" w:sz="8" w:space="0" w:color="auto"/>
              <w:left w:val="single" w:sz="4" w:space="0" w:color="auto"/>
              <w:bottom w:val="single" w:sz="8" w:space="0" w:color="auto"/>
              <w:right w:val="single" w:sz="4" w:space="0" w:color="auto"/>
            </w:tcBorders>
          </w:tcPr>
          <w:p w:rsidR="002F4B7B" w:rsidRPr="00A368FF" w:rsidRDefault="002F4B7B" w:rsidP="000C268D">
            <w:pPr>
              <w:ind w:firstLine="0"/>
              <w:jc w:val="center"/>
              <w:rPr>
                <w:color w:val="000000"/>
                <w:sz w:val="24"/>
                <w:szCs w:val="24"/>
              </w:rPr>
            </w:pPr>
          </w:p>
        </w:tc>
        <w:tc>
          <w:tcPr>
            <w:tcW w:w="1519" w:type="dxa"/>
            <w:tcBorders>
              <w:top w:val="single" w:sz="8" w:space="0" w:color="auto"/>
              <w:left w:val="single" w:sz="4" w:space="0" w:color="auto"/>
              <w:bottom w:val="single" w:sz="8" w:space="0" w:color="auto"/>
              <w:right w:val="single" w:sz="8" w:space="0" w:color="auto"/>
            </w:tcBorders>
          </w:tcPr>
          <w:p w:rsidR="002F4B7B" w:rsidRPr="00A368FF" w:rsidRDefault="002F4B7B" w:rsidP="00A368FF">
            <w:pPr>
              <w:ind w:firstLine="0"/>
              <w:jc w:val="center"/>
              <w:rPr>
                <w:color w:val="000000"/>
                <w:sz w:val="24"/>
                <w:szCs w:val="24"/>
              </w:rPr>
            </w:pPr>
          </w:p>
        </w:tc>
        <w:tc>
          <w:tcPr>
            <w:tcW w:w="1584" w:type="dxa"/>
            <w:tcBorders>
              <w:top w:val="single" w:sz="8" w:space="0" w:color="auto"/>
              <w:left w:val="nil"/>
              <w:bottom w:val="single" w:sz="8" w:space="0" w:color="auto"/>
              <w:right w:val="single" w:sz="8" w:space="0" w:color="auto"/>
            </w:tcBorders>
          </w:tcPr>
          <w:p w:rsidR="002F4B7B" w:rsidRPr="00A368FF" w:rsidRDefault="002F4B7B" w:rsidP="00A368FF">
            <w:pPr>
              <w:ind w:firstLine="0"/>
              <w:jc w:val="center"/>
              <w:rPr>
                <w:color w:val="000000"/>
                <w:sz w:val="24"/>
                <w:szCs w:val="24"/>
              </w:rPr>
            </w:pPr>
          </w:p>
        </w:tc>
      </w:tr>
      <w:tr w:rsidR="002F4B7B" w:rsidRPr="001331B5" w:rsidTr="00DA5B33">
        <w:trPr>
          <w:trHeight w:val="464"/>
          <w:jc w:val="center"/>
        </w:trPr>
        <w:tc>
          <w:tcPr>
            <w:tcW w:w="697" w:type="dxa"/>
            <w:tcBorders>
              <w:top w:val="nil"/>
              <w:left w:val="single" w:sz="8" w:space="0" w:color="auto"/>
              <w:bottom w:val="single" w:sz="8" w:space="0" w:color="auto"/>
              <w:right w:val="single" w:sz="8" w:space="0" w:color="auto"/>
            </w:tcBorders>
            <w:shd w:val="clear" w:color="auto" w:fill="auto"/>
            <w:vAlign w:val="center"/>
            <w:hideMark/>
          </w:tcPr>
          <w:p w:rsidR="002F4B7B" w:rsidRPr="00A368FF" w:rsidRDefault="002F4B7B" w:rsidP="00A368FF">
            <w:pPr>
              <w:ind w:firstLine="0"/>
              <w:jc w:val="center"/>
              <w:rPr>
                <w:color w:val="000000"/>
                <w:sz w:val="24"/>
                <w:szCs w:val="24"/>
              </w:rPr>
            </w:pPr>
            <w:r>
              <w:rPr>
                <w:color w:val="000000"/>
                <w:sz w:val="24"/>
                <w:szCs w:val="24"/>
              </w:rPr>
              <w:t>1.</w:t>
            </w:r>
            <w:r w:rsidRPr="00A368FF">
              <w:rPr>
                <w:color w:val="000000"/>
                <w:sz w:val="24"/>
                <w:szCs w:val="24"/>
              </w:rPr>
              <w:t>7</w:t>
            </w:r>
          </w:p>
        </w:tc>
        <w:tc>
          <w:tcPr>
            <w:tcW w:w="5358" w:type="dxa"/>
            <w:tcBorders>
              <w:top w:val="nil"/>
              <w:left w:val="nil"/>
              <w:bottom w:val="single" w:sz="8" w:space="0" w:color="auto"/>
              <w:right w:val="single" w:sz="8" w:space="0" w:color="auto"/>
            </w:tcBorders>
            <w:shd w:val="clear" w:color="auto" w:fill="auto"/>
            <w:vAlign w:val="center"/>
            <w:hideMark/>
          </w:tcPr>
          <w:p w:rsidR="002F4B7B" w:rsidRPr="00A368FF" w:rsidRDefault="002F4B7B" w:rsidP="00CA15C5">
            <w:pPr>
              <w:ind w:firstLine="0"/>
              <w:jc w:val="left"/>
              <w:rPr>
                <w:color w:val="000000"/>
                <w:sz w:val="24"/>
                <w:szCs w:val="24"/>
              </w:rPr>
            </w:pPr>
            <w:r w:rsidRPr="00A368FF">
              <w:rPr>
                <w:color w:val="000000"/>
                <w:sz w:val="24"/>
                <w:szCs w:val="24"/>
              </w:rPr>
              <w:t>Доля финансового участия в выполнении мин</w:t>
            </w:r>
            <w:r w:rsidRPr="00A368FF">
              <w:rPr>
                <w:color w:val="000000"/>
                <w:sz w:val="24"/>
                <w:szCs w:val="24"/>
              </w:rPr>
              <w:t>и</w:t>
            </w:r>
            <w:r w:rsidRPr="00A368FF">
              <w:rPr>
                <w:color w:val="000000"/>
                <w:sz w:val="24"/>
                <w:szCs w:val="24"/>
              </w:rPr>
              <w:t xml:space="preserve">мального перечня работ по благоустройству дворовых территорий заинтересованных лиц </w:t>
            </w:r>
          </w:p>
        </w:tc>
        <w:tc>
          <w:tcPr>
            <w:tcW w:w="1482" w:type="dxa"/>
            <w:tcBorders>
              <w:top w:val="nil"/>
              <w:left w:val="nil"/>
              <w:bottom w:val="single" w:sz="8" w:space="0" w:color="auto"/>
              <w:right w:val="single" w:sz="8" w:space="0" w:color="auto"/>
            </w:tcBorders>
            <w:shd w:val="clear" w:color="auto" w:fill="auto"/>
            <w:vAlign w:val="center"/>
            <w:hideMark/>
          </w:tcPr>
          <w:p w:rsidR="002F4B7B" w:rsidRDefault="002F4B7B" w:rsidP="002F4B7B">
            <w:pPr>
              <w:ind w:firstLine="0"/>
              <w:jc w:val="center"/>
            </w:pPr>
            <w:r w:rsidRPr="0079586B">
              <w:rPr>
                <w:sz w:val="24"/>
                <w:szCs w:val="24"/>
              </w:rPr>
              <w:t>проценты</w:t>
            </w:r>
          </w:p>
        </w:tc>
        <w:tc>
          <w:tcPr>
            <w:tcW w:w="1715" w:type="dxa"/>
            <w:tcBorders>
              <w:top w:val="nil"/>
              <w:left w:val="nil"/>
              <w:bottom w:val="single" w:sz="8" w:space="0" w:color="auto"/>
              <w:right w:val="single" w:sz="8" w:space="0" w:color="auto"/>
            </w:tcBorders>
            <w:shd w:val="clear" w:color="auto" w:fill="auto"/>
            <w:vAlign w:val="center"/>
            <w:hideMark/>
          </w:tcPr>
          <w:p w:rsidR="002F4B7B" w:rsidRPr="00A368FF" w:rsidRDefault="00004455" w:rsidP="007436AC">
            <w:pPr>
              <w:spacing w:line="360" w:lineRule="auto"/>
              <w:ind w:firstLine="0"/>
              <w:jc w:val="center"/>
              <w:rPr>
                <w:color w:val="000000"/>
                <w:sz w:val="24"/>
                <w:szCs w:val="24"/>
              </w:rPr>
            </w:pPr>
            <w:r>
              <w:rPr>
                <w:color w:val="000000"/>
                <w:sz w:val="24"/>
                <w:szCs w:val="24"/>
              </w:rPr>
              <w:t xml:space="preserve">0 </w:t>
            </w:r>
          </w:p>
        </w:tc>
        <w:tc>
          <w:tcPr>
            <w:tcW w:w="1595" w:type="dxa"/>
            <w:tcBorders>
              <w:top w:val="nil"/>
              <w:left w:val="nil"/>
              <w:bottom w:val="single" w:sz="8" w:space="0" w:color="auto"/>
              <w:right w:val="single" w:sz="4" w:space="0" w:color="auto"/>
            </w:tcBorders>
          </w:tcPr>
          <w:p w:rsidR="002F4B7B" w:rsidRPr="00A368FF" w:rsidRDefault="002F4B7B" w:rsidP="000C268D">
            <w:pPr>
              <w:ind w:firstLine="0"/>
              <w:jc w:val="center"/>
              <w:rPr>
                <w:color w:val="000000"/>
                <w:sz w:val="24"/>
                <w:szCs w:val="24"/>
              </w:rPr>
            </w:pPr>
          </w:p>
        </w:tc>
        <w:tc>
          <w:tcPr>
            <w:tcW w:w="1385" w:type="dxa"/>
            <w:tcBorders>
              <w:top w:val="nil"/>
              <w:left w:val="single" w:sz="4" w:space="0" w:color="auto"/>
              <w:bottom w:val="single" w:sz="8" w:space="0" w:color="auto"/>
              <w:right w:val="single" w:sz="4" w:space="0" w:color="auto"/>
            </w:tcBorders>
          </w:tcPr>
          <w:p w:rsidR="002F4B7B" w:rsidRPr="00A368FF" w:rsidRDefault="002F4B7B" w:rsidP="000C268D">
            <w:pPr>
              <w:ind w:firstLine="0"/>
              <w:jc w:val="center"/>
              <w:rPr>
                <w:color w:val="000000"/>
                <w:sz w:val="24"/>
                <w:szCs w:val="24"/>
              </w:rPr>
            </w:pPr>
          </w:p>
        </w:tc>
        <w:tc>
          <w:tcPr>
            <w:tcW w:w="1519" w:type="dxa"/>
            <w:tcBorders>
              <w:top w:val="nil"/>
              <w:left w:val="single" w:sz="4" w:space="0" w:color="auto"/>
              <w:bottom w:val="single" w:sz="8" w:space="0" w:color="auto"/>
              <w:right w:val="single" w:sz="8" w:space="0" w:color="auto"/>
            </w:tcBorders>
          </w:tcPr>
          <w:p w:rsidR="002F4B7B" w:rsidRPr="00A368FF" w:rsidRDefault="002F4B7B" w:rsidP="00A368FF">
            <w:pPr>
              <w:ind w:firstLine="0"/>
              <w:jc w:val="center"/>
              <w:rPr>
                <w:color w:val="000000"/>
                <w:sz w:val="24"/>
                <w:szCs w:val="24"/>
              </w:rPr>
            </w:pPr>
          </w:p>
        </w:tc>
        <w:tc>
          <w:tcPr>
            <w:tcW w:w="1584" w:type="dxa"/>
            <w:tcBorders>
              <w:top w:val="nil"/>
              <w:left w:val="nil"/>
              <w:bottom w:val="single" w:sz="8" w:space="0" w:color="auto"/>
              <w:right w:val="single" w:sz="8" w:space="0" w:color="auto"/>
            </w:tcBorders>
          </w:tcPr>
          <w:p w:rsidR="002F4B7B" w:rsidRPr="00A368FF" w:rsidRDefault="002F4B7B" w:rsidP="00A368FF">
            <w:pPr>
              <w:ind w:firstLine="0"/>
              <w:jc w:val="center"/>
              <w:rPr>
                <w:color w:val="000000"/>
                <w:sz w:val="24"/>
                <w:szCs w:val="24"/>
              </w:rPr>
            </w:pPr>
          </w:p>
        </w:tc>
      </w:tr>
      <w:tr w:rsidR="002F4B7B" w:rsidRPr="001331B5" w:rsidTr="00DA5B33">
        <w:trPr>
          <w:trHeight w:val="1260"/>
          <w:jc w:val="center"/>
        </w:trPr>
        <w:tc>
          <w:tcPr>
            <w:tcW w:w="697" w:type="dxa"/>
            <w:tcBorders>
              <w:top w:val="nil"/>
              <w:left w:val="single" w:sz="8" w:space="0" w:color="auto"/>
              <w:bottom w:val="single" w:sz="4" w:space="0" w:color="auto"/>
              <w:right w:val="single" w:sz="8" w:space="0" w:color="auto"/>
            </w:tcBorders>
            <w:shd w:val="clear" w:color="auto" w:fill="auto"/>
            <w:vAlign w:val="center"/>
            <w:hideMark/>
          </w:tcPr>
          <w:p w:rsidR="002F4B7B" w:rsidRPr="00A368FF" w:rsidRDefault="002F4B7B" w:rsidP="00A368FF">
            <w:pPr>
              <w:ind w:firstLine="0"/>
              <w:jc w:val="center"/>
              <w:rPr>
                <w:color w:val="000000"/>
                <w:sz w:val="24"/>
                <w:szCs w:val="24"/>
              </w:rPr>
            </w:pPr>
            <w:r>
              <w:rPr>
                <w:color w:val="000000"/>
                <w:sz w:val="24"/>
                <w:szCs w:val="24"/>
              </w:rPr>
              <w:t>1.</w:t>
            </w:r>
            <w:r w:rsidRPr="00A368FF">
              <w:rPr>
                <w:color w:val="000000"/>
                <w:sz w:val="24"/>
                <w:szCs w:val="24"/>
              </w:rPr>
              <w:t>8</w:t>
            </w:r>
          </w:p>
        </w:tc>
        <w:tc>
          <w:tcPr>
            <w:tcW w:w="5358" w:type="dxa"/>
            <w:tcBorders>
              <w:top w:val="nil"/>
              <w:left w:val="nil"/>
              <w:bottom w:val="single" w:sz="4" w:space="0" w:color="auto"/>
              <w:right w:val="single" w:sz="8" w:space="0" w:color="auto"/>
            </w:tcBorders>
            <w:shd w:val="clear" w:color="auto" w:fill="auto"/>
            <w:vAlign w:val="center"/>
            <w:hideMark/>
          </w:tcPr>
          <w:p w:rsidR="002F4B7B" w:rsidRPr="00A368FF" w:rsidRDefault="002F4B7B" w:rsidP="004E07BE">
            <w:pPr>
              <w:ind w:firstLine="0"/>
              <w:jc w:val="left"/>
              <w:rPr>
                <w:color w:val="000000"/>
                <w:sz w:val="24"/>
                <w:szCs w:val="24"/>
              </w:rPr>
            </w:pPr>
            <w:r w:rsidRPr="00A368FF">
              <w:rPr>
                <w:color w:val="000000"/>
                <w:sz w:val="24"/>
                <w:szCs w:val="24"/>
              </w:rPr>
              <w:t>Доля трудового участия в выполнении мин</w:t>
            </w:r>
            <w:r w:rsidRPr="00A368FF">
              <w:rPr>
                <w:color w:val="000000"/>
                <w:sz w:val="24"/>
                <w:szCs w:val="24"/>
              </w:rPr>
              <w:t>и</w:t>
            </w:r>
            <w:r w:rsidRPr="00A368FF">
              <w:rPr>
                <w:color w:val="000000"/>
                <w:sz w:val="24"/>
                <w:szCs w:val="24"/>
              </w:rPr>
              <w:t xml:space="preserve">мального перечня работ по благоустройству дворовых территорий заинтересованных лиц  </w:t>
            </w:r>
          </w:p>
        </w:tc>
        <w:tc>
          <w:tcPr>
            <w:tcW w:w="1482" w:type="dxa"/>
            <w:tcBorders>
              <w:top w:val="nil"/>
              <w:left w:val="nil"/>
              <w:bottom w:val="single" w:sz="4" w:space="0" w:color="auto"/>
              <w:right w:val="single" w:sz="8" w:space="0" w:color="auto"/>
            </w:tcBorders>
            <w:shd w:val="clear" w:color="auto" w:fill="auto"/>
            <w:vAlign w:val="center"/>
            <w:hideMark/>
          </w:tcPr>
          <w:p w:rsidR="002F4B7B" w:rsidRDefault="002F4B7B" w:rsidP="002F4B7B">
            <w:pPr>
              <w:ind w:firstLine="0"/>
              <w:jc w:val="center"/>
            </w:pPr>
            <w:r w:rsidRPr="0079586B">
              <w:rPr>
                <w:sz w:val="24"/>
                <w:szCs w:val="24"/>
              </w:rPr>
              <w:t>проценты</w:t>
            </w:r>
          </w:p>
        </w:tc>
        <w:tc>
          <w:tcPr>
            <w:tcW w:w="1715" w:type="dxa"/>
            <w:tcBorders>
              <w:top w:val="nil"/>
              <w:left w:val="nil"/>
              <w:bottom w:val="single" w:sz="4" w:space="0" w:color="auto"/>
              <w:right w:val="single" w:sz="8" w:space="0" w:color="auto"/>
            </w:tcBorders>
            <w:shd w:val="clear" w:color="auto" w:fill="auto"/>
            <w:vAlign w:val="center"/>
            <w:hideMark/>
          </w:tcPr>
          <w:p w:rsidR="002F4B7B" w:rsidRPr="00A368FF" w:rsidRDefault="007436AC" w:rsidP="00A368FF">
            <w:pPr>
              <w:ind w:firstLine="0"/>
              <w:jc w:val="center"/>
              <w:rPr>
                <w:color w:val="000000"/>
                <w:sz w:val="24"/>
                <w:szCs w:val="24"/>
              </w:rPr>
            </w:pPr>
            <w:r>
              <w:rPr>
                <w:color w:val="000000"/>
                <w:sz w:val="24"/>
                <w:szCs w:val="24"/>
              </w:rPr>
              <w:t>15</w:t>
            </w:r>
          </w:p>
        </w:tc>
        <w:tc>
          <w:tcPr>
            <w:tcW w:w="1595" w:type="dxa"/>
            <w:tcBorders>
              <w:top w:val="nil"/>
              <w:left w:val="nil"/>
              <w:bottom w:val="single" w:sz="4" w:space="0" w:color="auto"/>
              <w:right w:val="single" w:sz="4" w:space="0" w:color="auto"/>
            </w:tcBorders>
          </w:tcPr>
          <w:p w:rsidR="002F4B7B" w:rsidRPr="00A368FF" w:rsidRDefault="002F4B7B" w:rsidP="000C268D">
            <w:pPr>
              <w:ind w:firstLine="0"/>
              <w:jc w:val="center"/>
              <w:rPr>
                <w:color w:val="000000"/>
                <w:sz w:val="24"/>
                <w:szCs w:val="24"/>
              </w:rPr>
            </w:pPr>
          </w:p>
        </w:tc>
        <w:tc>
          <w:tcPr>
            <w:tcW w:w="1385" w:type="dxa"/>
            <w:tcBorders>
              <w:top w:val="nil"/>
              <w:left w:val="single" w:sz="4" w:space="0" w:color="auto"/>
              <w:bottom w:val="single" w:sz="4" w:space="0" w:color="auto"/>
              <w:right w:val="single" w:sz="4" w:space="0" w:color="auto"/>
            </w:tcBorders>
          </w:tcPr>
          <w:p w:rsidR="002F4B7B" w:rsidRPr="00A368FF" w:rsidRDefault="002F4B7B" w:rsidP="000C268D">
            <w:pPr>
              <w:ind w:firstLine="0"/>
              <w:jc w:val="center"/>
              <w:rPr>
                <w:color w:val="000000"/>
                <w:sz w:val="24"/>
                <w:szCs w:val="24"/>
              </w:rPr>
            </w:pPr>
          </w:p>
        </w:tc>
        <w:tc>
          <w:tcPr>
            <w:tcW w:w="1519" w:type="dxa"/>
            <w:tcBorders>
              <w:top w:val="nil"/>
              <w:left w:val="single" w:sz="4" w:space="0" w:color="auto"/>
              <w:bottom w:val="single" w:sz="4" w:space="0" w:color="auto"/>
              <w:right w:val="single" w:sz="8" w:space="0" w:color="auto"/>
            </w:tcBorders>
          </w:tcPr>
          <w:p w:rsidR="002F4B7B" w:rsidRPr="00A368FF" w:rsidRDefault="002F4B7B" w:rsidP="00A368FF">
            <w:pPr>
              <w:ind w:firstLine="0"/>
              <w:jc w:val="center"/>
              <w:rPr>
                <w:color w:val="000000"/>
                <w:sz w:val="24"/>
                <w:szCs w:val="24"/>
              </w:rPr>
            </w:pPr>
          </w:p>
        </w:tc>
        <w:tc>
          <w:tcPr>
            <w:tcW w:w="1584" w:type="dxa"/>
            <w:tcBorders>
              <w:top w:val="nil"/>
              <w:left w:val="nil"/>
              <w:bottom w:val="single" w:sz="4" w:space="0" w:color="auto"/>
              <w:right w:val="single" w:sz="8" w:space="0" w:color="auto"/>
            </w:tcBorders>
          </w:tcPr>
          <w:p w:rsidR="002F4B7B" w:rsidRPr="00A368FF" w:rsidRDefault="002F4B7B" w:rsidP="00A368FF">
            <w:pPr>
              <w:ind w:firstLine="0"/>
              <w:jc w:val="center"/>
              <w:rPr>
                <w:color w:val="000000"/>
                <w:sz w:val="24"/>
                <w:szCs w:val="24"/>
              </w:rPr>
            </w:pPr>
          </w:p>
        </w:tc>
      </w:tr>
      <w:tr w:rsidR="002F4B7B" w:rsidRPr="001331B5" w:rsidTr="00DA5B33">
        <w:trPr>
          <w:trHeight w:val="1260"/>
          <w:jc w:val="center"/>
        </w:trPr>
        <w:tc>
          <w:tcPr>
            <w:tcW w:w="69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F4B7B" w:rsidRPr="00A368FF" w:rsidRDefault="002F4B7B" w:rsidP="00A368FF">
            <w:pPr>
              <w:ind w:firstLine="0"/>
              <w:jc w:val="center"/>
              <w:rPr>
                <w:color w:val="000000"/>
                <w:sz w:val="24"/>
                <w:szCs w:val="24"/>
              </w:rPr>
            </w:pPr>
            <w:r>
              <w:rPr>
                <w:color w:val="000000"/>
                <w:sz w:val="24"/>
                <w:szCs w:val="24"/>
              </w:rPr>
              <w:t>1.</w:t>
            </w:r>
            <w:r w:rsidRPr="00A368FF">
              <w:rPr>
                <w:color w:val="000000"/>
                <w:sz w:val="24"/>
                <w:szCs w:val="24"/>
              </w:rPr>
              <w:t>9.</w:t>
            </w:r>
          </w:p>
        </w:tc>
        <w:tc>
          <w:tcPr>
            <w:tcW w:w="5358" w:type="dxa"/>
            <w:tcBorders>
              <w:top w:val="single" w:sz="4" w:space="0" w:color="auto"/>
              <w:left w:val="nil"/>
              <w:bottom w:val="single" w:sz="4" w:space="0" w:color="auto"/>
              <w:right w:val="single" w:sz="8" w:space="0" w:color="auto"/>
            </w:tcBorders>
            <w:shd w:val="clear" w:color="auto" w:fill="auto"/>
            <w:vAlign w:val="center"/>
            <w:hideMark/>
          </w:tcPr>
          <w:p w:rsidR="002F4B7B" w:rsidRPr="00A368FF" w:rsidRDefault="002F4B7B" w:rsidP="004E07BE">
            <w:pPr>
              <w:ind w:firstLine="0"/>
              <w:jc w:val="left"/>
              <w:rPr>
                <w:color w:val="000000"/>
                <w:sz w:val="24"/>
                <w:szCs w:val="24"/>
              </w:rPr>
            </w:pPr>
            <w:r w:rsidRPr="00A368FF">
              <w:rPr>
                <w:color w:val="000000"/>
                <w:sz w:val="24"/>
                <w:szCs w:val="24"/>
              </w:rPr>
              <w:t>Доля финансового участия в выполнении допо</w:t>
            </w:r>
            <w:r w:rsidRPr="00A368FF">
              <w:rPr>
                <w:color w:val="000000"/>
                <w:sz w:val="24"/>
                <w:szCs w:val="24"/>
              </w:rPr>
              <w:t>л</w:t>
            </w:r>
            <w:r w:rsidRPr="00A368FF">
              <w:rPr>
                <w:color w:val="000000"/>
                <w:sz w:val="24"/>
                <w:szCs w:val="24"/>
              </w:rPr>
              <w:t>нительного перечня работ по благоустройству дворовых территорий заинтересованных лиц</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rsidR="002F4B7B" w:rsidRDefault="002F4B7B" w:rsidP="002F4B7B">
            <w:pPr>
              <w:ind w:firstLine="0"/>
              <w:jc w:val="center"/>
            </w:pPr>
            <w:r w:rsidRPr="0079586B">
              <w:rPr>
                <w:sz w:val="24"/>
                <w:szCs w:val="24"/>
              </w:rPr>
              <w:t>проценты</w:t>
            </w:r>
          </w:p>
        </w:tc>
        <w:tc>
          <w:tcPr>
            <w:tcW w:w="1715" w:type="dxa"/>
            <w:tcBorders>
              <w:top w:val="single" w:sz="4" w:space="0" w:color="auto"/>
              <w:left w:val="nil"/>
              <w:bottom w:val="single" w:sz="4" w:space="0" w:color="auto"/>
              <w:right w:val="single" w:sz="8" w:space="0" w:color="auto"/>
            </w:tcBorders>
            <w:shd w:val="clear" w:color="auto" w:fill="auto"/>
            <w:vAlign w:val="center"/>
            <w:hideMark/>
          </w:tcPr>
          <w:p w:rsidR="002F4B7B" w:rsidRPr="00A368FF" w:rsidRDefault="007436AC" w:rsidP="00A368FF">
            <w:pPr>
              <w:ind w:firstLine="0"/>
              <w:jc w:val="center"/>
              <w:rPr>
                <w:color w:val="000000"/>
                <w:sz w:val="24"/>
                <w:szCs w:val="24"/>
              </w:rPr>
            </w:pPr>
            <w:r>
              <w:rPr>
                <w:color w:val="000000"/>
                <w:sz w:val="24"/>
                <w:szCs w:val="24"/>
              </w:rPr>
              <w:t>20</w:t>
            </w:r>
          </w:p>
        </w:tc>
        <w:tc>
          <w:tcPr>
            <w:tcW w:w="1595" w:type="dxa"/>
            <w:tcBorders>
              <w:top w:val="single" w:sz="4" w:space="0" w:color="auto"/>
              <w:left w:val="nil"/>
              <w:bottom w:val="single" w:sz="4" w:space="0" w:color="auto"/>
              <w:right w:val="single" w:sz="4" w:space="0" w:color="auto"/>
            </w:tcBorders>
          </w:tcPr>
          <w:p w:rsidR="002F4B7B" w:rsidRPr="00A368FF" w:rsidRDefault="002F4B7B" w:rsidP="000C268D">
            <w:pPr>
              <w:ind w:firstLine="0"/>
              <w:jc w:val="center"/>
              <w:rPr>
                <w:color w:val="000000"/>
                <w:sz w:val="24"/>
                <w:szCs w:val="24"/>
              </w:rPr>
            </w:pPr>
          </w:p>
        </w:tc>
        <w:tc>
          <w:tcPr>
            <w:tcW w:w="1385" w:type="dxa"/>
            <w:tcBorders>
              <w:top w:val="single" w:sz="4" w:space="0" w:color="auto"/>
              <w:left w:val="single" w:sz="4" w:space="0" w:color="auto"/>
              <w:bottom w:val="single" w:sz="4" w:space="0" w:color="auto"/>
              <w:right w:val="single" w:sz="4" w:space="0" w:color="auto"/>
            </w:tcBorders>
          </w:tcPr>
          <w:p w:rsidR="002F4B7B" w:rsidRPr="00A368FF" w:rsidRDefault="002F4B7B" w:rsidP="000C268D">
            <w:pPr>
              <w:ind w:firstLine="0"/>
              <w:jc w:val="center"/>
              <w:rPr>
                <w:color w:val="000000"/>
                <w:sz w:val="24"/>
                <w:szCs w:val="24"/>
              </w:rPr>
            </w:pPr>
          </w:p>
        </w:tc>
        <w:tc>
          <w:tcPr>
            <w:tcW w:w="1519" w:type="dxa"/>
            <w:tcBorders>
              <w:top w:val="single" w:sz="4" w:space="0" w:color="auto"/>
              <w:left w:val="single" w:sz="4" w:space="0" w:color="auto"/>
              <w:bottom w:val="single" w:sz="4" w:space="0" w:color="auto"/>
              <w:right w:val="single" w:sz="8" w:space="0" w:color="auto"/>
            </w:tcBorders>
          </w:tcPr>
          <w:p w:rsidR="002F4B7B" w:rsidRPr="00A368FF" w:rsidRDefault="002F4B7B" w:rsidP="00A368FF">
            <w:pPr>
              <w:ind w:firstLine="0"/>
              <w:jc w:val="center"/>
              <w:rPr>
                <w:color w:val="000000"/>
                <w:sz w:val="24"/>
                <w:szCs w:val="24"/>
              </w:rPr>
            </w:pPr>
          </w:p>
        </w:tc>
        <w:tc>
          <w:tcPr>
            <w:tcW w:w="1584" w:type="dxa"/>
            <w:tcBorders>
              <w:top w:val="single" w:sz="4" w:space="0" w:color="auto"/>
              <w:left w:val="nil"/>
              <w:bottom w:val="single" w:sz="4" w:space="0" w:color="auto"/>
              <w:right w:val="single" w:sz="8" w:space="0" w:color="auto"/>
            </w:tcBorders>
          </w:tcPr>
          <w:p w:rsidR="002F4B7B" w:rsidRPr="00A368FF" w:rsidRDefault="002F4B7B" w:rsidP="00A368FF">
            <w:pPr>
              <w:ind w:firstLine="0"/>
              <w:jc w:val="center"/>
              <w:rPr>
                <w:color w:val="000000"/>
                <w:sz w:val="24"/>
                <w:szCs w:val="24"/>
              </w:rPr>
            </w:pPr>
          </w:p>
        </w:tc>
      </w:tr>
      <w:tr w:rsidR="002F4B7B" w:rsidRPr="00893BDF" w:rsidTr="00DA5B33">
        <w:trPr>
          <w:trHeight w:val="1260"/>
          <w:jc w:val="center"/>
        </w:trPr>
        <w:tc>
          <w:tcPr>
            <w:tcW w:w="69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F4B7B" w:rsidRPr="00A368FF" w:rsidRDefault="002F4B7B" w:rsidP="00A368FF">
            <w:pPr>
              <w:ind w:firstLine="0"/>
              <w:jc w:val="center"/>
              <w:rPr>
                <w:color w:val="000000"/>
                <w:sz w:val="24"/>
                <w:szCs w:val="24"/>
              </w:rPr>
            </w:pPr>
            <w:r>
              <w:rPr>
                <w:color w:val="000000"/>
                <w:sz w:val="24"/>
                <w:szCs w:val="24"/>
              </w:rPr>
              <w:t>1.</w:t>
            </w:r>
            <w:r w:rsidRPr="00A368FF">
              <w:rPr>
                <w:color w:val="000000"/>
                <w:sz w:val="24"/>
                <w:szCs w:val="24"/>
              </w:rPr>
              <w:t>10.</w:t>
            </w:r>
          </w:p>
        </w:tc>
        <w:tc>
          <w:tcPr>
            <w:tcW w:w="5358" w:type="dxa"/>
            <w:tcBorders>
              <w:top w:val="single" w:sz="4" w:space="0" w:color="auto"/>
              <w:left w:val="nil"/>
              <w:bottom w:val="single" w:sz="4" w:space="0" w:color="auto"/>
              <w:right w:val="single" w:sz="8" w:space="0" w:color="auto"/>
            </w:tcBorders>
            <w:shd w:val="clear" w:color="auto" w:fill="auto"/>
            <w:vAlign w:val="center"/>
            <w:hideMark/>
          </w:tcPr>
          <w:p w:rsidR="002F4B7B" w:rsidRPr="00A368FF" w:rsidRDefault="002F4B7B" w:rsidP="004E07BE">
            <w:pPr>
              <w:ind w:firstLine="0"/>
              <w:jc w:val="left"/>
              <w:rPr>
                <w:color w:val="000000"/>
                <w:sz w:val="24"/>
                <w:szCs w:val="24"/>
              </w:rPr>
            </w:pPr>
            <w:r w:rsidRPr="00A368FF">
              <w:rPr>
                <w:color w:val="000000"/>
                <w:sz w:val="24"/>
                <w:szCs w:val="24"/>
              </w:rPr>
              <w:t>Доля трудового участия в выполнении дополн</w:t>
            </w:r>
            <w:r w:rsidRPr="00A368FF">
              <w:rPr>
                <w:color w:val="000000"/>
                <w:sz w:val="24"/>
                <w:szCs w:val="24"/>
              </w:rPr>
              <w:t>и</w:t>
            </w:r>
            <w:r w:rsidRPr="00A368FF">
              <w:rPr>
                <w:color w:val="000000"/>
                <w:sz w:val="24"/>
                <w:szCs w:val="24"/>
              </w:rPr>
              <w:t>тельного перечня работ по благоустройству дв</w:t>
            </w:r>
            <w:r w:rsidRPr="00A368FF">
              <w:rPr>
                <w:color w:val="000000"/>
                <w:sz w:val="24"/>
                <w:szCs w:val="24"/>
              </w:rPr>
              <w:t>о</w:t>
            </w:r>
            <w:r w:rsidRPr="00A368FF">
              <w:rPr>
                <w:color w:val="000000"/>
                <w:sz w:val="24"/>
                <w:szCs w:val="24"/>
              </w:rPr>
              <w:t>ровых территорий заинтересованных лиц</w:t>
            </w:r>
          </w:p>
        </w:tc>
        <w:tc>
          <w:tcPr>
            <w:tcW w:w="1482" w:type="dxa"/>
            <w:tcBorders>
              <w:top w:val="single" w:sz="4" w:space="0" w:color="auto"/>
              <w:left w:val="nil"/>
              <w:bottom w:val="single" w:sz="4" w:space="0" w:color="auto"/>
              <w:right w:val="single" w:sz="8" w:space="0" w:color="auto"/>
            </w:tcBorders>
            <w:shd w:val="clear" w:color="auto" w:fill="auto"/>
            <w:vAlign w:val="center"/>
            <w:hideMark/>
          </w:tcPr>
          <w:p w:rsidR="002F4B7B" w:rsidRDefault="002F4B7B" w:rsidP="002F4B7B">
            <w:pPr>
              <w:ind w:firstLine="0"/>
              <w:jc w:val="center"/>
            </w:pPr>
            <w:r w:rsidRPr="0079586B">
              <w:rPr>
                <w:sz w:val="24"/>
                <w:szCs w:val="24"/>
              </w:rPr>
              <w:t>проценты</w:t>
            </w:r>
          </w:p>
        </w:tc>
        <w:tc>
          <w:tcPr>
            <w:tcW w:w="1715" w:type="dxa"/>
            <w:tcBorders>
              <w:top w:val="single" w:sz="4" w:space="0" w:color="auto"/>
              <w:left w:val="nil"/>
              <w:bottom w:val="single" w:sz="4" w:space="0" w:color="auto"/>
              <w:right w:val="single" w:sz="8" w:space="0" w:color="auto"/>
            </w:tcBorders>
            <w:shd w:val="clear" w:color="auto" w:fill="auto"/>
            <w:vAlign w:val="center"/>
            <w:hideMark/>
          </w:tcPr>
          <w:p w:rsidR="002F4B7B" w:rsidRPr="00A368FF" w:rsidRDefault="007436AC" w:rsidP="00A368FF">
            <w:pPr>
              <w:ind w:firstLine="0"/>
              <w:jc w:val="center"/>
              <w:rPr>
                <w:color w:val="000000"/>
                <w:sz w:val="24"/>
                <w:szCs w:val="24"/>
              </w:rPr>
            </w:pPr>
            <w:r>
              <w:rPr>
                <w:color w:val="000000"/>
                <w:sz w:val="24"/>
                <w:szCs w:val="24"/>
              </w:rPr>
              <w:t>15</w:t>
            </w:r>
          </w:p>
        </w:tc>
        <w:tc>
          <w:tcPr>
            <w:tcW w:w="1595" w:type="dxa"/>
            <w:tcBorders>
              <w:top w:val="single" w:sz="4" w:space="0" w:color="auto"/>
              <w:left w:val="nil"/>
              <w:bottom w:val="single" w:sz="4" w:space="0" w:color="auto"/>
              <w:right w:val="single" w:sz="4" w:space="0" w:color="auto"/>
            </w:tcBorders>
          </w:tcPr>
          <w:p w:rsidR="002F4B7B" w:rsidRPr="00A368FF" w:rsidRDefault="002F4B7B" w:rsidP="000C268D">
            <w:pPr>
              <w:ind w:firstLine="0"/>
              <w:jc w:val="center"/>
              <w:rPr>
                <w:color w:val="000000"/>
                <w:sz w:val="24"/>
                <w:szCs w:val="24"/>
              </w:rPr>
            </w:pPr>
          </w:p>
        </w:tc>
        <w:tc>
          <w:tcPr>
            <w:tcW w:w="1385" w:type="dxa"/>
            <w:tcBorders>
              <w:top w:val="single" w:sz="4" w:space="0" w:color="auto"/>
              <w:left w:val="single" w:sz="4" w:space="0" w:color="auto"/>
              <w:bottom w:val="single" w:sz="4" w:space="0" w:color="auto"/>
              <w:right w:val="single" w:sz="4" w:space="0" w:color="auto"/>
            </w:tcBorders>
          </w:tcPr>
          <w:p w:rsidR="002F4B7B" w:rsidRPr="00A368FF" w:rsidRDefault="002F4B7B" w:rsidP="000C268D">
            <w:pPr>
              <w:ind w:firstLine="0"/>
              <w:jc w:val="center"/>
              <w:rPr>
                <w:color w:val="000000"/>
                <w:sz w:val="24"/>
                <w:szCs w:val="24"/>
              </w:rPr>
            </w:pPr>
          </w:p>
        </w:tc>
        <w:tc>
          <w:tcPr>
            <w:tcW w:w="1519" w:type="dxa"/>
            <w:tcBorders>
              <w:top w:val="single" w:sz="4" w:space="0" w:color="auto"/>
              <w:left w:val="single" w:sz="4" w:space="0" w:color="auto"/>
              <w:bottom w:val="single" w:sz="4" w:space="0" w:color="auto"/>
              <w:right w:val="single" w:sz="8" w:space="0" w:color="auto"/>
            </w:tcBorders>
          </w:tcPr>
          <w:p w:rsidR="002F4B7B" w:rsidRPr="00A368FF" w:rsidRDefault="002F4B7B" w:rsidP="00A368FF">
            <w:pPr>
              <w:ind w:firstLine="0"/>
              <w:jc w:val="center"/>
              <w:rPr>
                <w:color w:val="000000"/>
                <w:sz w:val="24"/>
                <w:szCs w:val="24"/>
              </w:rPr>
            </w:pPr>
          </w:p>
        </w:tc>
        <w:tc>
          <w:tcPr>
            <w:tcW w:w="1584" w:type="dxa"/>
            <w:tcBorders>
              <w:top w:val="single" w:sz="4" w:space="0" w:color="auto"/>
              <w:left w:val="nil"/>
              <w:bottom w:val="single" w:sz="4" w:space="0" w:color="auto"/>
              <w:right w:val="single" w:sz="8" w:space="0" w:color="auto"/>
            </w:tcBorders>
          </w:tcPr>
          <w:p w:rsidR="002F4B7B" w:rsidRPr="00A368FF" w:rsidRDefault="002F4B7B" w:rsidP="00A368FF">
            <w:pPr>
              <w:ind w:firstLine="0"/>
              <w:jc w:val="center"/>
              <w:rPr>
                <w:color w:val="000000"/>
                <w:sz w:val="24"/>
                <w:szCs w:val="24"/>
              </w:rPr>
            </w:pPr>
          </w:p>
        </w:tc>
      </w:tr>
      <w:tr w:rsidR="002F4B7B" w:rsidRPr="00893BDF" w:rsidTr="001603E2">
        <w:trPr>
          <w:trHeight w:val="331"/>
          <w:jc w:val="center"/>
        </w:trPr>
        <w:tc>
          <w:tcPr>
            <w:tcW w:w="69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F4B7B" w:rsidRPr="006B6B66" w:rsidRDefault="002F4B7B" w:rsidP="003771E0">
            <w:pPr>
              <w:jc w:val="center"/>
              <w:rPr>
                <w:sz w:val="24"/>
                <w:szCs w:val="24"/>
              </w:rPr>
            </w:pPr>
          </w:p>
        </w:tc>
        <w:tc>
          <w:tcPr>
            <w:tcW w:w="14638" w:type="dxa"/>
            <w:gridSpan w:val="7"/>
            <w:tcBorders>
              <w:top w:val="single" w:sz="4" w:space="0" w:color="auto"/>
              <w:left w:val="nil"/>
              <w:bottom w:val="single" w:sz="8" w:space="0" w:color="auto"/>
              <w:right w:val="single" w:sz="8" w:space="0" w:color="auto"/>
            </w:tcBorders>
            <w:shd w:val="clear" w:color="auto" w:fill="auto"/>
            <w:vAlign w:val="center"/>
            <w:hideMark/>
          </w:tcPr>
          <w:p w:rsidR="002F4B7B" w:rsidRPr="00A368FF" w:rsidRDefault="002F4B7B" w:rsidP="003D23B2">
            <w:pPr>
              <w:ind w:firstLine="0"/>
              <w:jc w:val="center"/>
              <w:rPr>
                <w:color w:val="000000"/>
                <w:sz w:val="24"/>
                <w:szCs w:val="24"/>
              </w:rPr>
            </w:pPr>
            <w:r w:rsidRPr="003D23B2">
              <w:rPr>
                <w:sz w:val="24"/>
                <w:szCs w:val="24"/>
              </w:rPr>
              <w:t>2.</w:t>
            </w:r>
            <w:r w:rsidR="003D23B2" w:rsidRPr="003D23B2">
              <w:rPr>
                <w:rFonts w:eastAsia="Arial"/>
                <w:sz w:val="24"/>
                <w:szCs w:val="24"/>
                <w:lang w:eastAsia="ar-SA"/>
              </w:rPr>
              <w:t xml:space="preserve"> </w:t>
            </w:r>
            <w:r w:rsidR="003D23B2">
              <w:rPr>
                <w:rFonts w:eastAsia="Arial"/>
                <w:sz w:val="24"/>
                <w:szCs w:val="24"/>
                <w:lang w:eastAsia="ar-SA"/>
              </w:rPr>
              <w:t>М</w:t>
            </w:r>
            <w:r w:rsidR="003D23B2" w:rsidRPr="003D23B2">
              <w:rPr>
                <w:rFonts w:eastAsia="Arial"/>
                <w:sz w:val="24"/>
                <w:szCs w:val="24"/>
                <w:lang w:eastAsia="ar-SA"/>
              </w:rPr>
              <w:t>униципальны</w:t>
            </w:r>
            <w:r w:rsidR="003D23B2">
              <w:rPr>
                <w:rFonts w:eastAsia="Arial"/>
                <w:sz w:val="24"/>
                <w:szCs w:val="24"/>
                <w:lang w:eastAsia="ar-SA"/>
              </w:rPr>
              <w:t>е</w:t>
            </w:r>
            <w:r w:rsidR="003D23B2" w:rsidRPr="003D23B2">
              <w:rPr>
                <w:rFonts w:eastAsia="Arial"/>
                <w:sz w:val="24"/>
                <w:szCs w:val="24"/>
                <w:lang w:eastAsia="ar-SA"/>
              </w:rPr>
              <w:t xml:space="preserve"> территори</w:t>
            </w:r>
            <w:r w:rsidR="003D23B2">
              <w:rPr>
                <w:rFonts w:eastAsia="Arial"/>
                <w:sz w:val="24"/>
                <w:szCs w:val="24"/>
                <w:lang w:eastAsia="ar-SA"/>
              </w:rPr>
              <w:t>и</w:t>
            </w:r>
            <w:r w:rsidR="003D23B2" w:rsidRPr="003D23B2">
              <w:rPr>
                <w:rFonts w:eastAsia="Arial"/>
                <w:sz w:val="24"/>
                <w:szCs w:val="24"/>
                <w:lang w:eastAsia="ar-SA"/>
              </w:rPr>
              <w:t xml:space="preserve"> общего пользования и мест</w:t>
            </w:r>
            <w:r w:rsidR="003D23B2">
              <w:rPr>
                <w:rFonts w:eastAsia="Arial"/>
                <w:sz w:val="24"/>
                <w:szCs w:val="24"/>
                <w:lang w:eastAsia="ar-SA"/>
              </w:rPr>
              <w:t>а</w:t>
            </w:r>
            <w:r w:rsidR="003D23B2" w:rsidRPr="003D23B2">
              <w:rPr>
                <w:rFonts w:eastAsia="Arial"/>
                <w:sz w:val="24"/>
                <w:szCs w:val="24"/>
                <w:lang w:eastAsia="ar-SA"/>
              </w:rPr>
              <w:t xml:space="preserve"> массового отдыха населения</w:t>
            </w:r>
            <w:r w:rsidR="003D23B2">
              <w:rPr>
                <w:rFonts w:eastAsia="Arial"/>
                <w:szCs w:val="28"/>
                <w:lang w:eastAsia="ar-SA"/>
              </w:rPr>
              <w:t xml:space="preserve"> </w:t>
            </w:r>
          </w:p>
        </w:tc>
      </w:tr>
      <w:tr w:rsidR="002F4B7B" w:rsidRPr="00893BDF" w:rsidTr="00DA5B33">
        <w:trPr>
          <w:trHeight w:val="1260"/>
          <w:jc w:val="center"/>
        </w:trPr>
        <w:tc>
          <w:tcPr>
            <w:tcW w:w="69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F4B7B" w:rsidRPr="006B6B66" w:rsidRDefault="002F4B7B" w:rsidP="003771E0">
            <w:pPr>
              <w:jc w:val="center"/>
              <w:rPr>
                <w:sz w:val="24"/>
                <w:szCs w:val="24"/>
              </w:rPr>
            </w:pPr>
            <w:r w:rsidRPr="006B6B66">
              <w:rPr>
                <w:sz w:val="24"/>
                <w:szCs w:val="24"/>
              </w:rPr>
              <w:t>2</w:t>
            </w:r>
            <w:r>
              <w:rPr>
                <w:sz w:val="24"/>
                <w:szCs w:val="24"/>
              </w:rPr>
              <w:t>2</w:t>
            </w:r>
            <w:r w:rsidRPr="006B6B66">
              <w:rPr>
                <w:sz w:val="24"/>
                <w:szCs w:val="24"/>
              </w:rPr>
              <w:t>.1</w:t>
            </w:r>
          </w:p>
        </w:tc>
        <w:tc>
          <w:tcPr>
            <w:tcW w:w="5358" w:type="dxa"/>
            <w:tcBorders>
              <w:top w:val="single" w:sz="4" w:space="0" w:color="auto"/>
              <w:left w:val="nil"/>
              <w:bottom w:val="single" w:sz="8" w:space="0" w:color="auto"/>
              <w:right w:val="single" w:sz="8" w:space="0" w:color="auto"/>
            </w:tcBorders>
            <w:shd w:val="clear" w:color="auto" w:fill="auto"/>
            <w:vAlign w:val="center"/>
            <w:hideMark/>
          </w:tcPr>
          <w:p w:rsidR="003D23B2" w:rsidRPr="000404EB" w:rsidRDefault="002F4B7B" w:rsidP="003D23B2">
            <w:pPr>
              <w:ind w:firstLine="0"/>
              <w:jc w:val="left"/>
              <w:rPr>
                <w:rFonts w:eastAsia="Arial"/>
                <w:sz w:val="24"/>
                <w:szCs w:val="24"/>
                <w:lang w:eastAsia="ar-SA"/>
              </w:rPr>
            </w:pPr>
            <w:r w:rsidRPr="000404EB">
              <w:rPr>
                <w:sz w:val="24"/>
                <w:szCs w:val="24"/>
              </w:rPr>
              <w:t xml:space="preserve">Количество </w:t>
            </w:r>
            <w:r w:rsidR="003D23B2" w:rsidRPr="000404EB">
              <w:rPr>
                <w:sz w:val="24"/>
                <w:szCs w:val="24"/>
              </w:rPr>
              <w:t>м</w:t>
            </w:r>
            <w:r w:rsidR="003D23B2" w:rsidRPr="000404EB">
              <w:rPr>
                <w:rFonts w:eastAsia="Arial"/>
                <w:sz w:val="24"/>
                <w:szCs w:val="24"/>
                <w:lang w:eastAsia="ar-SA"/>
              </w:rPr>
              <w:t>униципальных территорий</w:t>
            </w:r>
          </w:p>
          <w:p w:rsidR="003D23B2" w:rsidRPr="000404EB" w:rsidRDefault="003D23B2" w:rsidP="003D23B2">
            <w:pPr>
              <w:ind w:firstLine="0"/>
              <w:jc w:val="left"/>
              <w:rPr>
                <w:rFonts w:eastAsia="Arial"/>
                <w:sz w:val="24"/>
                <w:szCs w:val="24"/>
                <w:lang w:eastAsia="ar-SA"/>
              </w:rPr>
            </w:pPr>
            <w:r w:rsidRPr="000404EB">
              <w:rPr>
                <w:rFonts w:eastAsia="Arial"/>
                <w:sz w:val="24"/>
                <w:szCs w:val="24"/>
                <w:lang w:eastAsia="ar-SA"/>
              </w:rPr>
              <w:t xml:space="preserve"> общего пользования и мест массового </w:t>
            </w:r>
          </w:p>
          <w:p w:rsidR="002F4B7B" w:rsidRPr="000404EB" w:rsidRDefault="003D23B2" w:rsidP="003D23B2">
            <w:pPr>
              <w:ind w:firstLine="0"/>
              <w:jc w:val="left"/>
              <w:rPr>
                <w:sz w:val="24"/>
                <w:szCs w:val="24"/>
              </w:rPr>
            </w:pPr>
            <w:r w:rsidRPr="000404EB">
              <w:rPr>
                <w:rFonts w:eastAsia="Arial"/>
                <w:sz w:val="24"/>
                <w:szCs w:val="24"/>
                <w:lang w:eastAsia="ar-SA"/>
              </w:rPr>
              <w:t>отдыха населения</w:t>
            </w:r>
          </w:p>
        </w:tc>
        <w:tc>
          <w:tcPr>
            <w:tcW w:w="1482" w:type="dxa"/>
            <w:tcBorders>
              <w:top w:val="single" w:sz="4" w:space="0" w:color="auto"/>
              <w:left w:val="nil"/>
              <w:bottom w:val="single" w:sz="8" w:space="0" w:color="auto"/>
              <w:right w:val="single" w:sz="8" w:space="0" w:color="auto"/>
            </w:tcBorders>
            <w:shd w:val="clear" w:color="auto" w:fill="auto"/>
            <w:vAlign w:val="center"/>
            <w:hideMark/>
          </w:tcPr>
          <w:p w:rsidR="002F4B7B" w:rsidRPr="006B6B66" w:rsidRDefault="002F4B7B" w:rsidP="002F4B7B">
            <w:pPr>
              <w:ind w:firstLine="0"/>
              <w:jc w:val="center"/>
              <w:rPr>
                <w:sz w:val="24"/>
                <w:szCs w:val="24"/>
              </w:rPr>
            </w:pPr>
            <w:r w:rsidRPr="006B6B66">
              <w:rPr>
                <w:sz w:val="24"/>
                <w:szCs w:val="24"/>
              </w:rPr>
              <w:t>ед</w:t>
            </w:r>
            <w:r>
              <w:rPr>
                <w:sz w:val="24"/>
                <w:szCs w:val="24"/>
              </w:rPr>
              <w:t>иницы</w:t>
            </w:r>
          </w:p>
        </w:tc>
        <w:tc>
          <w:tcPr>
            <w:tcW w:w="1715" w:type="dxa"/>
            <w:tcBorders>
              <w:top w:val="single" w:sz="4" w:space="0" w:color="auto"/>
              <w:left w:val="nil"/>
              <w:bottom w:val="single" w:sz="8" w:space="0" w:color="auto"/>
              <w:right w:val="single" w:sz="8" w:space="0" w:color="auto"/>
            </w:tcBorders>
            <w:shd w:val="clear" w:color="auto" w:fill="auto"/>
            <w:vAlign w:val="center"/>
            <w:hideMark/>
          </w:tcPr>
          <w:p w:rsidR="002F4B7B" w:rsidRPr="00A368FF" w:rsidRDefault="002F4B7B" w:rsidP="00A368FF">
            <w:pPr>
              <w:ind w:firstLine="0"/>
              <w:jc w:val="center"/>
              <w:rPr>
                <w:color w:val="000000"/>
                <w:sz w:val="24"/>
                <w:szCs w:val="24"/>
              </w:rPr>
            </w:pPr>
          </w:p>
        </w:tc>
        <w:tc>
          <w:tcPr>
            <w:tcW w:w="1595" w:type="dxa"/>
            <w:tcBorders>
              <w:top w:val="single" w:sz="4" w:space="0" w:color="auto"/>
              <w:left w:val="nil"/>
              <w:bottom w:val="single" w:sz="8" w:space="0" w:color="auto"/>
              <w:right w:val="single" w:sz="4" w:space="0" w:color="auto"/>
            </w:tcBorders>
          </w:tcPr>
          <w:p w:rsidR="002F4B7B" w:rsidRPr="00A368FF" w:rsidRDefault="002F4B7B" w:rsidP="000C268D">
            <w:pPr>
              <w:ind w:firstLine="0"/>
              <w:jc w:val="center"/>
              <w:rPr>
                <w:color w:val="000000"/>
                <w:sz w:val="24"/>
                <w:szCs w:val="24"/>
              </w:rPr>
            </w:pPr>
          </w:p>
        </w:tc>
        <w:tc>
          <w:tcPr>
            <w:tcW w:w="1385" w:type="dxa"/>
            <w:tcBorders>
              <w:top w:val="single" w:sz="4" w:space="0" w:color="auto"/>
              <w:left w:val="single" w:sz="4" w:space="0" w:color="auto"/>
              <w:bottom w:val="single" w:sz="8" w:space="0" w:color="auto"/>
              <w:right w:val="single" w:sz="4" w:space="0" w:color="auto"/>
            </w:tcBorders>
          </w:tcPr>
          <w:p w:rsidR="002F4B7B" w:rsidRPr="00A368FF" w:rsidRDefault="002F4B7B" w:rsidP="000C268D">
            <w:pPr>
              <w:ind w:firstLine="0"/>
              <w:jc w:val="center"/>
              <w:rPr>
                <w:color w:val="000000"/>
                <w:sz w:val="24"/>
                <w:szCs w:val="24"/>
              </w:rPr>
            </w:pPr>
          </w:p>
        </w:tc>
        <w:tc>
          <w:tcPr>
            <w:tcW w:w="1519" w:type="dxa"/>
            <w:tcBorders>
              <w:top w:val="single" w:sz="4" w:space="0" w:color="auto"/>
              <w:left w:val="single" w:sz="4" w:space="0" w:color="auto"/>
              <w:bottom w:val="single" w:sz="8" w:space="0" w:color="auto"/>
              <w:right w:val="single" w:sz="8" w:space="0" w:color="auto"/>
            </w:tcBorders>
          </w:tcPr>
          <w:p w:rsidR="002F4B7B" w:rsidRPr="00A368FF" w:rsidRDefault="002F4B7B" w:rsidP="00A368FF">
            <w:pPr>
              <w:ind w:firstLine="0"/>
              <w:jc w:val="center"/>
              <w:rPr>
                <w:color w:val="000000"/>
                <w:sz w:val="24"/>
                <w:szCs w:val="24"/>
              </w:rPr>
            </w:pPr>
          </w:p>
        </w:tc>
        <w:tc>
          <w:tcPr>
            <w:tcW w:w="1584" w:type="dxa"/>
            <w:tcBorders>
              <w:top w:val="single" w:sz="4" w:space="0" w:color="auto"/>
              <w:left w:val="nil"/>
              <w:bottom w:val="single" w:sz="8" w:space="0" w:color="auto"/>
              <w:right w:val="single" w:sz="8" w:space="0" w:color="auto"/>
            </w:tcBorders>
          </w:tcPr>
          <w:p w:rsidR="002F4B7B" w:rsidRPr="00A368FF" w:rsidRDefault="002F4B7B" w:rsidP="00A368FF">
            <w:pPr>
              <w:ind w:firstLine="0"/>
              <w:jc w:val="center"/>
              <w:rPr>
                <w:color w:val="000000"/>
                <w:sz w:val="24"/>
                <w:szCs w:val="24"/>
              </w:rPr>
            </w:pPr>
          </w:p>
        </w:tc>
      </w:tr>
      <w:tr w:rsidR="002F4B7B" w:rsidRPr="00893BDF" w:rsidTr="00DA5B33">
        <w:trPr>
          <w:trHeight w:val="1260"/>
          <w:jc w:val="center"/>
        </w:trPr>
        <w:tc>
          <w:tcPr>
            <w:tcW w:w="697" w:type="dxa"/>
            <w:tcBorders>
              <w:top w:val="single" w:sz="4" w:space="0" w:color="auto"/>
              <w:left w:val="single" w:sz="8" w:space="0" w:color="auto"/>
              <w:bottom w:val="single" w:sz="8" w:space="0" w:color="auto"/>
              <w:right w:val="single" w:sz="8" w:space="0" w:color="auto"/>
            </w:tcBorders>
            <w:shd w:val="clear" w:color="auto" w:fill="auto"/>
            <w:vAlign w:val="center"/>
          </w:tcPr>
          <w:p w:rsidR="002F4B7B" w:rsidRPr="006B6B66" w:rsidRDefault="002F4B7B" w:rsidP="003771E0">
            <w:pPr>
              <w:jc w:val="center"/>
              <w:rPr>
                <w:sz w:val="24"/>
                <w:szCs w:val="24"/>
              </w:rPr>
            </w:pPr>
            <w:r w:rsidRPr="006B6B66">
              <w:rPr>
                <w:sz w:val="24"/>
                <w:szCs w:val="24"/>
              </w:rPr>
              <w:t>2</w:t>
            </w:r>
            <w:r>
              <w:rPr>
                <w:sz w:val="24"/>
                <w:szCs w:val="24"/>
              </w:rPr>
              <w:t>2</w:t>
            </w:r>
            <w:r w:rsidRPr="006B6B66">
              <w:rPr>
                <w:sz w:val="24"/>
                <w:szCs w:val="24"/>
              </w:rPr>
              <w:t>.2</w:t>
            </w:r>
          </w:p>
        </w:tc>
        <w:tc>
          <w:tcPr>
            <w:tcW w:w="5358" w:type="dxa"/>
            <w:tcBorders>
              <w:top w:val="single" w:sz="4" w:space="0" w:color="auto"/>
              <w:left w:val="nil"/>
              <w:bottom w:val="single" w:sz="8" w:space="0" w:color="auto"/>
              <w:right w:val="single" w:sz="8" w:space="0" w:color="auto"/>
            </w:tcBorders>
            <w:shd w:val="clear" w:color="auto" w:fill="auto"/>
            <w:vAlign w:val="center"/>
          </w:tcPr>
          <w:p w:rsidR="002F4B7B" w:rsidRPr="000404EB" w:rsidRDefault="002F4B7B" w:rsidP="00F50100">
            <w:pPr>
              <w:ind w:firstLine="0"/>
              <w:jc w:val="left"/>
              <w:rPr>
                <w:sz w:val="24"/>
                <w:szCs w:val="24"/>
              </w:rPr>
            </w:pPr>
            <w:r w:rsidRPr="000404EB">
              <w:rPr>
                <w:sz w:val="24"/>
                <w:szCs w:val="24"/>
              </w:rPr>
              <w:t xml:space="preserve">Количество и площадь благоустроенных </w:t>
            </w:r>
            <w:r w:rsidR="003D23B2" w:rsidRPr="000404EB">
              <w:rPr>
                <w:sz w:val="24"/>
                <w:szCs w:val="24"/>
              </w:rPr>
              <w:t>м</w:t>
            </w:r>
            <w:r w:rsidR="003D23B2" w:rsidRPr="000404EB">
              <w:rPr>
                <w:rFonts w:eastAsia="Arial"/>
                <w:sz w:val="24"/>
                <w:szCs w:val="24"/>
                <w:lang w:eastAsia="ar-SA"/>
              </w:rPr>
              <w:t>ун</w:t>
            </w:r>
            <w:r w:rsidR="003D23B2" w:rsidRPr="000404EB">
              <w:rPr>
                <w:rFonts w:eastAsia="Arial"/>
                <w:sz w:val="24"/>
                <w:szCs w:val="24"/>
                <w:lang w:eastAsia="ar-SA"/>
              </w:rPr>
              <w:t>и</w:t>
            </w:r>
            <w:r w:rsidR="003D23B2" w:rsidRPr="000404EB">
              <w:rPr>
                <w:rFonts w:eastAsia="Arial"/>
                <w:sz w:val="24"/>
                <w:szCs w:val="24"/>
                <w:lang w:eastAsia="ar-SA"/>
              </w:rPr>
              <w:t>ципальных территорий общего пользования и мест массового отдыха населения</w:t>
            </w:r>
          </w:p>
        </w:tc>
        <w:tc>
          <w:tcPr>
            <w:tcW w:w="1482" w:type="dxa"/>
            <w:tcBorders>
              <w:top w:val="single" w:sz="4" w:space="0" w:color="auto"/>
              <w:left w:val="nil"/>
              <w:bottom w:val="single" w:sz="8" w:space="0" w:color="auto"/>
              <w:right w:val="single" w:sz="8" w:space="0" w:color="auto"/>
            </w:tcBorders>
            <w:shd w:val="clear" w:color="auto" w:fill="auto"/>
          </w:tcPr>
          <w:p w:rsidR="002F4B7B" w:rsidRPr="006B6B66" w:rsidRDefault="002F4B7B" w:rsidP="002F4B7B">
            <w:pPr>
              <w:ind w:firstLine="0"/>
              <w:rPr>
                <w:sz w:val="24"/>
                <w:szCs w:val="24"/>
              </w:rPr>
            </w:pPr>
            <w:r>
              <w:rPr>
                <w:sz w:val="24"/>
                <w:szCs w:val="24"/>
              </w:rPr>
              <w:t>е</w:t>
            </w:r>
            <w:r w:rsidRPr="006B6B66">
              <w:rPr>
                <w:sz w:val="24"/>
                <w:szCs w:val="24"/>
              </w:rPr>
              <w:t>д</w:t>
            </w:r>
            <w:r>
              <w:rPr>
                <w:sz w:val="24"/>
                <w:szCs w:val="24"/>
              </w:rPr>
              <w:t>иницы/</w:t>
            </w:r>
            <w:r w:rsidRPr="006B6B66">
              <w:rPr>
                <w:sz w:val="24"/>
                <w:szCs w:val="24"/>
              </w:rPr>
              <w:t>кв</w:t>
            </w:r>
            <w:proofErr w:type="gramStart"/>
            <w:r w:rsidRPr="006B6B66">
              <w:rPr>
                <w:sz w:val="24"/>
                <w:szCs w:val="24"/>
              </w:rPr>
              <w:t>.м</w:t>
            </w:r>
            <w:proofErr w:type="gramEnd"/>
          </w:p>
        </w:tc>
        <w:tc>
          <w:tcPr>
            <w:tcW w:w="1715" w:type="dxa"/>
            <w:tcBorders>
              <w:top w:val="single" w:sz="4" w:space="0" w:color="auto"/>
              <w:left w:val="nil"/>
              <w:bottom w:val="single" w:sz="8" w:space="0" w:color="auto"/>
              <w:right w:val="single" w:sz="8" w:space="0" w:color="auto"/>
            </w:tcBorders>
            <w:shd w:val="clear" w:color="auto" w:fill="auto"/>
            <w:vAlign w:val="center"/>
          </w:tcPr>
          <w:p w:rsidR="002F4B7B" w:rsidRPr="00A368FF" w:rsidRDefault="002F4B7B" w:rsidP="00A368FF">
            <w:pPr>
              <w:ind w:firstLine="0"/>
              <w:jc w:val="center"/>
              <w:rPr>
                <w:color w:val="000000"/>
                <w:sz w:val="24"/>
                <w:szCs w:val="24"/>
              </w:rPr>
            </w:pPr>
          </w:p>
        </w:tc>
        <w:tc>
          <w:tcPr>
            <w:tcW w:w="1595" w:type="dxa"/>
            <w:tcBorders>
              <w:top w:val="single" w:sz="4" w:space="0" w:color="auto"/>
              <w:left w:val="nil"/>
              <w:bottom w:val="single" w:sz="8" w:space="0" w:color="auto"/>
              <w:right w:val="single" w:sz="4" w:space="0" w:color="auto"/>
            </w:tcBorders>
          </w:tcPr>
          <w:p w:rsidR="002F4B7B" w:rsidRPr="00A368FF" w:rsidRDefault="002F4B7B" w:rsidP="000C268D">
            <w:pPr>
              <w:ind w:firstLine="0"/>
              <w:jc w:val="center"/>
              <w:rPr>
                <w:color w:val="000000"/>
                <w:sz w:val="24"/>
                <w:szCs w:val="24"/>
              </w:rPr>
            </w:pPr>
          </w:p>
        </w:tc>
        <w:tc>
          <w:tcPr>
            <w:tcW w:w="1385" w:type="dxa"/>
            <w:tcBorders>
              <w:top w:val="single" w:sz="4" w:space="0" w:color="auto"/>
              <w:left w:val="single" w:sz="4" w:space="0" w:color="auto"/>
              <w:bottom w:val="single" w:sz="8" w:space="0" w:color="auto"/>
              <w:right w:val="single" w:sz="4" w:space="0" w:color="auto"/>
            </w:tcBorders>
          </w:tcPr>
          <w:p w:rsidR="002F4B7B" w:rsidRPr="00A368FF" w:rsidRDefault="002F4B7B" w:rsidP="000C268D">
            <w:pPr>
              <w:ind w:firstLine="0"/>
              <w:jc w:val="center"/>
              <w:rPr>
                <w:color w:val="000000"/>
                <w:sz w:val="24"/>
                <w:szCs w:val="24"/>
              </w:rPr>
            </w:pPr>
          </w:p>
        </w:tc>
        <w:tc>
          <w:tcPr>
            <w:tcW w:w="1519" w:type="dxa"/>
            <w:tcBorders>
              <w:top w:val="single" w:sz="4" w:space="0" w:color="auto"/>
              <w:left w:val="single" w:sz="4" w:space="0" w:color="auto"/>
              <w:bottom w:val="single" w:sz="8" w:space="0" w:color="auto"/>
              <w:right w:val="single" w:sz="8" w:space="0" w:color="auto"/>
            </w:tcBorders>
          </w:tcPr>
          <w:p w:rsidR="002F4B7B" w:rsidRPr="00A368FF" w:rsidRDefault="002F4B7B" w:rsidP="00A368FF">
            <w:pPr>
              <w:ind w:firstLine="0"/>
              <w:jc w:val="center"/>
              <w:rPr>
                <w:color w:val="000000"/>
                <w:sz w:val="24"/>
                <w:szCs w:val="24"/>
              </w:rPr>
            </w:pPr>
          </w:p>
        </w:tc>
        <w:tc>
          <w:tcPr>
            <w:tcW w:w="1584" w:type="dxa"/>
            <w:tcBorders>
              <w:top w:val="single" w:sz="4" w:space="0" w:color="auto"/>
              <w:left w:val="nil"/>
              <w:bottom w:val="single" w:sz="8" w:space="0" w:color="auto"/>
              <w:right w:val="single" w:sz="8" w:space="0" w:color="auto"/>
            </w:tcBorders>
          </w:tcPr>
          <w:p w:rsidR="002F4B7B" w:rsidRPr="00A368FF" w:rsidRDefault="002F4B7B" w:rsidP="00A368FF">
            <w:pPr>
              <w:ind w:firstLine="0"/>
              <w:jc w:val="center"/>
              <w:rPr>
                <w:color w:val="000000"/>
                <w:sz w:val="24"/>
                <w:szCs w:val="24"/>
              </w:rPr>
            </w:pPr>
          </w:p>
        </w:tc>
      </w:tr>
      <w:tr w:rsidR="002F4B7B" w:rsidRPr="00893BDF" w:rsidTr="00DA5B33">
        <w:trPr>
          <w:trHeight w:val="1260"/>
          <w:jc w:val="center"/>
        </w:trPr>
        <w:tc>
          <w:tcPr>
            <w:tcW w:w="697" w:type="dxa"/>
            <w:tcBorders>
              <w:top w:val="single" w:sz="4" w:space="0" w:color="auto"/>
              <w:left w:val="single" w:sz="8" w:space="0" w:color="auto"/>
              <w:bottom w:val="single" w:sz="8" w:space="0" w:color="auto"/>
              <w:right w:val="single" w:sz="8" w:space="0" w:color="auto"/>
            </w:tcBorders>
            <w:shd w:val="clear" w:color="auto" w:fill="auto"/>
          </w:tcPr>
          <w:p w:rsidR="002F4B7B" w:rsidRPr="006B6B66" w:rsidRDefault="002F4B7B" w:rsidP="003771E0">
            <w:pPr>
              <w:jc w:val="center"/>
              <w:rPr>
                <w:sz w:val="24"/>
                <w:szCs w:val="24"/>
              </w:rPr>
            </w:pPr>
            <w:r w:rsidRPr="006B6B66">
              <w:rPr>
                <w:sz w:val="24"/>
                <w:szCs w:val="24"/>
              </w:rPr>
              <w:t>2</w:t>
            </w:r>
            <w:r>
              <w:rPr>
                <w:sz w:val="24"/>
                <w:szCs w:val="24"/>
              </w:rPr>
              <w:t>2</w:t>
            </w:r>
            <w:r w:rsidRPr="006B6B66">
              <w:rPr>
                <w:sz w:val="24"/>
                <w:szCs w:val="24"/>
              </w:rPr>
              <w:t>.3</w:t>
            </w:r>
          </w:p>
        </w:tc>
        <w:tc>
          <w:tcPr>
            <w:tcW w:w="5358" w:type="dxa"/>
            <w:tcBorders>
              <w:top w:val="single" w:sz="4" w:space="0" w:color="auto"/>
              <w:left w:val="nil"/>
              <w:bottom w:val="single" w:sz="8" w:space="0" w:color="auto"/>
              <w:right w:val="single" w:sz="8" w:space="0" w:color="auto"/>
            </w:tcBorders>
            <w:shd w:val="clear" w:color="auto" w:fill="auto"/>
          </w:tcPr>
          <w:p w:rsidR="00F50100" w:rsidRPr="000404EB" w:rsidRDefault="002F4B7B" w:rsidP="00F50100">
            <w:pPr>
              <w:ind w:firstLine="0"/>
              <w:jc w:val="left"/>
              <w:rPr>
                <w:rFonts w:eastAsia="Arial"/>
                <w:sz w:val="24"/>
                <w:szCs w:val="24"/>
                <w:lang w:eastAsia="ar-SA"/>
              </w:rPr>
            </w:pPr>
            <w:r w:rsidRPr="000404EB">
              <w:rPr>
                <w:sz w:val="24"/>
                <w:szCs w:val="24"/>
              </w:rPr>
              <w:t xml:space="preserve">Доля </w:t>
            </w:r>
            <w:r w:rsidR="00F50100" w:rsidRPr="000404EB">
              <w:rPr>
                <w:sz w:val="24"/>
                <w:szCs w:val="24"/>
              </w:rPr>
              <w:t>благоустроенных м</w:t>
            </w:r>
            <w:r w:rsidR="00F50100" w:rsidRPr="000404EB">
              <w:rPr>
                <w:rFonts w:eastAsia="Arial"/>
                <w:sz w:val="24"/>
                <w:szCs w:val="24"/>
                <w:lang w:eastAsia="ar-SA"/>
              </w:rPr>
              <w:t>униципальных террит</w:t>
            </w:r>
            <w:r w:rsidR="00F50100" w:rsidRPr="000404EB">
              <w:rPr>
                <w:rFonts w:eastAsia="Arial"/>
                <w:sz w:val="24"/>
                <w:szCs w:val="24"/>
                <w:lang w:eastAsia="ar-SA"/>
              </w:rPr>
              <w:t>о</w:t>
            </w:r>
            <w:r w:rsidR="00F50100" w:rsidRPr="000404EB">
              <w:rPr>
                <w:rFonts w:eastAsia="Arial"/>
                <w:sz w:val="24"/>
                <w:szCs w:val="24"/>
                <w:lang w:eastAsia="ar-SA"/>
              </w:rPr>
              <w:t>рий общего пользования и мест массового отд</w:t>
            </w:r>
            <w:r w:rsidR="00F50100" w:rsidRPr="000404EB">
              <w:rPr>
                <w:rFonts w:eastAsia="Arial"/>
                <w:sz w:val="24"/>
                <w:szCs w:val="24"/>
                <w:lang w:eastAsia="ar-SA"/>
              </w:rPr>
              <w:t>ы</w:t>
            </w:r>
            <w:r w:rsidR="00F50100" w:rsidRPr="000404EB">
              <w:rPr>
                <w:rFonts w:eastAsia="Arial"/>
                <w:sz w:val="24"/>
                <w:szCs w:val="24"/>
                <w:lang w:eastAsia="ar-SA"/>
              </w:rPr>
              <w:t>ха населения</w:t>
            </w:r>
            <w:r w:rsidRPr="000404EB">
              <w:rPr>
                <w:sz w:val="24"/>
                <w:szCs w:val="24"/>
              </w:rPr>
              <w:t xml:space="preserve"> от общего количества</w:t>
            </w:r>
            <w:r w:rsidR="00F50100" w:rsidRPr="000404EB">
              <w:rPr>
                <w:sz w:val="24"/>
                <w:szCs w:val="24"/>
              </w:rPr>
              <w:t xml:space="preserve"> м</w:t>
            </w:r>
            <w:r w:rsidR="00F50100" w:rsidRPr="000404EB">
              <w:rPr>
                <w:rFonts w:eastAsia="Arial"/>
                <w:sz w:val="24"/>
                <w:szCs w:val="24"/>
                <w:lang w:eastAsia="ar-SA"/>
              </w:rPr>
              <w:t>униципал</w:t>
            </w:r>
            <w:r w:rsidR="00F50100" w:rsidRPr="000404EB">
              <w:rPr>
                <w:rFonts w:eastAsia="Arial"/>
                <w:sz w:val="24"/>
                <w:szCs w:val="24"/>
                <w:lang w:eastAsia="ar-SA"/>
              </w:rPr>
              <w:t>ь</w:t>
            </w:r>
            <w:r w:rsidR="00F50100" w:rsidRPr="000404EB">
              <w:rPr>
                <w:rFonts w:eastAsia="Arial"/>
                <w:sz w:val="24"/>
                <w:szCs w:val="24"/>
                <w:lang w:eastAsia="ar-SA"/>
              </w:rPr>
              <w:t>ных территорий</w:t>
            </w:r>
          </w:p>
          <w:p w:rsidR="002F4B7B" w:rsidRPr="000404EB" w:rsidRDefault="00F50100" w:rsidP="000404EB">
            <w:pPr>
              <w:ind w:firstLine="0"/>
              <w:jc w:val="left"/>
              <w:rPr>
                <w:sz w:val="24"/>
                <w:szCs w:val="24"/>
              </w:rPr>
            </w:pPr>
            <w:r w:rsidRPr="000404EB">
              <w:rPr>
                <w:rFonts w:eastAsia="Arial"/>
                <w:sz w:val="24"/>
                <w:szCs w:val="24"/>
                <w:lang w:eastAsia="ar-SA"/>
              </w:rPr>
              <w:t xml:space="preserve"> общего пользования и мест массового отдыха </w:t>
            </w:r>
            <w:r w:rsidR="000404EB">
              <w:rPr>
                <w:rFonts w:eastAsia="Arial"/>
                <w:sz w:val="24"/>
                <w:szCs w:val="24"/>
                <w:lang w:eastAsia="ar-SA"/>
              </w:rPr>
              <w:lastRenderedPageBreak/>
              <w:t>н</w:t>
            </w:r>
            <w:r w:rsidRPr="000404EB">
              <w:rPr>
                <w:rFonts w:eastAsia="Arial"/>
                <w:sz w:val="24"/>
                <w:szCs w:val="24"/>
                <w:lang w:eastAsia="ar-SA"/>
              </w:rPr>
              <w:t>аселения</w:t>
            </w:r>
            <w:r w:rsidR="002F4B7B" w:rsidRPr="000404EB">
              <w:rPr>
                <w:sz w:val="24"/>
                <w:szCs w:val="24"/>
              </w:rPr>
              <w:t xml:space="preserve"> </w:t>
            </w:r>
          </w:p>
        </w:tc>
        <w:tc>
          <w:tcPr>
            <w:tcW w:w="1482" w:type="dxa"/>
            <w:tcBorders>
              <w:top w:val="single" w:sz="4" w:space="0" w:color="auto"/>
              <w:left w:val="nil"/>
              <w:bottom w:val="single" w:sz="8" w:space="0" w:color="auto"/>
              <w:right w:val="single" w:sz="8" w:space="0" w:color="auto"/>
            </w:tcBorders>
            <w:shd w:val="clear" w:color="auto" w:fill="auto"/>
          </w:tcPr>
          <w:p w:rsidR="002F4B7B" w:rsidRPr="002F4B7B" w:rsidRDefault="002F4B7B" w:rsidP="002F4B7B">
            <w:pPr>
              <w:ind w:firstLine="0"/>
              <w:rPr>
                <w:sz w:val="24"/>
                <w:szCs w:val="24"/>
              </w:rPr>
            </w:pPr>
            <w:r>
              <w:rPr>
                <w:sz w:val="24"/>
                <w:szCs w:val="24"/>
              </w:rPr>
              <w:lastRenderedPageBreak/>
              <w:t>проценты</w:t>
            </w:r>
          </w:p>
        </w:tc>
        <w:tc>
          <w:tcPr>
            <w:tcW w:w="1715" w:type="dxa"/>
            <w:tcBorders>
              <w:top w:val="single" w:sz="4" w:space="0" w:color="auto"/>
              <w:left w:val="nil"/>
              <w:bottom w:val="single" w:sz="8" w:space="0" w:color="auto"/>
              <w:right w:val="single" w:sz="8" w:space="0" w:color="auto"/>
            </w:tcBorders>
            <w:shd w:val="clear" w:color="auto" w:fill="auto"/>
            <w:vAlign w:val="center"/>
          </w:tcPr>
          <w:p w:rsidR="002F4B7B" w:rsidRPr="00A368FF" w:rsidRDefault="002F4B7B" w:rsidP="00A368FF">
            <w:pPr>
              <w:ind w:firstLine="0"/>
              <w:jc w:val="center"/>
              <w:rPr>
                <w:color w:val="000000"/>
                <w:sz w:val="24"/>
                <w:szCs w:val="24"/>
              </w:rPr>
            </w:pPr>
          </w:p>
        </w:tc>
        <w:tc>
          <w:tcPr>
            <w:tcW w:w="1595" w:type="dxa"/>
            <w:tcBorders>
              <w:top w:val="single" w:sz="4" w:space="0" w:color="auto"/>
              <w:left w:val="nil"/>
              <w:bottom w:val="single" w:sz="8" w:space="0" w:color="auto"/>
              <w:right w:val="single" w:sz="4" w:space="0" w:color="auto"/>
            </w:tcBorders>
          </w:tcPr>
          <w:p w:rsidR="002F4B7B" w:rsidRPr="00A368FF" w:rsidRDefault="002F4B7B" w:rsidP="000C268D">
            <w:pPr>
              <w:ind w:firstLine="0"/>
              <w:jc w:val="center"/>
              <w:rPr>
                <w:color w:val="000000"/>
                <w:sz w:val="24"/>
                <w:szCs w:val="24"/>
              </w:rPr>
            </w:pPr>
          </w:p>
        </w:tc>
        <w:tc>
          <w:tcPr>
            <w:tcW w:w="1385" w:type="dxa"/>
            <w:tcBorders>
              <w:top w:val="single" w:sz="4" w:space="0" w:color="auto"/>
              <w:left w:val="single" w:sz="4" w:space="0" w:color="auto"/>
              <w:bottom w:val="single" w:sz="8" w:space="0" w:color="auto"/>
              <w:right w:val="single" w:sz="4" w:space="0" w:color="auto"/>
            </w:tcBorders>
          </w:tcPr>
          <w:p w:rsidR="002F4B7B" w:rsidRPr="00A368FF" w:rsidRDefault="002F4B7B" w:rsidP="000C268D">
            <w:pPr>
              <w:ind w:firstLine="0"/>
              <w:jc w:val="center"/>
              <w:rPr>
                <w:color w:val="000000"/>
                <w:sz w:val="24"/>
                <w:szCs w:val="24"/>
              </w:rPr>
            </w:pPr>
          </w:p>
        </w:tc>
        <w:tc>
          <w:tcPr>
            <w:tcW w:w="1519" w:type="dxa"/>
            <w:tcBorders>
              <w:top w:val="single" w:sz="4" w:space="0" w:color="auto"/>
              <w:left w:val="single" w:sz="4" w:space="0" w:color="auto"/>
              <w:bottom w:val="single" w:sz="8" w:space="0" w:color="auto"/>
              <w:right w:val="single" w:sz="8" w:space="0" w:color="auto"/>
            </w:tcBorders>
          </w:tcPr>
          <w:p w:rsidR="002F4B7B" w:rsidRPr="00A368FF" w:rsidRDefault="002F4B7B" w:rsidP="00A368FF">
            <w:pPr>
              <w:ind w:firstLine="0"/>
              <w:jc w:val="center"/>
              <w:rPr>
                <w:color w:val="000000"/>
                <w:sz w:val="24"/>
                <w:szCs w:val="24"/>
              </w:rPr>
            </w:pPr>
          </w:p>
        </w:tc>
        <w:tc>
          <w:tcPr>
            <w:tcW w:w="1584" w:type="dxa"/>
            <w:tcBorders>
              <w:top w:val="single" w:sz="4" w:space="0" w:color="auto"/>
              <w:left w:val="nil"/>
              <w:bottom w:val="single" w:sz="8" w:space="0" w:color="auto"/>
              <w:right w:val="single" w:sz="8" w:space="0" w:color="auto"/>
            </w:tcBorders>
          </w:tcPr>
          <w:p w:rsidR="002F4B7B" w:rsidRPr="00A368FF" w:rsidRDefault="002F4B7B" w:rsidP="00A368FF">
            <w:pPr>
              <w:ind w:firstLine="0"/>
              <w:jc w:val="center"/>
              <w:rPr>
                <w:color w:val="000000"/>
                <w:sz w:val="24"/>
                <w:szCs w:val="24"/>
              </w:rPr>
            </w:pPr>
          </w:p>
        </w:tc>
      </w:tr>
      <w:tr w:rsidR="002F4B7B" w:rsidRPr="00893BDF" w:rsidTr="00DA5B33">
        <w:trPr>
          <w:trHeight w:val="1260"/>
          <w:jc w:val="center"/>
        </w:trPr>
        <w:tc>
          <w:tcPr>
            <w:tcW w:w="697" w:type="dxa"/>
            <w:tcBorders>
              <w:top w:val="single" w:sz="4" w:space="0" w:color="auto"/>
              <w:left w:val="single" w:sz="8" w:space="0" w:color="auto"/>
              <w:bottom w:val="single" w:sz="8" w:space="0" w:color="auto"/>
              <w:right w:val="single" w:sz="8" w:space="0" w:color="auto"/>
            </w:tcBorders>
            <w:shd w:val="clear" w:color="auto" w:fill="auto"/>
          </w:tcPr>
          <w:p w:rsidR="002F4B7B" w:rsidRPr="006B6B66" w:rsidRDefault="002F4B7B" w:rsidP="00A06D0F">
            <w:pPr>
              <w:jc w:val="center"/>
              <w:rPr>
                <w:sz w:val="24"/>
                <w:szCs w:val="24"/>
              </w:rPr>
            </w:pPr>
            <w:r w:rsidRPr="006B6B66">
              <w:rPr>
                <w:sz w:val="24"/>
                <w:szCs w:val="24"/>
              </w:rPr>
              <w:lastRenderedPageBreak/>
              <w:t>2</w:t>
            </w:r>
            <w:r>
              <w:rPr>
                <w:sz w:val="24"/>
                <w:szCs w:val="24"/>
              </w:rPr>
              <w:t>2</w:t>
            </w:r>
            <w:r w:rsidRPr="006B6B66">
              <w:rPr>
                <w:sz w:val="24"/>
                <w:szCs w:val="24"/>
              </w:rPr>
              <w:t>.</w:t>
            </w:r>
            <w:r>
              <w:rPr>
                <w:sz w:val="24"/>
                <w:szCs w:val="24"/>
              </w:rPr>
              <w:t>4</w:t>
            </w:r>
          </w:p>
        </w:tc>
        <w:tc>
          <w:tcPr>
            <w:tcW w:w="5358" w:type="dxa"/>
            <w:tcBorders>
              <w:top w:val="single" w:sz="4" w:space="0" w:color="auto"/>
              <w:left w:val="nil"/>
              <w:bottom w:val="single" w:sz="8" w:space="0" w:color="auto"/>
              <w:right w:val="single" w:sz="8" w:space="0" w:color="auto"/>
            </w:tcBorders>
            <w:shd w:val="clear" w:color="auto" w:fill="auto"/>
          </w:tcPr>
          <w:p w:rsidR="002F4B7B" w:rsidRPr="000404EB" w:rsidRDefault="002F4B7B" w:rsidP="00F50100">
            <w:pPr>
              <w:ind w:firstLine="0"/>
              <w:jc w:val="left"/>
              <w:rPr>
                <w:sz w:val="24"/>
                <w:szCs w:val="24"/>
              </w:rPr>
            </w:pPr>
            <w:r w:rsidRPr="000404EB">
              <w:rPr>
                <w:sz w:val="24"/>
                <w:szCs w:val="24"/>
              </w:rPr>
              <w:t xml:space="preserve">Площадь благоустроенных </w:t>
            </w:r>
            <w:r w:rsidR="00F50100" w:rsidRPr="000404EB">
              <w:rPr>
                <w:sz w:val="24"/>
                <w:szCs w:val="24"/>
              </w:rPr>
              <w:t>м</w:t>
            </w:r>
            <w:r w:rsidR="00F50100" w:rsidRPr="000404EB">
              <w:rPr>
                <w:rFonts w:eastAsia="Arial"/>
                <w:sz w:val="24"/>
                <w:szCs w:val="24"/>
                <w:lang w:eastAsia="ar-SA"/>
              </w:rPr>
              <w:t>униципальных те</w:t>
            </w:r>
            <w:r w:rsidR="00F50100" w:rsidRPr="000404EB">
              <w:rPr>
                <w:rFonts w:eastAsia="Arial"/>
                <w:sz w:val="24"/>
                <w:szCs w:val="24"/>
                <w:lang w:eastAsia="ar-SA"/>
              </w:rPr>
              <w:t>р</w:t>
            </w:r>
            <w:r w:rsidR="00F50100" w:rsidRPr="000404EB">
              <w:rPr>
                <w:rFonts w:eastAsia="Arial"/>
                <w:sz w:val="24"/>
                <w:szCs w:val="24"/>
                <w:lang w:eastAsia="ar-SA"/>
              </w:rPr>
              <w:t>риторий общего пользования и мест массового отдыха населения</w:t>
            </w:r>
            <w:r w:rsidRPr="000404EB">
              <w:rPr>
                <w:sz w:val="24"/>
                <w:szCs w:val="24"/>
              </w:rPr>
              <w:t>, приходящихся на 1 жителя</w:t>
            </w:r>
          </w:p>
        </w:tc>
        <w:tc>
          <w:tcPr>
            <w:tcW w:w="1482" w:type="dxa"/>
            <w:tcBorders>
              <w:top w:val="single" w:sz="4" w:space="0" w:color="auto"/>
              <w:left w:val="nil"/>
              <w:bottom w:val="single" w:sz="8" w:space="0" w:color="auto"/>
              <w:right w:val="single" w:sz="8" w:space="0" w:color="auto"/>
            </w:tcBorders>
            <w:shd w:val="clear" w:color="auto" w:fill="auto"/>
          </w:tcPr>
          <w:p w:rsidR="002F4B7B" w:rsidRDefault="002F4B7B" w:rsidP="001603E2">
            <w:pPr>
              <w:ind w:firstLine="0"/>
              <w:jc w:val="center"/>
              <w:rPr>
                <w:sz w:val="24"/>
                <w:szCs w:val="24"/>
              </w:rPr>
            </w:pPr>
            <w:r w:rsidRPr="006B6B66">
              <w:rPr>
                <w:sz w:val="24"/>
                <w:szCs w:val="24"/>
              </w:rPr>
              <w:t>кв. м</w:t>
            </w:r>
          </w:p>
          <w:p w:rsidR="002F4B7B" w:rsidRPr="006B6B66" w:rsidRDefault="002F4B7B" w:rsidP="001603E2">
            <w:pPr>
              <w:ind w:firstLine="0"/>
              <w:jc w:val="center"/>
              <w:rPr>
                <w:sz w:val="24"/>
                <w:szCs w:val="24"/>
              </w:rPr>
            </w:pPr>
            <w:r w:rsidRPr="006B6B66">
              <w:rPr>
                <w:sz w:val="24"/>
                <w:szCs w:val="24"/>
              </w:rPr>
              <w:t>на 1 жителя</w:t>
            </w:r>
          </w:p>
        </w:tc>
        <w:tc>
          <w:tcPr>
            <w:tcW w:w="1715" w:type="dxa"/>
            <w:tcBorders>
              <w:top w:val="single" w:sz="4" w:space="0" w:color="auto"/>
              <w:left w:val="nil"/>
              <w:bottom w:val="single" w:sz="8" w:space="0" w:color="auto"/>
              <w:right w:val="single" w:sz="8" w:space="0" w:color="auto"/>
            </w:tcBorders>
            <w:shd w:val="clear" w:color="auto" w:fill="auto"/>
            <w:vAlign w:val="center"/>
          </w:tcPr>
          <w:p w:rsidR="002F4B7B" w:rsidRPr="00A368FF" w:rsidRDefault="002F4B7B" w:rsidP="00A368FF">
            <w:pPr>
              <w:ind w:firstLine="0"/>
              <w:jc w:val="center"/>
              <w:rPr>
                <w:color w:val="000000"/>
                <w:sz w:val="24"/>
                <w:szCs w:val="24"/>
              </w:rPr>
            </w:pPr>
          </w:p>
        </w:tc>
        <w:tc>
          <w:tcPr>
            <w:tcW w:w="1595" w:type="dxa"/>
            <w:tcBorders>
              <w:top w:val="single" w:sz="4" w:space="0" w:color="auto"/>
              <w:left w:val="nil"/>
              <w:bottom w:val="single" w:sz="8" w:space="0" w:color="auto"/>
              <w:right w:val="single" w:sz="4" w:space="0" w:color="auto"/>
            </w:tcBorders>
          </w:tcPr>
          <w:p w:rsidR="002F4B7B" w:rsidRPr="00A368FF" w:rsidRDefault="002F4B7B" w:rsidP="000C268D">
            <w:pPr>
              <w:ind w:firstLine="0"/>
              <w:jc w:val="center"/>
              <w:rPr>
                <w:color w:val="000000"/>
                <w:sz w:val="24"/>
                <w:szCs w:val="24"/>
              </w:rPr>
            </w:pPr>
          </w:p>
        </w:tc>
        <w:tc>
          <w:tcPr>
            <w:tcW w:w="1385" w:type="dxa"/>
            <w:tcBorders>
              <w:top w:val="single" w:sz="4" w:space="0" w:color="auto"/>
              <w:left w:val="single" w:sz="4" w:space="0" w:color="auto"/>
              <w:bottom w:val="single" w:sz="8" w:space="0" w:color="auto"/>
              <w:right w:val="single" w:sz="4" w:space="0" w:color="auto"/>
            </w:tcBorders>
          </w:tcPr>
          <w:p w:rsidR="002F4B7B" w:rsidRPr="00A368FF" w:rsidRDefault="002F4B7B" w:rsidP="000C268D">
            <w:pPr>
              <w:ind w:firstLine="0"/>
              <w:jc w:val="center"/>
              <w:rPr>
                <w:color w:val="000000"/>
                <w:sz w:val="24"/>
                <w:szCs w:val="24"/>
              </w:rPr>
            </w:pPr>
          </w:p>
        </w:tc>
        <w:tc>
          <w:tcPr>
            <w:tcW w:w="1519" w:type="dxa"/>
            <w:tcBorders>
              <w:top w:val="single" w:sz="4" w:space="0" w:color="auto"/>
              <w:left w:val="single" w:sz="4" w:space="0" w:color="auto"/>
              <w:bottom w:val="single" w:sz="8" w:space="0" w:color="auto"/>
              <w:right w:val="single" w:sz="8" w:space="0" w:color="auto"/>
            </w:tcBorders>
          </w:tcPr>
          <w:p w:rsidR="002F4B7B" w:rsidRPr="00A368FF" w:rsidRDefault="002F4B7B" w:rsidP="00A368FF">
            <w:pPr>
              <w:ind w:firstLine="0"/>
              <w:jc w:val="center"/>
              <w:rPr>
                <w:color w:val="000000"/>
                <w:sz w:val="24"/>
                <w:szCs w:val="24"/>
              </w:rPr>
            </w:pPr>
          </w:p>
        </w:tc>
        <w:tc>
          <w:tcPr>
            <w:tcW w:w="1584" w:type="dxa"/>
            <w:tcBorders>
              <w:top w:val="single" w:sz="4" w:space="0" w:color="auto"/>
              <w:left w:val="nil"/>
              <w:bottom w:val="single" w:sz="8" w:space="0" w:color="auto"/>
              <w:right w:val="single" w:sz="8" w:space="0" w:color="auto"/>
            </w:tcBorders>
          </w:tcPr>
          <w:p w:rsidR="002F4B7B" w:rsidRPr="00A368FF" w:rsidRDefault="002F4B7B" w:rsidP="00A368FF">
            <w:pPr>
              <w:ind w:firstLine="0"/>
              <w:jc w:val="center"/>
              <w:rPr>
                <w:color w:val="000000"/>
                <w:sz w:val="24"/>
                <w:szCs w:val="24"/>
              </w:rPr>
            </w:pPr>
          </w:p>
        </w:tc>
      </w:tr>
      <w:tr w:rsidR="002F4B7B" w:rsidRPr="00893BDF" w:rsidTr="00DA5B33">
        <w:trPr>
          <w:trHeight w:val="1260"/>
          <w:jc w:val="center"/>
        </w:trPr>
        <w:tc>
          <w:tcPr>
            <w:tcW w:w="697" w:type="dxa"/>
            <w:tcBorders>
              <w:top w:val="single" w:sz="4" w:space="0" w:color="auto"/>
              <w:left w:val="single" w:sz="8" w:space="0" w:color="auto"/>
              <w:bottom w:val="single" w:sz="8" w:space="0" w:color="auto"/>
              <w:right w:val="single" w:sz="8" w:space="0" w:color="auto"/>
            </w:tcBorders>
            <w:shd w:val="clear" w:color="auto" w:fill="auto"/>
          </w:tcPr>
          <w:p w:rsidR="002F4B7B" w:rsidRPr="006B6B66" w:rsidRDefault="002F4B7B" w:rsidP="00A06D0F">
            <w:pPr>
              <w:jc w:val="center"/>
              <w:rPr>
                <w:sz w:val="24"/>
                <w:szCs w:val="24"/>
              </w:rPr>
            </w:pPr>
            <w:r w:rsidRPr="006B6B66">
              <w:rPr>
                <w:sz w:val="24"/>
                <w:szCs w:val="24"/>
              </w:rPr>
              <w:t>2</w:t>
            </w:r>
            <w:r>
              <w:rPr>
                <w:sz w:val="24"/>
                <w:szCs w:val="24"/>
              </w:rPr>
              <w:t>2.5</w:t>
            </w:r>
          </w:p>
        </w:tc>
        <w:tc>
          <w:tcPr>
            <w:tcW w:w="5358" w:type="dxa"/>
            <w:tcBorders>
              <w:top w:val="single" w:sz="4" w:space="0" w:color="auto"/>
              <w:left w:val="nil"/>
              <w:bottom w:val="single" w:sz="8" w:space="0" w:color="auto"/>
              <w:right w:val="single" w:sz="8" w:space="0" w:color="auto"/>
            </w:tcBorders>
            <w:shd w:val="clear" w:color="auto" w:fill="auto"/>
            <w:vAlign w:val="center"/>
          </w:tcPr>
          <w:p w:rsidR="002F4B7B" w:rsidRPr="000404EB" w:rsidRDefault="002F4B7B" w:rsidP="00F50100">
            <w:pPr>
              <w:ind w:firstLine="0"/>
              <w:jc w:val="left"/>
              <w:rPr>
                <w:sz w:val="24"/>
                <w:szCs w:val="24"/>
              </w:rPr>
            </w:pPr>
            <w:r w:rsidRPr="000404EB">
              <w:rPr>
                <w:sz w:val="24"/>
                <w:szCs w:val="24"/>
              </w:rPr>
              <w:t>Численность населения, имеющего удобный п</w:t>
            </w:r>
            <w:r w:rsidRPr="000404EB">
              <w:rPr>
                <w:sz w:val="24"/>
                <w:szCs w:val="24"/>
              </w:rPr>
              <w:t>е</w:t>
            </w:r>
            <w:r w:rsidRPr="000404EB">
              <w:rPr>
                <w:sz w:val="24"/>
                <w:szCs w:val="24"/>
              </w:rPr>
              <w:t xml:space="preserve">шеходный доступ к основным площадкам </w:t>
            </w:r>
            <w:r w:rsidR="00F50100" w:rsidRPr="000404EB">
              <w:rPr>
                <w:sz w:val="24"/>
                <w:szCs w:val="24"/>
              </w:rPr>
              <w:t>м</w:t>
            </w:r>
            <w:r w:rsidR="00F50100" w:rsidRPr="000404EB">
              <w:rPr>
                <w:rFonts w:eastAsia="Arial"/>
                <w:sz w:val="24"/>
                <w:szCs w:val="24"/>
                <w:lang w:eastAsia="ar-SA"/>
              </w:rPr>
              <w:t>ун</w:t>
            </w:r>
            <w:r w:rsidR="00F50100" w:rsidRPr="000404EB">
              <w:rPr>
                <w:rFonts w:eastAsia="Arial"/>
                <w:sz w:val="24"/>
                <w:szCs w:val="24"/>
                <w:lang w:eastAsia="ar-SA"/>
              </w:rPr>
              <w:t>и</w:t>
            </w:r>
            <w:r w:rsidR="00F50100" w:rsidRPr="000404EB">
              <w:rPr>
                <w:rFonts w:eastAsia="Arial"/>
                <w:sz w:val="24"/>
                <w:szCs w:val="24"/>
                <w:lang w:eastAsia="ar-SA"/>
              </w:rPr>
              <w:t>ципальных территорий общего пользования и мест массового отдыха населения</w:t>
            </w:r>
            <w:r w:rsidRPr="000404EB">
              <w:rPr>
                <w:sz w:val="24"/>
                <w:szCs w:val="24"/>
              </w:rPr>
              <w:t>, чел.</w:t>
            </w:r>
          </w:p>
        </w:tc>
        <w:tc>
          <w:tcPr>
            <w:tcW w:w="1482" w:type="dxa"/>
            <w:tcBorders>
              <w:top w:val="single" w:sz="4" w:space="0" w:color="auto"/>
              <w:left w:val="nil"/>
              <w:bottom w:val="single" w:sz="8" w:space="0" w:color="auto"/>
              <w:right w:val="single" w:sz="8" w:space="0" w:color="auto"/>
            </w:tcBorders>
            <w:shd w:val="clear" w:color="auto" w:fill="auto"/>
          </w:tcPr>
          <w:p w:rsidR="002F4B7B" w:rsidRPr="006B6B66" w:rsidRDefault="002F4B7B" w:rsidP="001603E2">
            <w:pPr>
              <w:ind w:firstLine="0"/>
              <w:jc w:val="center"/>
              <w:rPr>
                <w:sz w:val="24"/>
                <w:szCs w:val="24"/>
              </w:rPr>
            </w:pPr>
            <w:r w:rsidRPr="006B6B66">
              <w:rPr>
                <w:sz w:val="24"/>
                <w:szCs w:val="24"/>
              </w:rPr>
              <w:t>тыс. чел.</w:t>
            </w:r>
          </w:p>
        </w:tc>
        <w:tc>
          <w:tcPr>
            <w:tcW w:w="1715" w:type="dxa"/>
            <w:tcBorders>
              <w:top w:val="single" w:sz="4" w:space="0" w:color="auto"/>
              <w:left w:val="nil"/>
              <w:bottom w:val="single" w:sz="8" w:space="0" w:color="auto"/>
              <w:right w:val="single" w:sz="8" w:space="0" w:color="auto"/>
            </w:tcBorders>
            <w:shd w:val="clear" w:color="auto" w:fill="auto"/>
            <w:vAlign w:val="center"/>
          </w:tcPr>
          <w:p w:rsidR="002F4B7B" w:rsidRPr="00A368FF" w:rsidRDefault="002F4B7B" w:rsidP="00A368FF">
            <w:pPr>
              <w:ind w:firstLine="0"/>
              <w:jc w:val="center"/>
              <w:rPr>
                <w:color w:val="000000"/>
                <w:sz w:val="24"/>
                <w:szCs w:val="24"/>
              </w:rPr>
            </w:pPr>
          </w:p>
        </w:tc>
        <w:tc>
          <w:tcPr>
            <w:tcW w:w="1595" w:type="dxa"/>
            <w:tcBorders>
              <w:top w:val="single" w:sz="4" w:space="0" w:color="auto"/>
              <w:left w:val="nil"/>
              <w:bottom w:val="single" w:sz="8" w:space="0" w:color="auto"/>
              <w:right w:val="single" w:sz="4" w:space="0" w:color="auto"/>
            </w:tcBorders>
          </w:tcPr>
          <w:p w:rsidR="002F4B7B" w:rsidRPr="00A368FF" w:rsidRDefault="002F4B7B" w:rsidP="000C268D">
            <w:pPr>
              <w:ind w:firstLine="0"/>
              <w:jc w:val="center"/>
              <w:rPr>
                <w:color w:val="000000"/>
                <w:sz w:val="24"/>
                <w:szCs w:val="24"/>
              </w:rPr>
            </w:pPr>
          </w:p>
        </w:tc>
        <w:tc>
          <w:tcPr>
            <w:tcW w:w="1385" w:type="dxa"/>
            <w:tcBorders>
              <w:top w:val="single" w:sz="4" w:space="0" w:color="auto"/>
              <w:left w:val="single" w:sz="4" w:space="0" w:color="auto"/>
              <w:bottom w:val="single" w:sz="8" w:space="0" w:color="auto"/>
              <w:right w:val="single" w:sz="4" w:space="0" w:color="auto"/>
            </w:tcBorders>
          </w:tcPr>
          <w:p w:rsidR="002F4B7B" w:rsidRPr="00A368FF" w:rsidRDefault="002F4B7B" w:rsidP="000C268D">
            <w:pPr>
              <w:ind w:firstLine="0"/>
              <w:jc w:val="center"/>
              <w:rPr>
                <w:color w:val="000000"/>
                <w:sz w:val="24"/>
                <w:szCs w:val="24"/>
              </w:rPr>
            </w:pPr>
          </w:p>
        </w:tc>
        <w:tc>
          <w:tcPr>
            <w:tcW w:w="1519" w:type="dxa"/>
            <w:tcBorders>
              <w:top w:val="single" w:sz="4" w:space="0" w:color="auto"/>
              <w:left w:val="single" w:sz="4" w:space="0" w:color="auto"/>
              <w:bottom w:val="single" w:sz="8" w:space="0" w:color="auto"/>
              <w:right w:val="single" w:sz="8" w:space="0" w:color="auto"/>
            </w:tcBorders>
          </w:tcPr>
          <w:p w:rsidR="002F4B7B" w:rsidRPr="00A368FF" w:rsidRDefault="002F4B7B" w:rsidP="00A368FF">
            <w:pPr>
              <w:ind w:firstLine="0"/>
              <w:jc w:val="center"/>
              <w:rPr>
                <w:color w:val="000000"/>
                <w:sz w:val="24"/>
                <w:szCs w:val="24"/>
              </w:rPr>
            </w:pPr>
          </w:p>
        </w:tc>
        <w:tc>
          <w:tcPr>
            <w:tcW w:w="1584" w:type="dxa"/>
            <w:tcBorders>
              <w:top w:val="single" w:sz="4" w:space="0" w:color="auto"/>
              <w:left w:val="nil"/>
              <w:bottom w:val="single" w:sz="8" w:space="0" w:color="auto"/>
              <w:right w:val="single" w:sz="8" w:space="0" w:color="auto"/>
            </w:tcBorders>
          </w:tcPr>
          <w:p w:rsidR="002F4B7B" w:rsidRPr="00A368FF" w:rsidRDefault="002F4B7B" w:rsidP="00A368FF">
            <w:pPr>
              <w:ind w:firstLine="0"/>
              <w:jc w:val="center"/>
              <w:rPr>
                <w:color w:val="000000"/>
                <w:sz w:val="24"/>
                <w:szCs w:val="24"/>
              </w:rPr>
            </w:pPr>
          </w:p>
        </w:tc>
      </w:tr>
      <w:tr w:rsidR="002F4B7B" w:rsidRPr="00893BDF" w:rsidTr="00DA5B33">
        <w:trPr>
          <w:trHeight w:val="1260"/>
          <w:jc w:val="center"/>
        </w:trPr>
        <w:tc>
          <w:tcPr>
            <w:tcW w:w="697" w:type="dxa"/>
            <w:tcBorders>
              <w:top w:val="single" w:sz="4" w:space="0" w:color="auto"/>
              <w:left w:val="single" w:sz="8" w:space="0" w:color="auto"/>
              <w:bottom w:val="single" w:sz="8" w:space="0" w:color="auto"/>
              <w:right w:val="single" w:sz="8" w:space="0" w:color="auto"/>
            </w:tcBorders>
            <w:shd w:val="clear" w:color="auto" w:fill="auto"/>
          </w:tcPr>
          <w:p w:rsidR="002F4B7B" w:rsidRPr="006B6B66" w:rsidRDefault="002F4B7B" w:rsidP="00A06D0F">
            <w:pPr>
              <w:jc w:val="center"/>
              <w:rPr>
                <w:sz w:val="24"/>
                <w:szCs w:val="24"/>
              </w:rPr>
            </w:pPr>
            <w:r w:rsidRPr="006B6B66">
              <w:rPr>
                <w:sz w:val="24"/>
                <w:szCs w:val="24"/>
              </w:rPr>
              <w:t>2</w:t>
            </w:r>
            <w:r>
              <w:rPr>
                <w:sz w:val="24"/>
                <w:szCs w:val="24"/>
              </w:rPr>
              <w:t>2</w:t>
            </w:r>
            <w:r w:rsidRPr="006B6B66">
              <w:rPr>
                <w:sz w:val="24"/>
                <w:szCs w:val="24"/>
              </w:rPr>
              <w:t>.</w:t>
            </w:r>
            <w:r>
              <w:rPr>
                <w:sz w:val="24"/>
                <w:szCs w:val="24"/>
              </w:rPr>
              <w:t>6</w:t>
            </w:r>
          </w:p>
        </w:tc>
        <w:tc>
          <w:tcPr>
            <w:tcW w:w="5358" w:type="dxa"/>
            <w:tcBorders>
              <w:top w:val="single" w:sz="4" w:space="0" w:color="auto"/>
              <w:left w:val="nil"/>
              <w:bottom w:val="single" w:sz="8" w:space="0" w:color="auto"/>
              <w:right w:val="single" w:sz="8" w:space="0" w:color="auto"/>
            </w:tcBorders>
            <w:shd w:val="clear" w:color="auto" w:fill="auto"/>
            <w:vAlign w:val="center"/>
          </w:tcPr>
          <w:p w:rsidR="002F4B7B" w:rsidRPr="000404EB" w:rsidRDefault="002F4B7B" w:rsidP="00F50100">
            <w:pPr>
              <w:ind w:firstLine="0"/>
              <w:jc w:val="left"/>
              <w:rPr>
                <w:sz w:val="24"/>
                <w:szCs w:val="24"/>
              </w:rPr>
            </w:pPr>
            <w:r w:rsidRPr="000404EB">
              <w:rPr>
                <w:sz w:val="24"/>
                <w:szCs w:val="24"/>
              </w:rPr>
              <w:t>Доля населения, имеющего удобный пешехо</w:t>
            </w:r>
            <w:r w:rsidRPr="000404EB">
              <w:rPr>
                <w:sz w:val="24"/>
                <w:szCs w:val="24"/>
              </w:rPr>
              <w:t>д</w:t>
            </w:r>
            <w:r w:rsidRPr="000404EB">
              <w:rPr>
                <w:sz w:val="24"/>
                <w:szCs w:val="24"/>
              </w:rPr>
              <w:t xml:space="preserve">ный доступ к основным площадкам </w:t>
            </w:r>
            <w:r w:rsidR="00F50100" w:rsidRPr="000404EB">
              <w:rPr>
                <w:sz w:val="24"/>
                <w:szCs w:val="24"/>
              </w:rPr>
              <w:t>м</w:t>
            </w:r>
            <w:r w:rsidR="00F50100" w:rsidRPr="000404EB">
              <w:rPr>
                <w:rFonts w:eastAsia="Arial"/>
                <w:sz w:val="24"/>
                <w:szCs w:val="24"/>
                <w:lang w:eastAsia="ar-SA"/>
              </w:rPr>
              <w:t>униц</w:t>
            </w:r>
            <w:r w:rsidR="00F50100" w:rsidRPr="000404EB">
              <w:rPr>
                <w:rFonts w:eastAsia="Arial"/>
                <w:sz w:val="24"/>
                <w:szCs w:val="24"/>
                <w:lang w:eastAsia="ar-SA"/>
              </w:rPr>
              <w:t>и</w:t>
            </w:r>
            <w:r w:rsidR="00F50100" w:rsidRPr="000404EB">
              <w:rPr>
                <w:rFonts w:eastAsia="Arial"/>
                <w:sz w:val="24"/>
                <w:szCs w:val="24"/>
                <w:lang w:eastAsia="ar-SA"/>
              </w:rPr>
              <w:t>пальных территорий общего пользования и мест массового отдыха населения</w:t>
            </w:r>
          </w:p>
        </w:tc>
        <w:tc>
          <w:tcPr>
            <w:tcW w:w="1482" w:type="dxa"/>
            <w:tcBorders>
              <w:top w:val="single" w:sz="4" w:space="0" w:color="auto"/>
              <w:left w:val="nil"/>
              <w:bottom w:val="single" w:sz="8" w:space="0" w:color="auto"/>
              <w:right w:val="single" w:sz="8" w:space="0" w:color="auto"/>
            </w:tcBorders>
            <w:shd w:val="clear" w:color="auto" w:fill="auto"/>
          </w:tcPr>
          <w:p w:rsidR="002F4B7B" w:rsidRPr="006B6B66" w:rsidRDefault="002F4B7B" w:rsidP="002F4B7B">
            <w:pPr>
              <w:ind w:firstLine="0"/>
              <w:jc w:val="center"/>
              <w:rPr>
                <w:sz w:val="24"/>
                <w:szCs w:val="24"/>
              </w:rPr>
            </w:pPr>
            <w:r>
              <w:rPr>
                <w:sz w:val="24"/>
                <w:szCs w:val="24"/>
              </w:rPr>
              <w:t>проценты</w:t>
            </w:r>
          </w:p>
        </w:tc>
        <w:tc>
          <w:tcPr>
            <w:tcW w:w="1715" w:type="dxa"/>
            <w:tcBorders>
              <w:top w:val="single" w:sz="4" w:space="0" w:color="auto"/>
              <w:left w:val="nil"/>
              <w:bottom w:val="single" w:sz="8" w:space="0" w:color="auto"/>
              <w:right w:val="single" w:sz="8" w:space="0" w:color="auto"/>
            </w:tcBorders>
            <w:shd w:val="clear" w:color="auto" w:fill="auto"/>
            <w:vAlign w:val="center"/>
          </w:tcPr>
          <w:p w:rsidR="002F4B7B" w:rsidRPr="00A368FF" w:rsidRDefault="002F4B7B" w:rsidP="00A368FF">
            <w:pPr>
              <w:ind w:firstLine="0"/>
              <w:jc w:val="center"/>
              <w:rPr>
                <w:color w:val="000000"/>
                <w:sz w:val="24"/>
                <w:szCs w:val="24"/>
              </w:rPr>
            </w:pPr>
          </w:p>
        </w:tc>
        <w:tc>
          <w:tcPr>
            <w:tcW w:w="1595" w:type="dxa"/>
            <w:tcBorders>
              <w:top w:val="single" w:sz="4" w:space="0" w:color="auto"/>
              <w:left w:val="nil"/>
              <w:bottom w:val="single" w:sz="8" w:space="0" w:color="auto"/>
              <w:right w:val="single" w:sz="4" w:space="0" w:color="auto"/>
            </w:tcBorders>
          </w:tcPr>
          <w:p w:rsidR="002F4B7B" w:rsidRPr="00A368FF" w:rsidRDefault="002F4B7B" w:rsidP="000C268D">
            <w:pPr>
              <w:ind w:firstLine="0"/>
              <w:jc w:val="center"/>
              <w:rPr>
                <w:color w:val="000000"/>
                <w:sz w:val="24"/>
                <w:szCs w:val="24"/>
              </w:rPr>
            </w:pPr>
          </w:p>
        </w:tc>
        <w:tc>
          <w:tcPr>
            <w:tcW w:w="1385" w:type="dxa"/>
            <w:tcBorders>
              <w:top w:val="single" w:sz="4" w:space="0" w:color="auto"/>
              <w:left w:val="single" w:sz="4" w:space="0" w:color="auto"/>
              <w:bottom w:val="single" w:sz="8" w:space="0" w:color="auto"/>
              <w:right w:val="single" w:sz="4" w:space="0" w:color="auto"/>
            </w:tcBorders>
          </w:tcPr>
          <w:p w:rsidR="002F4B7B" w:rsidRPr="00A368FF" w:rsidRDefault="002F4B7B" w:rsidP="000C268D">
            <w:pPr>
              <w:ind w:firstLine="0"/>
              <w:jc w:val="center"/>
              <w:rPr>
                <w:color w:val="000000"/>
                <w:sz w:val="24"/>
                <w:szCs w:val="24"/>
              </w:rPr>
            </w:pPr>
          </w:p>
        </w:tc>
        <w:tc>
          <w:tcPr>
            <w:tcW w:w="1519" w:type="dxa"/>
            <w:tcBorders>
              <w:top w:val="single" w:sz="4" w:space="0" w:color="auto"/>
              <w:left w:val="single" w:sz="4" w:space="0" w:color="auto"/>
              <w:bottom w:val="single" w:sz="8" w:space="0" w:color="auto"/>
              <w:right w:val="single" w:sz="8" w:space="0" w:color="auto"/>
            </w:tcBorders>
          </w:tcPr>
          <w:p w:rsidR="002F4B7B" w:rsidRPr="00A368FF" w:rsidRDefault="002F4B7B" w:rsidP="00A368FF">
            <w:pPr>
              <w:ind w:firstLine="0"/>
              <w:jc w:val="center"/>
              <w:rPr>
                <w:color w:val="000000"/>
                <w:sz w:val="24"/>
                <w:szCs w:val="24"/>
              </w:rPr>
            </w:pPr>
          </w:p>
        </w:tc>
        <w:tc>
          <w:tcPr>
            <w:tcW w:w="1584" w:type="dxa"/>
            <w:tcBorders>
              <w:top w:val="single" w:sz="4" w:space="0" w:color="auto"/>
              <w:left w:val="nil"/>
              <w:bottom w:val="single" w:sz="8" w:space="0" w:color="auto"/>
              <w:right w:val="single" w:sz="8" w:space="0" w:color="auto"/>
            </w:tcBorders>
          </w:tcPr>
          <w:p w:rsidR="002F4B7B" w:rsidRPr="00A368FF" w:rsidRDefault="002F4B7B" w:rsidP="00A368FF">
            <w:pPr>
              <w:ind w:firstLine="0"/>
              <w:jc w:val="center"/>
              <w:rPr>
                <w:color w:val="000000"/>
                <w:sz w:val="24"/>
                <w:szCs w:val="24"/>
              </w:rPr>
            </w:pPr>
          </w:p>
        </w:tc>
      </w:tr>
      <w:tr w:rsidR="002F4B7B" w:rsidRPr="00893BDF" w:rsidTr="00DA5B33">
        <w:trPr>
          <w:trHeight w:val="1260"/>
          <w:jc w:val="center"/>
        </w:trPr>
        <w:tc>
          <w:tcPr>
            <w:tcW w:w="697" w:type="dxa"/>
            <w:tcBorders>
              <w:top w:val="single" w:sz="4" w:space="0" w:color="auto"/>
              <w:left w:val="single" w:sz="8" w:space="0" w:color="auto"/>
              <w:bottom w:val="single" w:sz="8" w:space="0" w:color="auto"/>
              <w:right w:val="single" w:sz="8" w:space="0" w:color="auto"/>
            </w:tcBorders>
            <w:shd w:val="clear" w:color="auto" w:fill="auto"/>
          </w:tcPr>
          <w:p w:rsidR="002F4B7B" w:rsidRPr="006B6B66" w:rsidRDefault="002F4B7B" w:rsidP="00A06D0F">
            <w:pPr>
              <w:jc w:val="center"/>
              <w:rPr>
                <w:sz w:val="24"/>
                <w:szCs w:val="24"/>
              </w:rPr>
            </w:pPr>
            <w:r w:rsidRPr="006B6B66">
              <w:rPr>
                <w:sz w:val="24"/>
                <w:szCs w:val="24"/>
              </w:rPr>
              <w:t>2</w:t>
            </w:r>
            <w:r>
              <w:rPr>
                <w:sz w:val="24"/>
                <w:szCs w:val="24"/>
              </w:rPr>
              <w:t>2</w:t>
            </w:r>
            <w:r w:rsidRPr="006B6B66">
              <w:rPr>
                <w:sz w:val="24"/>
                <w:szCs w:val="24"/>
              </w:rPr>
              <w:t>.</w:t>
            </w:r>
            <w:r>
              <w:rPr>
                <w:sz w:val="24"/>
                <w:szCs w:val="24"/>
              </w:rPr>
              <w:t>7</w:t>
            </w:r>
          </w:p>
        </w:tc>
        <w:tc>
          <w:tcPr>
            <w:tcW w:w="5358" w:type="dxa"/>
            <w:tcBorders>
              <w:top w:val="single" w:sz="4" w:space="0" w:color="auto"/>
              <w:left w:val="nil"/>
              <w:bottom w:val="single" w:sz="8" w:space="0" w:color="auto"/>
              <w:right w:val="single" w:sz="8" w:space="0" w:color="auto"/>
            </w:tcBorders>
            <w:shd w:val="clear" w:color="auto" w:fill="auto"/>
          </w:tcPr>
          <w:p w:rsidR="002F4B7B" w:rsidRPr="006B6B66" w:rsidRDefault="002F4B7B" w:rsidP="00820311">
            <w:pPr>
              <w:ind w:firstLine="0"/>
              <w:jc w:val="left"/>
              <w:rPr>
                <w:sz w:val="24"/>
                <w:szCs w:val="24"/>
              </w:rPr>
            </w:pPr>
            <w:r w:rsidRPr="006B6B66">
              <w:rPr>
                <w:sz w:val="24"/>
                <w:szCs w:val="24"/>
              </w:rPr>
              <w:t>Количество площадок, специально оборудова</w:t>
            </w:r>
            <w:r w:rsidRPr="006B6B66">
              <w:rPr>
                <w:sz w:val="24"/>
                <w:szCs w:val="24"/>
              </w:rPr>
              <w:t>н</w:t>
            </w:r>
            <w:r w:rsidRPr="006B6B66">
              <w:rPr>
                <w:sz w:val="24"/>
                <w:szCs w:val="24"/>
              </w:rPr>
              <w:t>ных для отдыха, общения и проведения досуга разными группами населения (спортивные пл</w:t>
            </w:r>
            <w:r w:rsidRPr="006B6B66">
              <w:rPr>
                <w:sz w:val="24"/>
                <w:szCs w:val="24"/>
              </w:rPr>
              <w:t>о</w:t>
            </w:r>
            <w:r w:rsidRPr="006B6B66">
              <w:rPr>
                <w:sz w:val="24"/>
                <w:szCs w:val="24"/>
              </w:rPr>
              <w:t>щадки, детские площадки, площадки для выгула собак и другие)</w:t>
            </w:r>
          </w:p>
        </w:tc>
        <w:tc>
          <w:tcPr>
            <w:tcW w:w="1482" w:type="dxa"/>
            <w:tcBorders>
              <w:top w:val="single" w:sz="4" w:space="0" w:color="auto"/>
              <w:left w:val="nil"/>
              <w:bottom w:val="single" w:sz="8" w:space="0" w:color="auto"/>
              <w:right w:val="single" w:sz="8" w:space="0" w:color="auto"/>
            </w:tcBorders>
            <w:shd w:val="clear" w:color="auto" w:fill="auto"/>
          </w:tcPr>
          <w:p w:rsidR="002F4B7B" w:rsidRPr="006B6B66" w:rsidRDefault="002F4B7B" w:rsidP="002F4B7B">
            <w:pPr>
              <w:ind w:firstLine="0"/>
              <w:jc w:val="center"/>
              <w:rPr>
                <w:sz w:val="24"/>
                <w:szCs w:val="24"/>
              </w:rPr>
            </w:pPr>
            <w:r w:rsidRPr="006B6B66">
              <w:rPr>
                <w:sz w:val="24"/>
                <w:szCs w:val="24"/>
              </w:rPr>
              <w:t>ед</w:t>
            </w:r>
            <w:r>
              <w:rPr>
                <w:sz w:val="24"/>
                <w:szCs w:val="24"/>
              </w:rPr>
              <w:t>иницы</w:t>
            </w:r>
          </w:p>
        </w:tc>
        <w:tc>
          <w:tcPr>
            <w:tcW w:w="1715" w:type="dxa"/>
            <w:tcBorders>
              <w:top w:val="single" w:sz="4" w:space="0" w:color="auto"/>
              <w:left w:val="nil"/>
              <w:bottom w:val="single" w:sz="8" w:space="0" w:color="auto"/>
              <w:right w:val="single" w:sz="8" w:space="0" w:color="auto"/>
            </w:tcBorders>
            <w:shd w:val="clear" w:color="auto" w:fill="auto"/>
            <w:vAlign w:val="center"/>
          </w:tcPr>
          <w:p w:rsidR="002F4B7B" w:rsidRPr="00A368FF" w:rsidRDefault="002F4B7B" w:rsidP="00A368FF">
            <w:pPr>
              <w:ind w:firstLine="0"/>
              <w:jc w:val="center"/>
              <w:rPr>
                <w:color w:val="000000"/>
                <w:sz w:val="24"/>
                <w:szCs w:val="24"/>
              </w:rPr>
            </w:pPr>
          </w:p>
        </w:tc>
        <w:tc>
          <w:tcPr>
            <w:tcW w:w="1595" w:type="dxa"/>
            <w:tcBorders>
              <w:top w:val="single" w:sz="4" w:space="0" w:color="auto"/>
              <w:left w:val="nil"/>
              <w:bottom w:val="single" w:sz="8" w:space="0" w:color="auto"/>
              <w:right w:val="single" w:sz="4" w:space="0" w:color="auto"/>
            </w:tcBorders>
          </w:tcPr>
          <w:p w:rsidR="002F4B7B" w:rsidRPr="00A368FF" w:rsidRDefault="002F4B7B" w:rsidP="000C268D">
            <w:pPr>
              <w:ind w:firstLine="0"/>
              <w:jc w:val="center"/>
              <w:rPr>
                <w:color w:val="000000"/>
                <w:sz w:val="24"/>
                <w:szCs w:val="24"/>
              </w:rPr>
            </w:pPr>
          </w:p>
        </w:tc>
        <w:tc>
          <w:tcPr>
            <w:tcW w:w="1385" w:type="dxa"/>
            <w:tcBorders>
              <w:top w:val="single" w:sz="4" w:space="0" w:color="auto"/>
              <w:left w:val="single" w:sz="4" w:space="0" w:color="auto"/>
              <w:bottom w:val="single" w:sz="8" w:space="0" w:color="auto"/>
              <w:right w:val="single" w:sz="4" w:space="0" w:color="auto"/>
            </w:tcBorders>
          </w:tcPr>
          <w:p w:rsidR="002F4B7B" w:rsidRPr="00A368FF" w:rsidRDefault="002F4B7B" w:rsidP="000C268D">
            <w:pPr>
              <w:ind w:firstLine="0"/>
              <w:jc w:val="center"/>
              <w:rPr>
                <w:color w:val="000000"/>
                <w:sz w:val="24"/>
                <w:szCs w:val="24"/>
              </w:rPr>
            </w:pPr>
          </w:p>
        </w:tc>
        <w:tc>
          <w:tcPr>
            <w:tcW w:w="1519" w:type="dxa"/>
            <w:tcBorders>
              <w:top w:val="single" w:sz="4" w:space="0" w:color="auto"/>
              <w:left w:val="single" w:sz="4" w:space="0" w:color="auto"/>
              <w:bottom w:val="single" w:sz="8" w:space="0" w:color="auto"/>
              <w:right w:val="single" w:sz="8" w:space="0" w:color="auto"/>
            </w:tcBorders>
          </w:tcPr>
          <w:p w:rsidR="002F4B7B" w:rsidRPr="00A368FF" w:rsidRDefault="002F4B7B" w:rsidP="00A368FF">
            <w:pPr>
              <w:ind w:firstLine="0"/>
              <w:jc w:val="center"/>
              <w:rPr>
                <w:color w:val="000000"/>
                <w:sz w:val="24"/>
                <w:szCs w:val="24"/>
              </w:rPr>
            </w:pPr>
          </w:p>
        </w:tc>
        <w:tc>
          <w:tcPr>
            <w:tcW w:w="1584" w:type="dxa"/>
            <w:tcBorders>
              <w:top w:val="single" w:sz="4" w:space="0" w:color="auto"/>
              <w:left w:val="nil"/>
              <w:bottom w:val="single" w:sz="8" w:space="0" w:color="auto"/>
              <w:right w:val="single" w:sz="8" w:space="0" w:color="auto"/>
            </w:tcBorders>
          </w:tcPr>
          <w:p w:rsidR="002F4B7B" w:rsidRPr="00A368FF" w:rsidRDefault="002F4B7B" w:rsidP="00A368FF">
            <w:pPr>
              <w:ind w:firstLine="0"/>
              <w:jc w:val="center"/>
              <w:rPr>
                <w:color w:val="000000"/>
                <w:sz w:val="24"/>
                <w:szCs w:val="24"/>
              </w:rPr>
            </w:pPr>
          </w:p>
        </w:tc>
      </w:tr>
      <w:tr w:rsidR="002F4B7B" w:rsidRPr="00893BDF" w:rsidTr="00DA5B33">
        <w:trPr>
          <w:trHeight w:val="1260"/>
          <w:jc w:val="center"/>
        </w:trPr>
        <w:tc>
          <w:tcPr>
            <w:tcW w:w="697" w:type="dxa"/>
            <w:tcBorders>
              <w:top w:val="single" w:sz="4" w:space="0" w:color="auto"/>
              <w:left w:val="single" w:sz="8" w:space="0" w:color="auto"/>
              <w:bottom w:val="single" w:sz="4" w:space="0" w:color="auto"/>
              <w:right w:val="single" w:sz="8" w:space="0" w:color="auto"/>
            </w:tcBorders>
            <w:shd w:val="clear" w:color="auto" w:fill="auto"/>
          </w:tcPr>
          <w:p w:rsidR="002F4B7B" w:rsidRPr="006B6B66" w:rsidRDefault="002F4B7B" w:rsidP="00A06D0F">
            <w:pPr>
              <w:jc w:val="center"/>
              <w:rPr>
                <w:sz w:val="24"/>
                <w:szCs w:val="24"/>
              </w:rPr>
            </w:pPr>
            <w:r w:rsidRPr="006B6B66">
              <w:rPr>
                <w:sz w:val="24"/>
                <w:szCs w:val="24"/>
              </w:rPr>
              <w:t>2</w:t>
            </w:r>
            <w:r>
              <w:rPr>
                <w:sz w:val="24"/>
                <w:szCs w:val="24"/>
              </w:rPr>
              <w:t>2</w:t>
            </w:r>
            <w:r w:rsidRPr="006B6B66">
              <w:rPr>
                <w:sz w:val="24"/>
                <w:szCs w:val="24"/>
              </w:rPr>
              <w:t>.</w:t>
            </w:r>
            <w:r>
              <w:rPr>
                <w:sz w:val="24"/>
                <w:szCs w:val="24"/>
              </w:rPr>
              <w:t>8</w:t>
            </w:r>
          </w:p>
        </w:tc>
        <w:tc>
          <w:tcPr>
            <w:tcW w:w="5358" w:type="dxa"/>
            <w:tcBorders>
              <w:top w:val="single" w:sz="4" w:space="0" w:color="auto"/>
              <w:left w:val="nil"/>
              <w:bottom w:val="single" w:sz="4" w:space="0" w:color="auto"/>
              <w:right w:val="single" w:sz="8" w:space="0" w:color="auto"/>
            </w:tcBorders>
            <w:shd w:val="clear" w:color="auto" w:fill="auto"/>
          </w:tcPr>
          <w:p w:rsidR="002F4B7B" w:rsidRPr="006B6B66" w:rsidRDefault="002F4B7B" w:rsidP="00820311">
            <w:pPr>
              <w:ind w:firstLine="0"/>
              <w:jc w:val="left"/>
              <w:rPr>
                <w:sz w:val="24"/>
                <w:szCs w:val="24"/>
              </w:rPr>
            </w:pPr>
            <w:r w:rsidRPr="006B6B66">
              <w:rPr>
                <w:sz w:val="24"/>
                <w:szCs w:val="24"/>
              </w:rPr>
              <w:t>Площадь площадок, специально оборудованных для отдыха, общения и проведения досуга ра</w:t>
            </w:r>
            <w:r w:rsidRPr="006B6B66">
              <w:rPr>
                <w:sz w:val="24"/>
                <w:szCs w:val="24"/>
              </w:rPr>
              <w:t>з</w:t>
            </w:r>
            <w:r w:rsidRPr="006B6B66">
              <w:rPr>
                <w:sz w:val="24"/>
                <w:szCs w:val="24"/>
              </w:rPr>
              <w:t>ными группами населения (спортивные площа</w:t>
            </w:r>
            <w:r w:rsidRPr="006B6B66">
              <w:rPr>
                <w:sz w:val="24"/>
                <w:szCs w:val="24"/>
              </w:rPr>
              <w:t>д</w:t>
            </w:r>
            <w:r w:rsidRPr="006B6B66">
              <w:rPr>
                <w:sz w:val="24"/>
                <w:szCs w:val="24"/>
              </w:rPr>
              <w:t>ки, детские площадки, площадки для выгула с</w:t>
            </w:r>
            <w:r w:rsidRPr="006B6B66">
              <w:rPr>
                <w:sz w:val="24"/>
                <w:szCs w:val="24"/>
              </w:rPr>
              <w:t>о</w:t>
            </w:r>
            <w:r w:rsidRPr="006B6B66">
              <w:rPr>
                <w:sz w:val="24"/>
                <w:szCs w:val="24"/>
              </w:rPr>
              <w:t>бак и другие)</w:t>
            </w:r>
          </w:p>
        </w:tc>
        <w:tc>
          <w:tcPr>
            <w:tcW w:w="1482" w:type="dxa"/>
            <w:tcBorders>
              <w:top w:val="single" w:sz="4" w:space="0" w:color="auto"/>
              <w:left w:val="nil"/>
              <w:bottom w:val="single" w:sz="4" w:space="0" w:color="auto"/>
              <w:right w:val="single" w:sz="8" w:space="0" w:color="auto"/>
            </w:tcBorders>
            <w:shd w:val="clear" w:color="auto" w:fill="auto"/>
          </w:tcPr>
          <w:p w:rsidR="002F4B7B" w:rsidRPr="006B6B66" w:rsidRDefault="002F4B7B" w:rsidP="002F4B7B">
            <w:pPr>
              <w:ind w:firstLine="0"/>
              <w:jc w:val="center"/>
              <w:rPr>
                <w:sz w:val="24"/>
                <w:szCs w:val="24"/>
              </w:rPr>
            </w:pPr>
            <w:r w:rsidRPr="006B6B66">
              <w:rPr>
                <w:sz w:val="24"/>
                <w:szCs w:val="24"/>
              </w:rPr>
              <w:t>кв. м</w:t>
            </w:r>
          </w:p>
        </w:tc>
        <w:tc>
          <w:tcPr>
            <w:tcW w:w="1715" w:type="dxa"/>
            <w:tcBorders>
              <w:top w:val="single" w:sz="4" w:space="0" w:color="auto"/>
              <w:left w:val="nil"/>
              <w:bottom w:val="single" w:sz="4" w:space="0" w:color="auto"/>
              <w:right w:val="single" w:sz="8" w:space="0" w:color="auto"/>
            </w:tcBorders>
            <w:shd w:val="clear" w:color="auto" w:fill="auto"/>
            <w:vAlign w:val="center"/>
          </w:tcPr>
          <w:p w:rsidR="002F4B7B" w:rsidRPr="00A368FF" w:rsidRDefault="002F4B7B" w:rsidP="00A368FF">
            <w:pPr>
              <w:ind w:firstLine="0"/>
              <w:jc w:val="center"/>
              <w:rPr>
                <w:color w:val="000000"/>
                <w:sz w:val="24"/>
                <w:szCs w:val="24"/>
              </w:rPr>
            </w:pPr>
          </w:p>
        </w:tc>
        <w:tc>
          <w:tcPr>
            <w:tcW w:w="1595" w:type="dxa"/>
            <w:tcBorders>
              <w:top w:val="single" w:sz="4" w:space="0" w:color="auto"/>
              <w:left w:val="nil"/>
              <w:bottom w:val="single" w:sz="4" w:space="0" w:color="auto"/>
              <w:right w:val="single" w:sz="4" w:space="0" w:color="auto"/>
            </w:tcBorders>
          </w:tcPr>
          <w:p w:rsidR="002F4B7B" w:rsidRPr="00A368FF" w:rsidRDefault="002F4B7B" w:rsidP="000C268D">
            <w:pPr>
              <w:ind w:firstLine="0"/>
              <w:jc w:val="center"/>
              <w:rPr>
                <w:color w:val="000000"/>
                <w:sz w:val="24"/>
                <w:szCs w:val="24"/>
              </w:rPr>
            </w:pPr>
          </w:p>
        </w:tc>
        <w:tc>
          <w:tcPr>
            <w:tcW w:w="1385" w:type="dxa"/>
            <w:tcBorders>
              <w:top w:val="single" w:sz="4" w:space="0" w:color="auto"/>
              <w:left w:val="single" w:sz="4" w:space="0" w:color="auto"/>
              <w:bottom w:val="single" w:sz="4" w:space="0" w:color="auto"/>
              <w:right w:val="single" w:sz="4" w:space="0" w:color="auto"/>
            </w:tcBorders>
          </w:tcPr>
          <w:p w:rsidR="002F4B7B" w:rsidRPr="00A368FF" w:rsidRDefault="002F4B7B" w:rsidP="000C268D">
            <w:pPr>
              <w:ind w:firstLine="0"/>
              <w:jc w:val="center"/>
              <w:rPr>
                <w:color w:val="000000"/>
                <w:sz w:val="24"/>
                <w:szCs w:val="24"/>
              </w:rPr>
            </w:pPr>
          </w:p>
        </w:tc>
        <w:tc>
          <w:tcPr>
            <w:tcW w:w="1519" w:type="dxa"/>
            <w:tcBorders>
              <w:top w:val="single" w:sz="4" w:space="0" w:color="auto"/>
              <w:left w:val="single" w:sz="4" w:space="0" w:color="auto"/>
              <w:bottom w:val="single" w:sz="4" w:space="0" w:color="auto"/>
              <w:right w:val="single" w:sz="8" w:space="0" w:color="auto"/>
            </w:tcBorders>
          </w:tcPr>
          <w:p w:rsidR="002F4B7B" w:rsidRPr="00A368FF" w:rsidRDefault="002F4B7B" w:rsidP="00A368FF">
            <w:pPr>
              <w:ind w:firstLine="0"/>
              <w:jc w:val="center"/>
              <w:rPr>
                <w:color w:val="000000"/>
                <w:sz w:val="24"/>
                <w:szCs w:val="24"/>
              </w:rPr>
            </w:pPr>
          </w:p>
        </w:tc>
        <w:tc>
          <w:tcPr>
            <w:tcW w:w="1584" w:type="dxa"/>
            <w:tcBorders>
              <w:top w:val="single" w:sz="4" w:space="0" w:color="auto"/>
              <w:left w:val="nil"/>
              <w:bottom w:val="single" w:sz="4" w:space="0" w:color="auto"/>
              <w:right w:val="single" w:sz="8" w:space="0" w:color="auto"/>
            </w:tcBorders>
          </w:tcPr>
          <w:p w:rsidR="002F4B7B" w:rsidRPr="00A368FF" w:rsidRDefault="002F4B7B" w:rsidP="00A368FF">
            <w:pPr>
              <w:ind w:firstLine="0"/>
              <w:jc w:val="center"/>
              <w:rPr>
                <w:color w:val="000000"/>
                <w:sz w:val="24"/>
                <w:szCs w:val="24"/>
              </w:rPr>
            </w:pPr>
          </w:p>
        </w:tc>
      </w:tr>
    </w:tbl>
    <w:p w:rsidR="00A368FF" w:rsidRDefault="00A368FF" w:rsidP="004E07BE">
      <w:pPr>
        <w:autoSpaceDE w:val="0"/>
        <w:autoSpaceDN w:val="0"/>
        <w:adjustRightInd w:val="0"/>
        <w:ind w:firstLine="0"/>
        <w:jc w:val="right"/>
        <w:rPr>
          <w:color w:val="000000"/>
          <w:szCs w:val="28"/>
          <w:highlight w:val="yellow"/>
        </w:rPr>
      </w:pPr>
    </w:p>
    <w:p w:rsidR="00A368FF" w:rsidRDefault="00A368FF">
      <w:pPr>
        <w:ind w:firstLine="0"/>
        <w:jc w:val="left"/>
        <w:rPr>
          <w:color w:val="000000"/>
          <w:szCs w:val="28"/>
          <w:highlight w:val="yellow"/>
        </w:rPr>
      </w:pPr>
      <w:r>
        <w:rPr>
          <w:color w:val="000000"/>
          <w:szCs w:val="28"/>
          <w:highlight w:val="yellow"/>
        </w:rPr>
        <w:br w:type="page"/>
      </w:r>
    </w:p>
    <w:p w:rsidR="004E07BE" w:rsidRDefault="004E07BE" w:rsidP="000A2D4C">
      <w:pPr>
        <w:autoSpaceDE w:val="0"/>
        <w:autoSpaceDN w:val="0"/>
        <w:adjustRightInd w:val="0"/>
        <w:ind w:left="426" w:right="110" w:firstLine="0"/>
        <w:jc w:val="right"/>
        <w:rPr>
          <w:color w:val="000000"/>
          <w:szCs w:val="28"/>
        </w:rPr>
      </w:pPr>
      <w:r w:rsidRPr="008A76DD">
        <w:rPr>
          <w:color w:val="000000"/>
          <w:szCs w:val="28"/>
        </w:rPr>
        <w:lastRenderedPageBreak/>
        <w:t xml:space="preserve">Приложение № </w:t>
      </w:r>
      <w:r w:rsidR="000A2D4C">
        <w:rPr>
          <w:color w:val="000000"/>
          <w:szCs w:val="28"/>
        </w:rPr>
        <w:t>2</w:t>
      </w:r>
      <w:r w:rsidRPr="008A76DD">
        <w:rPr>
          <w:color w:val="000000"/>
          <w:szCs w:val="28"/>
        </w:rPr>
        <w:t xml:space="preserve"> к Программе </w:t>
      </w:r>
    </w:p>
    <w:p w:rsidR="008F27F3" w:rsidRDefault="008F27F3" w:rsidP="008F27F3">
      <w:pPr>
        <w:autoSpaceDE w:val="0"/>
        <w:autoSpaceDN w:val="0"/>
        <w:adjustRightInd w:val="0"/>
        <w:ind w:left="426" w:firstLine="0"/>
        <w:jc w:val="right"/>
        <w:rPr>
          <w:color w:val="000000"/>
          <w:szCs w:val="28"/>
        </w:rPr>
      </w:pPr>
    </w:p>
    <w:p w:rsidR="008F27F3" w:rsidRPr="008A76DD" w:rsidRDefault="008F27F3" w:rsidP="008F27F3">
      <w:pPr>
        <w:autoSpaceDE w:val="0"/>
        <w:autoSpaceDN w:val="0"/>
        <w:adjustRightInd w:val="0"/>
        <w:ind w:left="426" w:firstLine="0"/>
        <w:jc w:val="right"/>
        <w:rPr>
          <w:color w:val="000000"/>
          <w:szCs w:val="28"/>
        </w:rPr>
      </w:pPr>
    </w:p>
    <w:p w:rsidR="004E07BE" w:rsidRPr="00A368FF" w:rsidRDefault="004E07BE" w:rsidP="004E07BE">
      <w:pPr>
        <w:autoSpaceDE w:val="0"/>
        <w:autoSpaceDN w:val="0"/>
        <w:adjustRightInd w:val="0"/>
        <w:ind w:firstLine="0"/>
        <w:jc w:val="center"/>
        <w:rPr>
          <w:bCs/>
          <w:color w:val="000000"/>
          <w:szCs w:val="28"/>
        </w:rPr>
      </w:pPr>
      <w:r w:rsidRPr="00A368FF">
        <w:rPr>
          <w:bCs/>
          <w:color w:val="000000"/>
          <w:szCs w:val="28"/>
        </w:rPr>
        <w:t xml:space="preserve">ПЕРЕЧЕНЬ </w:t>
      </w:r>
    </w:p>
    <w:p w:rsidR="004E07BE" w:rsidRPr="00A368FF" w:rsidRDefault="004E07BE" w:rsidP="004E07BE">
      <w:pPr>
        <w:autoSpaceDE w:val="0"/>
        <w:autoSpaceDN w:val="0"/>
        <w:adjustRightInd w:val="0"/>
        <w:ind w:firstLine="0"/>
        <w:jc w:val="center"/>
        <w:rPr>
          <w:bCs/>
          <w:color w:val="000000"/>
          <w:szCs w:val="28"/>
        </w:rPr>
      </w:pPr>
      <w:r w:rsidRPr="00A368FF">
        <w:rPr>
          <w:bCs/>
          <w:color w:val="000000"/>
          <w:szCs w:val="28"/>
        </w:rPr>
        <w:t xml:space="preserve">основных мероприятий </w:t>
      </w:r>
      <w:r w:rsidR="009C4C1B">
        <w:rPr>
          <w:bCs/>
          <w:color w:val="000000"/>
          <w:szCs w:val="28"/>
        </w:rPr>
        <w:t>П</w:t>
      </w:r>
      <w:r w:rsidRPr="00A368FF">
        <w:rPr>
          <w:bCs/>
          <w:color w:val="000000"/>
          <w:szCs w:val="28"/>
        </w:rPr>
        <w:t>рограммы</w:t>
      </w:r>
    </w:p>
    <w:p w:rsidR="004E07BE" w:rsidRPr="008A76DD" w:rsidRDefault="004E07BE" w:rsidP="004E07BE">
      <w:pPr>
        <w:autoSpaceDE w:val="0"/>
        <w:autoSpaceDN w:val="0"/>
        <w:adjustRightInd w:val="0"/>
        <w:ind w:firstLine="0"/>
        <w:jc w:val="center"/>
        <w:rPr>
          <w:color w:val="000000"/>
          <w:szCs w:val="28"/>
        </w:rPr>
      </w:pP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536"/>
        <w:gridCol w:w="1275"/>
        <w:gridCol w:w="1134"/>
        <w:gridCol w:w="2410"/>
        <w:gridCol w:w="2977"/>
      </w:tblGrid>
      <w:tr w:rsidR="003B2BF3" w:rsidRPr="00893BDF" w:rsidTr="009C4C1B">
        <w:trPr>
          <w:trHeight w:val="451"/>
        </w:trPr>
        <w:tc>
          <w:tcPr>
            <w:tcW w:w="2835" w:type="dxa"/>
            <w:vMerge w:val="restart"/>
          </w:tcPr>
          <w:p w:rsidR="004E07BE" w:rsidRPr="00FC5A6F" w:rsidRDefault="004E07BE" w:rsidP="004E07BE">
            <w:pPr>
              <w:autoSpaceDE w:val="0"/>
              <w:autoSpaceDN w:val="0"/>
              <w:adjustRightInd w:val="0"/>
              <w:ind w:firstLine="0"/>
              <w:rPr>
                <w:color w:val="000000"/>
                <w:sz w:val="24"/>
                <w:szCs w:val="24"/>
              </w:rPr>
            </w:pPr>
            <w:r w:rsidRPr="00FC5A6F">
              <w:rPr>
                <w:color w:val="000000"/>
                <w:sz w:val="24"/>
                <w:szCs w:val="24"/>
              </w:rPr>
              <w:t xml:space="preserve">Номер и наименование основного мероприятия </w:t>
            </w:r>
          </w:p>
        </w:tc>
        <w:tc>
          <w:tcPr>
            <w:tcW w:w="4536" w:type="dxa"/>
            <w:vMerge w:val="restart"/>
          </w:tcPr>
          <w:p w:rsidR="004E07BE" w:rsidRPr="00FC5A6F" w:rsidRDefault="004E07BE" w:rsidP="004E07BE">
            <w:pPr>
              <w:autoSpaceDE w:val="0"/>
              <w:autoSpaceDN w:val="0"/>
              <w:adjustRightInd w:val="0"/>
              <w:ind w:firstLine="0"/>
              <w:jc w:val="left"/>
              <w:rPr>
                <w:color w:val="000000"/>
                <w:sz w:val="24"/>
                <w:szCs w:val="24"/>
              </w:rPr>
            </w:pPr>
            <w:r w:rsidRPr="00FC5A6F">
              <w:rPr>
                <w:color w:val="000000"/>
                <w:sz w:val="24"/>
                <w:szCs w:val="24"/>
              </w:rPr>
              <w:t xml:space="preserve">Ответственный исполнитель </w:t>
            </w:r>
          </w:p>
        </w:tc>
        <w:tc>
          <w:tcPr>
            <w:tcW w:w="2409" w:type="dxa"/>
            <w:gridSpan w:val="2"/>
          </w:tcPr>
          <w:p w:rsidR="004E07BE" w:rsidRPr="00FC5A6F" w:rsidRDefault="004E07BE" w:rsidP="004E07BE">
            <w:pPr>
              <w:autoSpaceDE w:val="0"/>
              <w:autoSpaceDN w:val="0"/>
              <w:adjustRightInd w:val="0"/>
              <w:ind w:firstLine="0"/>
              <w:jc w:val="center"/>
              <w:rPr>
                <w:color w:val="000000"/>
                <w:sz w:val="24"/>
                <w:szCs w:val="24"/>
              </w:rPr>
            </w:pPr>
            <w:r w:rsidRPr="00FC5A6F">
              <w:rPr>
                <w:color w:val="000000"/>
                <w:sz w:val="24"/>
                <w:szCs w:val="24"/>
              </w:rPr>
              <w:t>Срок</w:t>
            </w:r>
          </w:p>
        </w:tc>
        <w:tc>
          <w:tcPr>
            <w:tcW w:w="2410" w:type="dxa"/>
            <w:vMerge w:val="restart"/>
          </w:tcPr>
          <w:p w:rsidR="004E07BE" w:rsidRPr="00FC5A6F" w:rsidRDefault="004E07BE" w:rsidP="004E07BE">
            <w:pPr>
              <w:autoSpaceDE w:val="0"/>
              <w:autoSpaceDN w:val="0"/>
              <w:adjustRightInd w:val="0"/>
              <w:ind w:firstLine="0"/>
              <w:jc w:val="left"/>
              <w:rPr>
                <w:color w:val="000000"/>
                <w:sz w:val="24"/>
                <w:szCs w:val="24"/>
              </w:rPr>
            </w:pPr>
            <w:r w:rsidRPr="00FC5A6F">
              <w:rPr>
                <w:color w:val="000000"/>
                <w:sz w:val="24"/>
                <w:szCs w:val="24"/>
              </w:rPr>
              <w:t>Ожидаемый неп</w:t>
            </w:r>
            <w:r w:rsidRPr="00FC5A6F">
              <w:rPr>
                <w:color w:val="000000"/>
                <w:sz w:val="24"/>
                <w:szCs w:val="24"/>
              </w:rPr>
              <w:t>о</w:t>
            </w:r>
            <w:r w:rsidRPr="00FC5A6F">
              <w:rPr>
                <w:color w:val="000000"/>
                <w:sz w:val="24"/>
                <w:szCs w:val="24"/>
              </w:rPr>
              <w:t>средственный р</w:t>
            </w:r>
            <w:r w:rsidRPr="00FC5A6F">
              <w:rPr>
                <w:color w:val="000000"/>
                <w:sz w:val="24"/>
                <w:szCs w:val="24"/>
              </w:rPr>
              <w:t>е</w:t>
            </w:r>
            <w:r w:rsidRPr="00FC5A6F">
              <w:rPr>
                <w:color w:val="000000"/>
                <w:sz w:val="24"/>
                <w:szCs w:val="24"/>
              </w:rPr>
              <w:t xml:space="preserve">зультат </w:t>
            </w:r>
          </w:p>
        </w:tc>
        <w:tc>
          <w:tcPr>
            <w:tcW w:w="2977" w:type="dxa"/>
            <w:vMerge w:val="restart"/>
          </w:tcPr>
          <w:p w:rsidR="00786A8C" w:rsidRDefault="004E07BE" w:rsidP="004E07BE">
            <w:pPr>
              <w:autoSpaceDE w:val="0"/>
              <w:autoSpaceDN w:val="0"/>
              <w:adjustRightInd w:val="0"/>
              <w:ind w:firstLine="0"/>
              <w:jc w:val="left"/>
              <w:rPr>
                <w:color w:val="000000"/>
                <w:sz w:val="24"/>
                <w:szCs w:val="24"/>
              </w:rPr>
            </w:pPr>
            <w:r w:rsidRPr="00FC5A6F">
              <w:rPr>
                <w:color w:val="000000"/>
                <w:sz w:val="24"/>
                <w:szCs w:val="24"/>
              </w:rPr>
              <w:t xml:space="preserve">Связь </w:t>
            </w:r>
            <w:proofErr w:type="gramStart"/>
            <w:r w:rsidRPr="00FC5A6F">
              <w:rPr>
                <w:color w:val="000000"/>
                <w:sz w:val="24"/>
                <w:szCs w:val="24"/>
              </w:rPr>
              <w:t>с</w:t>
            </w:r>
            <w:proofErr w:type="gramEnd"/>
            <w:r w:rsidRPr="00FC5A6F">
              <w:rPr>
                <w:color w:val="000000"/>
                <w:sz w:val="24"/>
                <w:szCs w:val="24"/>
              </w:rPr>
              <w:t xml:space="preserve"> </w:t>
            </w:r>
          </w:p>
          <w:p w:rsidR="00786A8C" w:rsidRDefault="004E07BE" w:rsidP="004E07BE">
            <w:pPr>
              <w:autoSpaceDE w:val="0"/>
              <w:autoSpaceDN w:val="0"/>
              <w:adjustRightInd w:val="0"/>
              <w:ind w:firstLine="0"/>
              <w:jc w:val="left"/>
              <w:rPr>
                <w:color w:val="000000"/>
                <w:sz w:val="24"/>
                <w:szCs w:val="24"/>
              </w:rPr>
            </w:pPr>
            <w:r w:rsidRPr="00FC5A6F">
              <w:rPr>
                <w:color w:val="000000"/>
                <w:sz w:val="24"/>
                <w:szCs w:val="24"/>
              </w:rPr>
              <w:t xml:space="preserve">показателями </w:t>
            </w:r>
          </w:p>
          <w:p w:rsidR="004E07BE" w:rsidRPr="00FC5A6F" w:rsidRDefault="004E07BE" w:rsidP="004E07BE">
            <w:pPr>
              <w:autoSpaceDE w:val="0"/>
              <w:autoSpaceDN w:val="0"/>
              <w:adjustRightInd w:val="0"/>
              <w:ind w:firstLine="0"/>
              <w:jc w:val="left"/>
              <w:rPr>
                <w:color w:val="000000"/>
                <w:sz w:val="24"/>
                <w:szCs w:val="24"/>
              </w:rPr>
            </w:pPr>
            <w:r w:rsidRPr="00FC5A6F">
              <w:rPr>
                <w:color w:val="000000"/>
                <w:sz w:val="24"/>
                <w:szCs w:val="24"/>
              </w:rPr>
              <w:t xml:space="preserve">Программы </w:t>
            </w:r>
          </w:p>
        </w:tc>
      </w:tr>
      <w:tr w:rsidR="003B2BF3" w:rsidRPr="00893BDF" w:rsidTr="009C4C1B">
        <w:trPr>
          <w:trHeight w:val="451"/>
        </w:trPr>
        <w:tc>
          <w:tcPr>
            <w:tcW w:w="2835" w:type="dxa"/>
            <w:vMerge/>
          </w:tcPr>
          <w:p w:rsidR="004E07BE" w:rsidRPr="00FC5A6F" w:rsidRDefault="004E07BE" w:rsidP="004E07BE">
            <w:pPr>
              <w:autoSpaceDE w:val="0"/>
              <w:autoSpaceDN w:val="0"/>
              <w:adjustRightInd w:val="0"/>
              <w:ind w:firstLine="0"/>
              <w:rPr>
                <w:color w:val="000000"/>
                <w:sz w:val="24"/>
                <w:szCs w:val="24"/>
              </w:rPr>
            </w:pPr>
          </w:p>
        </w:tc>
        <w:tc>
          <w:tcPr>
            <w:tcW w:w="4536" w:type="dxa"/>
            <w:vMerge/>
          </w:tcPr>
          <w:p w:rsidR="004E07BE" w:rsidRPr="00FC5A6F" w:rsidRDefault="004E07BE" w:rsidP="004E07BE">
            <w:pPr>
              <w:autoSpaceDE w:val="0"/>
              <w:autoSpaceDN w:val="0"/>
              <w:adjustRightInd w:val="0"/>
              <w:ind w:firstLine="0"/>
              <w:jc w:val="left"/>
              <w:rPr>
                <w:color w:val="000000"/>
                <w:sz w:val="24"/>
                <w:szCs w:val="24"/>
                <w:highlight w:val="yellow"/>
              </w:rPr>
            </w:pPr>
          </w:p>
        </w:tc>
        <w:tc>
          <w:tcPr>
            <w:tcW w:w="1275" w:type="dxa"/>
          </w:tcPr>
          <w:p w:rsidR="008F27F3" w:rsidRPr="00FC5A6F" w:rsidRDefault="008F27F3" w:rsidP="004E07BE">
            <w:pPr>
              <w:autoSpaceDE w:val="0"/>
              <w:autoSpaceDN w:val="0"/>
              <w:adjustRightInd w:val="0"/>
              <w:ind w:firstLine="0"/>
              <w:jc w:val="left"/>
              <w:rPr>
                <w:color w:val="000000"/>
                <w:sz w:val="24"/>
                <w:szCs w:val="24"/>
              </w:rPr>
            </w:pPr>
            <w:r w:rsidRPr="00FC5A6F">
              <w:rPr>
                <w:color w:val="000000"/>
                <w:sz w:val="24"/>
                <w:szCs w:val="24"/>
              </w:rPr>
              <w:t>н</w:t>
            </w:r>
            <w:r w:rsidR="004E07BE" w:rsidRPr="00FC5A6F">
              <w:rPr>
                <w:color w:val="000000"/>
                <w:sz w:val="24"/>
                <w:szCs w:val="24"/>
              </w:rPr>
              <w:t>ачала</w:t>
            </w:r>
          </w:p>
          <w:p w:rsidR="004E07BE" w:rsidRPr="00FC5A6F" w:rsidRDefault="004E07BE" w:rsidP="004E07BE">
            <w:pPr>
              <w:autoSpaceDE w:val="0"/>
              <w:autoSpaceDN w:val="0"/>
              <w:adjustRightInd w:val="0"/>
              <w:ind w:firstLine="0"/>
              <w:jc w:val="left"/>
              <w:rPr>
                <w:color w:val="000000"/>
                <w:sz w:val="24"/>
                <w:szCs w:val="24"/>
              </w:rPr>
            </w:pPr>
            <w:r w:rsidRPr="00FC5A6F">
              <w:rPr>
                <w:color w:val="000000"/>
                <w:sz w:val="24"/>
                <w:szCs w:val="24"/>
              </w:rPr>
              <w:t xml:space="preserve"> реализ</w:t>
            </w:r>
            <w:r w:rsidRPr="00FC5A6F">
              <w:rPr>
                <w:color w:val="000000"/>
                <w:sz w:val="24"/>
                <w:szCs w:val="24"/>
              </w:rPr>
              <w:t>а</w:t>
            </w:r>
            <w:r w:rsidRPr="00FC5A6F">
              <w:rPr>
                <w:color w:val="000000"/>
                <w:sz w:val="24"/>
                <w:szCs w:val="24"/>
              </w:rPr>
              <w:t>ции</w:t>
            </w:r>
          </w:p>
        </w:tc>
        <w:tc>
          <w:tcPr>
            <w:tcW w:w="1134" w:type="dxa"/>
          </w:tcPr>
          <w:p w:rsidR="008F27F3" w:rsidRPr="00FC5A6F" w:rsidRDefault="004E07BE" w:rsidP="004E07BE">
            <w:pPr>
              <w:autoSpaceDE w:val="0"/>
              <w:autoSpaceDN w:val="0"/>
              <w:adjustRightInd w:val="0"/>
              <w:ind w:firstLine="0"/>
              <w:jc w:val="left"/>
              <w:rPr>
                <w:color w:val="000000"/>
                <w:sz w:val="24"/>
                <w:szCs w:val="24"/>
              </w:rPr>
            </w:pPr>
            <w:r w:rsidRPr="00FC5A6F">
              <w:rPr>
                <w:color w:val="000000"/>
                <w:sz w:val="24"/>
                <w:szCs w:val="24"/>
              </w:rPr>
              <w:t>оконч</w:t>
            </w:r>
            <w:r w:rsidRPr="00FC5A6F">
              <w:rPr>
                <w:color w:val="000000"/>
                <w:sz w:val="24"/>
                <w:szCs w:val="24"/>
              </w:rPr>
              <w:t>а</w:t>
            </w:r>
            <w:r w:rsidRPr="00FC5A6F">
              <w:rPr>
                <w:color w:val="000000"/>
                <w:sz w:val="24"/>
                <w:szCs w:val="24"/>
              </w:rPr>
              <w:t xml:space="preserve">ния </w:t>
            </w:r>
          </w:p>
          <w:p w:rsidR="004E07BE" w:rsidRPr="00FC5A6F" w:rsidRDefault="004E07BE" w:rsidP="004E07BE">
            <w:pPr>
              <w:autoSpaceDE w:val="0"/>
              <w:autoSpaceDN w:val="0"/>
              <w:adjustRightInd w:val="0"/>
              <w:ind w:firstLine="0"/>
              <w:jc w:val="left"/>
              <w:rPr>
                <w:color w:val="000000"/>
                <w:sz w:val="24"/>
                <w:szCs w:val="24"/>
              </w:rPr>
            </w:pPr>
            <w:r w:rsidRPr="00FC5A6F">
              <w:rPr>
                <w:color w:val="000000"/>
                <w:sz w:val="24"/>
                <w:szCs w:val="24"/>
              </w:rPr>
              <w:t>реализ</w:t>
            </w:r>
            <w:r w:rsidRPr="00FC5A6F">
              <w:rPr>
                <w:color w:val="000000"/>
                <w:sz w:val="24"/>
                <w:szCs w:val="24"/>
              </w:rPr>
              <w:t>а</w:t>
            </w:r>
            <w:r w:rsidRPr="00FC5A6F">
              <w:rPr>
                <w:color w:val="000000"/>
                <w:sz w:val="24"/>
                <w:szCs w:val="24"/>
              </w:rPr>
              <w:t>ции</w:t>
            </w:r>
          </w:p>
        </w:tc>
        <w:tc>
          <w:tcPr>
            <w:tcW w:w="2410" w:type="dxa"/>
            <w:vMerge/>
          </w:tcPr>
          <w:p w:rsidR="004E07BE" w:rsidRPr="00FC5A6F" w:rsidRDefault="004E07BE" w:rsidP="004E07BE">
            <w:pPr>
              <w:autoSpaceDE w:val="0"/>
              <w:autoSpaceDN w:val="0"/>
              <w:adjustRightInd w:val="0"/>
              <w:ind w:firstLine="0"/>
              <w:jc w:val="left"/>
              <w:rPr>
                <w:color w:val="000000"/>
                <w:sz w:val="24"/>
                <w:szCs w:val="24"/>
                <w:highlight w:val="yellow"/>
              </w:rPr>
            </w:pPr>
          </w:p>
        </w:tc>
        <w:tc>
          <w:tcPr>
            <w:tcW w:w="2977" w:type="dxa"/>
            <w:vMerge/>
          </w:tcPr>
          <w:p w:rsidR="004E07BE" w:rsidRPr="00FC5A6F" w:rsidRDefault="004E07BE" w:rsidP="004E07BE">
            <w:pPr>
              <w:autoSpaceDE w:val="0"/>
              <w:autoSpaceDN w:val="0"/>
              <w:adjustRightInd w:val="0"/>
              <w:ind w:firstLine="0"/>
              <w:jc w:val="left"/>
              <w:rPr>
                <w:color w:val="000000"/>
                <w:sz w:val="24"/>
                <w:szCs w:val="24"/>
                <w:highlight w:val="yellow"/>
              </w:rPr>
            </w:pPr>
          </w:p>
        </w:tc>
      </w:tr>
      <w:tr w:rsidR="003B2BF3" w:rsidRPr="00893BDF" w:rsidTr="009C4C1B">
        <w:trPr>
          <w:trHeight w:val="1719"/>
        </w:trPr>
        <w:tc>
          <w:tcPr>
            <w:tcW w:w="2835" w:type="dxa"/>
          </w:tcPr>
          <w:p w:rsidR="000E5B04" w:rsidRDefault="009C4C1B" w:rsidP="009C4C1B">
            <w:pPr>
              <w:autoSpaceDE w:val="0"/>
              <w:autoSpaceDN w:val="0"/>
              <w:adjustRightInd w:val="0"/>
              <w:ind w:firstLine="0"/>
              <w:rPr>
                <w:color w:val="000000"/>
                <w:sz w:val="24"/>
                <w:szCs w:val="24"/>
              </w:rPr>
            </w:pPr>
            <w:r>
              <w:rPr>
                <w:color w:val="000000"/>
                <w:sz w:val="24"/>
                <w:szCs w:val="24"/>
              </w:rPr>
              <w:t xml:space="preserve">Мероприятие </w:t>
            </w:r>
            <w:r w:rsidR="004E07BE" w:rsidRPr="00FC5A6F">
              <w:rPr>
                <w:color w:val="000000"/>
                <w:sz w:val="24"/>
                <w:szCs w:val="24"/>
              </w:rPr>
              <w:t>1.</w:t>
            </w:r>
          </w:p>
          <w:p w:rsidR="000E5B04" w:rsidRDefault="004E07BE" w:rsidP="009C4C1B">
            <w:pPr>
              <w:autoSpaceDE w:val="0"/>
              <w:autoSpaceDN w:val="0"/>
              <w:adjustRightInd w:val="0"/>
              <w:ind w:firstLine="0"/>
              <w:rPr>
                <w:color w:val="000000"/>
                <w:sz w:val="24"/>
                <w:szCs w:val="24"/>
              </w:rPr>
            </w:pPr>
            <w:r w:rsidRPr="00FC5A6F">
              <w:rPr>
                <w:color w:val="000000"/>
                <w:sz w:val="24"/>
                <w:szCs w:val="24"/>
              </w:rPr>
              <w:t xml:space="preserve">Благоустройство </w:t>
            </w:r>
          </w:p>
          <w:p w:rsidR="004E07BE" w:rsidRPr="00FC5A6F" w:rsidRDefault="004E07BE" w:rsidP="009C4C1B">
            <w:pPr>
              <w:autoSpaceDE w:val="0"/>
              <w:autoSpaceDN w:val="0"/>
              <w:adjustRightInd w:val="0"/>
              <w:ind w:firstLine="0"/>
              <w:rPr>
                <w:color w:val="000000"/>
                <w:sz w:val="24"/>
                <w:szCs w:val="24"/>
                <w:highlight w:val="yellow"/>
              </w:rPr>
            </w:pPr>
            <w:r w:rsidRPr="00FC5A6F">
              <w:rPr>
                <w:color w:val="000000"/>
                <w:sz w:val="24"/>
                <w:szCs w:val="24"/>
              </w:rPr>
              <w:t>дворовых территорий</w:t>
            </w:r>
            <w:r w:rsidR="00D53009" w:rsidRPr="00FC5A6F">
              <w:rPr>
                <w:color w:val="000000"/>
                <w:sz w:val="24"/>
                <w:szCs w:val="24"/>
              </w:rPr>
              <w:t xml:space="preserve"> </w:t>
            </w:r>
          </w:p>
        </w:tc>
        <w:tc>
          <w:tcPr>
            <w:tcW w:w="4536" w:type="dxa"/>
          </w:tcPr>
          <w:p w:rsidR="004E07BE" w:rsidRPr="00FC5A6F" w:rsidRDefault="004E07BE" w:rsidP="004E07BE">
            <w:pPr>
              <w:autoSpaceDE w:val="0"/>
              <w:autoSpaceDN w:val="0"/>
              <w:adjustRightInd w:val="0"/>
              <w:ind w:firstLine="0"/>
              <w:rPr>
                <w:color w:val="000000"/>
                <w:sz w:val="24"/>
                <w:szCs w:val="24"/>
              </w:rPr>
            </w:pPr>
            <w:r w:rsidRPr="00FC5A6F">
              <w:rPr>
                <w:color w:val="000000"/>
                <w:sz w:val="24"/>
                <w:szCs w:val="24"/>
              </w:rPr>
              <w:t>Департамент благоустройства и доро</w:t>
            </w:r>
            <w:r w:rsidRPr="00FC5A6F">
              <w:rPr>
                <w:color w:val="000000"/>
                <w:sz w:val="24"/>
                <w:szCs w:val="24"/>
              </w:rPr>
              <w:t>ж</w:t>
            </w:r>
            <w:r w:rsidRPr="00FC5A6F">
              <w:rPr>
                <w:color w:val="000000"/>
                <w:sz w:val="24"/>
                <w:szCs w:val="24"/>
              </w:rPr>
              <w:t>ного хозяйства администрации города Нижнего Новгорода</w:t>
            </w:r>
          </w:p>
          <w:p w:rsidR="004E07BE" w:rsidRDefault="004E07BE" w:rsidP="004E07BE">
            <w:pPr>
              <w:autoSpaceDE w:val="0"/>
              <w:autoSpaceDN w:val="0"/>
              <w:adjustRightInd w:val="0"/>
              <w:ind w:firstLine="0"/>
              <w:rPr>
                <w:color w:val="000000"/>
                <w:sz w:val="24"/>
                <w:szCs w:val="24"/>
              </w:rPr>
            </w:pPr>
            <w:r w:rsidRPr="00FC5A6F">
              <w:rPr>
                <w:color w:val="000000"/>
                <w:sz w:val="24"/>
                <w:szCs w:val="24"/>
              </w:rPr>
              <w:t>Департамент жилья и инженерной и</w:t>
            </w:r>
            <w:r w:rsidRPr="00FC5A6F">
              <w:rPr>
                <w:color w:val="000000"/>
                <w:sz w:val="24"/>
                <w:szCs w:val="24"/>
              </w:rPr>
              <w:t>н</w:t>
            </w:r>
            <w:r w:rsidRPr="00FC5A6F">
              <w:rPr>
                <w:color w:val="000000"/>
                <w:sz w:val="24"/>
                <w:szCs w:val="24"/>
              </w:rPr>
              <w:t>фраструктуры администрации города Нижнего Новгорода</w:t>
            </w:r>
          </w:p>
          <w:p w:rsidR="00FB6513" w:rsidRPr="00FC5A6F" w:rsidRDefault="00FB6513" w:rsidP="004E07BE">
            <w:pPr>
              <w:autoSpaceDE w:val="0"/>
              <w:autoSpaceDN w:val="0"/>
              <w:adjustRightInd w:val="0"/>
              <w:ind w:firstLine="0"/>
              <w:rPr>
                <w:color w:val="000000"/>
                <w:sz w:val="24"/>
                <w:szCs w:val="24"/>
              </w:rPr>
            </w:pPr>
            <w:r>
              <w:rPr>
                <w:color w:val="000000"/>
                <w:sz w:val="24"/>
                <w:szCs w:val="24"/>
              </w:rPr>
              <w:t>Администрации районов города Нижнего Новгорода</w:t>
            </w:r>
          </w:p>
        </w:tc>
        <w:tc>
          <w:tcPr>
            <w:tcW w:w="1275" w:type="dxa"/>
          </w:tcPr>
          <w:p w:rsidR="004E07BE" w:rsidRPr="00FC5A6F" w:rsidRDefault="004E07BE" w:rsidP="008F27F3">
            <w:pPr>
              <w:autoSpaceDE w:val="0"/>
              <w:autoSpaceDN w:val="0"/>
              <w:adjustRightInd w:val="0"/>
              <w:ind w:firstLine="0"/>
              <w:jc w:val="center"/>
              <w:rPr>
                <w:color w:val="000000"/>
                <w:sz w:val="24"/>
                <w:szCs w:val="24"/>
              </w:rPr>
            </w:pPr>
            <w:r w:rsidRPr="00FC5A6F">
              <w:rPr>
                <w:color w:val="000000"/>
                <w:sz w:val="24"/>
                <w:szCs w:val="24"/>
              </w:rPr>
              <w:t>201</w:t>
            </w:r>
            <w:r w:rsidR="00D53009" w:rsidRPr="00FC5A6F">
              <w:rPr>
                <w:color w:val="000000"/>
                <w:sz w:val="24"/>
                <w:szCs w:val="24"/>
              </w:rPr>
              <w:t>8</w:t>
            </w:r>
            <w:r w:rsidRPr="00FC5A6F">
              <w:rPr>
                <w:color w:val="000000"/>
                <w:sz w:val="24"/>
                <w:szCs w:val="24"/>
              </w:rPr>
              <w:t xml:space="preserve"> год</w:t>
            </w:r>
          </w:p>
        </w:tc>
        <w:tc>
          <w:tcPr>
            <w:tcW w:w="1134" w:type="dxa"/>
          </w:tcPr>
          <w:p w:rsidR="004E07BE" w:rsidRPr="00FC5A6F" w:rsidRDefault="004E07BE" w:rsidP="008F27F3">
            <w:pPr>
              <w:autoSpaceDE w:val="0"/>
              <w:autoSpaceDN w:val="0"/>
              <w:adjustRightInd w:val="0"/>
              <w:ind w:firstLine="0"/>
              <w:jc w:val="center"/>
              <w:rPr>
                <w:color w:val="000000"/>
                <w:sz w:val="24"/>
                <w:szCs w:val="24"/>
              </w:rPr>
            </w:pPr>
            <w:r w:rsidRPr="00FC5A6F">
              <w:rPr>
                <w:color w:val="000000"/>
                <w:sz w:val="24"/>
                <w:szCs w:val="24"/>
              </w:rPr>
              <w:t>20</w:t>
            </w:r>
            <w:r w:rsidR="00D53009" w:rsidRPr="00FC5A6F">
              <w:rPr>
                <w:color w:val="000000"/>
                <w:sz w:val="24"/>
                <w:szCs w:val="24"/>
              </w:rPr>
              <w:t>22</w:t>
            </w:r>
            <w:r w:rsidRPr="00FC5A6F">
              <w:rPr>
                <w:color w:val="000000"/>
                <w:sz w:val="24"/>
                <w:szCs w:val="24"/>
              </w:rPr>
              <w:t xml:space="preserve"> год</w:t>
            </w:r>
          </w:p>
        </w:tc>
        <w:tc>
          <w:tcPr>
            <w:tcW w:w="2410" w:type="dxa"/>
          </w:tcPr>
          <w:p w:rsidR="004E07BE" w:rsidRPr="00FC5A6F" w:rsidRDefault="00D53009" w:rsidP="004E07BE">
            <w:pPr>
              <w:autoSpaceDE w:val="0"/>
              <w:autoSpaceDN w:val="0"/>
              <w:adjustRightInd w:val="0"/>
              <w:ind w:firstLine="0"/>
              <w:rPr>
                <w:color w:val="000000"/>
                <w:sz w:val="24"/>
                <w:szCs w:val="24"/>
              </w:rPr>
            </w:pPr>
            <w:r w:rsidRPr="00FC5A6F">
              <w:rPr>
                <w:sz w:val="24"/>
                <w:szCs w:val="24"/>
              </w:rPr>
              <w:t>Повышение уровня благоустройства дворовых террит</w:t>
            </w:r>
            <w:r w:rsidRPr="00FC5A6F">
              <w:rPr>
                <w:sz w:val="24"/>
                <w:szCs w:val="24"/>
              </w:rPr>
              <w:t>о</w:t>
            </w:r>
            <w:r w:rsidRPr="00FC5A6F">
              <w:rPr>
                <w:sz w:val="24"/>
                <w:szCs w:val="24"/>
              </w:rPr>
              <w:t>рий</w:t>
            </w:r>
          </w:p>
        </w:tc>
        <w:tc>
          <w:tcPr>
            <w:tcW w:w="2977" w:type="dxa"/>
          </w:tcPr>
          <w:p w:rsidR="00872B0F" w:rsidRDefault="00674EDB" w:rsidP="00872B0F">
            <w:pPr>
              <w:autoSpaceDE w:val="0"/>
              <w:autoSpaceDN w:val="0"/>
              <w:adjustRightInd w:val="0"/>
              <w:ind w:firstLine="0"/>
              <w:rPr>
                <w:color w:val="000000"/>
                <w:sz w:val="24"/>
                <w:szCs w:val="24"/>
              </w:rPr>
            </w:pPr>
            <w:r>
              <w:rPr>
                <w:color w:val="000000"/>
                <w:sz w:val="24"/>
                <w:szCs w:val="24"/>
              </w:rPr>
              <w:t>К</w:t>
            </w:r>
            <w:r w:rsidR="004E07BE" w:rsidRPr="00FC5A6F">
              <w:rPr>
                <w:color w:val="000000"/>
                <w:sz w:val="24"/>
                <w:szCs w:val="24"/>
              </w:rPr>
              <w:t>оличество благоустр</w:t>
            </w:r>
            <w:r w:rsidR="004E07BE" w:rsidRPr="00FC5A6F">
              <w:rPr>
                <w:color w:val="000000"/>
                <w:sz w:val="24"/>
                <w:szCs w:val="24"/>
              </w:rPr>
              <w:t>о</w:t>
            </w:r>
            <w:r w:rsidR="004E07BE" w:rsidRPr="00FC5A6F">
              <w:rPr>
                <w:color w:val="000000"/>
                <w:sz w:val="24"/>
                <w:szCs w:val="24"/>
              </w:rPr>
              <w:t>ен</w:t>
            </w:r>
            <w:r w:rsidR="00872B0F">
              <w:rPr>
                <w:color w:val="000000"/>
                <w:sz w:val="24"/>
                <w:szCs w:val="24"/>
              </w:rPr>
              <w:t>ных дворовых террит</w:t>
            </w:r>
            <w:r w:rsidR="00872B0F">
              <w:rPr>
                <w:color w:val="000000"/>
                <w:sz w:val="24"/>
                <w:szCs w:val="24"/>
              </w:rPr>
              <w:t>о</w:t>
            </w:r>
            <w:r w:rsidR="00872B0F">
              <w:rPr>
                <w:color w:val="000000"/>
                <w:sz w:val="24"/>
                <w:szCs w:val="24"/>
              </w:rPr>
              <w:t>рий;</w:t>
            </w:r>
          </w:p>
          <w:p w:rsidR="004E07BE" w:rsidRPr="00FC5A6F" w:rsidRDefault="004E07BE" w:rsidP="00872B0F">
            <w:pPr>
              <w:autoSpaceDE w:val="0"/>
              <w:autoSpaceDN w:val="0"/>
              <w:adjustRightInd w:val="0"/>
              <w:ind w:firstLine="0"/>
              <w:rPr>
                <w:color w:val="000000"/>
                <w:sz w:val="24"/>
                <w:szCs w:val="24"/>
              </w:rPr>
            </w:pPr>
            <w:r w:rsidRPr="00FC5A6F">
              <w:rPr>
                <w:color w:val="000000"/>
                <w:sz w:val="24"/>
                <w:szCs w:val="24"/>
              </w:rPr>
              <w:t>площадь благоустроенных дворовых территорий</w:t>
            </w:r>
            <w:r w:rsidR="009C4C1B">
              <w:rPr>
                <w:color w:val="000000"/>
                <w:sz w:val="24"/>
                <w:szCs w:val="24"/>
              </w:rPr>
              <w:t>.</w:t>
            </w:r>
          </w:p>
        </w:tc>
      </w:tr>
      <w:tr w:rsidR="003B2BF3" w:rsidRPr="00893BDF" w:rsidTr="009C4C1B">
        <w:trPr>
          <w:trHeight w:val="1537"/>
        </w:trPr>
        <w:tc>
          <w:tcPr>
            <w:tcW w:w="2835" w:type="dxa"/>
          </w:tcPr>
          <w:p w:rsidR="000E5B04" w:rsidRDefault="009C4C1B" w:rsidP="009C4C1B">
            <w:pPr>
              <w:autoSpaceDE w:val="0"/>
              <w:autoSpaceDN w:val="0"/>
              <w:adjustRightInd w:val="0"/>
              <w:ind w:firstLine="0"/>
              <w:rPr>
                <w:color w:val="000000"/>
                <w:sz w:val="24"/>
                <w:szCs w:val="24"/>
              </w:rPr>
            </w:pPr>
            <w:r>
              <w:rPr>
                <w:color w:val="000000"/>
                <w:sz w:val="24"/>
                <w:szCs w:val="24"/>
              </w:rPr>
              <w:t xml:space="preserve">Мероприятие </w:t>
            </w:r>
            <w:r w:rsidR="00D53009" w:rsidRPr="00FC5A6F">
              <w:rPr>
                <w:color w:val="000000"/>
                <w:sz w:val="24"/>
                <w:szCs w:val="24"/>
              </w:rPr>
              <w:t>2.</w:t>
            </w:r>
            <w:r w:rsidR="00FC5A6F" w:rsidRPr="00FC5A6F">
              <w:rPr>
                <w:color w:val="000000"/>
                <w:sz w:val="24"/>
                <w:szCs w:val="24"/>
              </w:rPr>
              <w:t xml:space="preserve"> </w:t>
            </w:r>
          </w:p>
          <w:p w:rsidR="00D53009" w:rsidRPr="00FC5A6F" w:rsidRDefault="00D53009" w:rsidP="00F50100">
            <w:pPr>
              <w:autoSpaceDE w:val="0"/>
              <w:autoSpaceDN w:val="0"/>
              <w:adjustRightInd w:val="0"/>
              <w:ind w:firstLine="0"/>
              <w:rPr>
                <w:color w:val="000000"/>
                <w:sz w:val="24"/>
                <w:szCs w:val="24"/>
              </w:rPr>
            </w:pPr>
            <w:r w:rsidRPr="00FC5A6F">
              <w:rPr>
                <w:color w:val="000000"/>
                <w:sz w:val="24"/>
                <w:szCs w:val="24"/>
              </w:rPr>
              <w:t>Благоустройство мун</w:t>
            </w:r>
            <w:r w:rsidRPr="00FC5A6F">
              <w:rPr>
                <w:color w:val="000000"/>
                <w:sz w:val="24"/>
                <w:szCs w:val="24"/>
              </w:rPr>
              <w:t>и</w:t>
            </w:r>
            <w:r w:rsidRPr="00FC5A6F">
              <w:rPr>
                <w:color w:val="000000"/>
                <w:sz w:val="24"/>
                <w:szCs w:val="24"/>
              </w:rPr>
              <w:t xml:space="preserve">ципальных территорий общего пользования и мест массового отдыха населения </w:t>
            </w:r>
          </w:p>
        </w:tc>
        <w:tc>
          <w:tcPr>
            <w:tcW w:w="4536" w:type="dxa"/>
          </w:tcPr>
          <w:p w:rsidR="00D53009" w:rsidRDefault="00D53009" w:rsidP="004E07BE">
            <w:pPr>
              <w:autoSpaceDE w:val="0"/>
              <w:autoSpaceDN w:val="0"/>
              <w:adjustRightInd w:val="0"/>
              <w:ind w:firstLine="0"/>
              <w:rPr>
                <w:color w:val="000000"/>
                <w:sz w:val="24"/>
                <w:szCs w:val="24"/>
              </w:rPr>
            </w:pPr>
            <w:r w:rsidRPr="00FC5A6F">
              <w:rPr>
                <w:color w:val="000000"/>
                <w:sz w:val="24"/>
                <w:szCs w:val="24"/>
              </w:rPr>
              <w:t>Департамент благоустройства и доро</w:t>
            </w:r>
            <w:r w:rsidRPr="00FC5A6F">
              <w:rPr>
                <w:color w:val="000000"/>
                <w:sz w:val="24"/>
                <w:szCs w:val="24"/>
              </w:rPr>
              <w:t>ж</w:t>
            </w:r>
            <w:r w:rsidRPr="00FC5A6F">
              <w:rPr>
                <w:color w:val="000000"/>
                <w:sz w:val="24"/>
                <w:szCs w:val="24"/>
              </w:rPr>
              <w:t>ного хозяйства администрации города Нижнего Новгорода</w:t>
            </w:r>
          </w:p>
          <w:p w:rsidR="00FB6513" w:rsidRPr="00FC5A6F" w:rsidRDefault="00FB6513" w:rsidP="004E07BE">
            <w:pPr>
              <w:autoSpaceDE w:val="0"/>
              <w:autoSpaceDN w:val="0"/>
              <w:adjustRightInd w:val="0"/>
              <w:ind w:firstLine="0"/>
              <w:rPr>
                <w:color w:val="000000"/>
                <w:sz w:val="24"/>
                <w:szCs w:val="24"/>
              </w:rPr>
            </w:pPr>
            <w:r>
              <w:rPr>
                <w:color w:val="000000"/>
                <w:sz w:val="24"/>
                <w:szCs w:val="24"/>
              </w:rPr>
              <w:t>Администрации районов города Нижнего Новгорода</w:t>
            </w:r>
          </w:p>
        </w:tc>
        <w:tc>
          <w:tcPr>
            <w:tcW w:w="1275" w:type="dxa"/>
          </w:tcPr>
          <w:p w:rsidR="00D53009" w:rsidRPr="00FC5A6F" w:rsidRDefault="00D53009" w:rsidP="008F27F3">
            <w:pPr>
              <w:autoSpaceDE w:val="0"/>
              <w:autoSpaceDN w:val="0"/>
              <w:adjustRightInd w:val="0"/>
              <w:ind w:firstLine="0"/>
              <w:jc w:val="center"/>
              <w:rPr>
                <w:color w:val="000000"/>
                <w:sz w:val="24"/>
                <w:szCs w:val="24"/>
              </w:rPr>
            </w:pPr>
            <w:r w:rsidRPr="00FC5A6F">
              <w:rPr>
                <w:color w:val="000000"/>
                <w:sz w:val="24"/>
                <w:szCs w:val="24"/>
              </w:rPr>
              <w:t>2018 год</w:t>
            </w:r>
          </w:p>
        </w:tc>
        <w:tc>
          <w:tcPr>
            <w:tcW w:w="1134" w:type="dxa"/>
          </w:tcPr>
          <w:p w:rsidR="00D53009" w:rsidRPr="00FC5A6F" w:rsidRDefault="00D53009" w:rsidP="008F27F3">
            <w:pPr>
              <w:autoSpaceDE w:val="0"/>
              <w:autoSpaceDN w:val="0"/>
              <w:adjustRightInd w:val="0"/>
              <w:ind w:firstLine="0"/>
              <w:jc w:val="center"/>
              <w:rPr>
                <w:color w:val="000000"/>
                <w:sz w:val="24"/>
                <w:szCs w:val="24"/>
              </w:rPr>
            </w:pPr>
            <w:r w:rsidRPr="00FC5A6F">
              <w:rPr>
                <w:color w:val="000000"/>
                <w:sz w:val="24"/>
                <w:szCs w:val="24"/>
              </w:rPr>
              <w:t>2022 год</w:t>
            </w:r>
          </w:p>
        </w:tc>
        <w:tc>
          <w:tcPr>
            <w:tcW w:w="2410" w:type="dxa"/>
          </w:tcPr>
          <w:p w:rsidR="00D53009" w:rsidRPr="00FC5A6F" w:rsidRDefault="00D53009" w:rsidP="00F50100">
            <w:pPr>
              <w:ind w:firstLine="0"/>
              <w:jc w:val="left"/>
              <w:rPr>
                <w:color w:val="000000"/>
                <w:sz w:val="24"/>
                <w:szCs w:val="24"/>
                <w:highlight w:val="yellow"/>
              </w:rPr>
            </w:pPr>
            <w:r w:rsidRPr="00FC5A6F">
              <w:rPr>
                <w:sz w:val="24"/>
                <w:szCs w:val="24"/>
              </w:rPr>
              <w:t xml:space="preserve">Повышение уровня благоустройства </w:t>
            </w:r>
            <w:r w:rsidR="00F50100">
              <w:rPr>
                <w:sz w:val="24"/>
                <w:szCs w:val="24"/>
              </w:rPr>
              <w:t>м</w:t>
            </w:r>
            <w:r w:rsidR="00F50100" w:rsidRPr="003D23B2">
              <w:rPr>
                <w:rFonts w:eastAsia="Arial"/>
                <w:sz w:val="24"/>
                <w:szCs w:val="24"/>
                <w:lang w:eastAsia="ar-SA"/>
              </w:rPr>
              <w:t>у</w:t>
            </w:r>
            <w:r w:rsidR="00F50100" w:rsidRPr="003D23B2">
              <w:rPr>
                <w:rFonts w:eastAsia="Arial"/>
                <w:sz w:val="24"/>
                <w:szCs w:val="24"/>
                <w:lang w:eastAsia="ar-SA"/>
              </w:rPr>
              <w:t>ниципальны</w:t>
            </w:r>
            <w:r w:rsidR="00F50100">
              <w:rPr>
                <w:rFonts w:eastAsia="Arial"/>
                <w:sz w:val="24"/>
                <w:szCs w:val="24"/>
                <w:lang w:eastAsia="ar-SA"/>
              </w:rPr>
              <w:t>х</w:t>
            </w:r>
            <w:r w:rsidR="00F50100" w:rsidRPr="003D23B2">
              <w:rPr>
                <w:rFonts w:eastAsia="Arial"/>
                <w:sz w:val="24"/>
                <w:szCs w:val="24"/>
                <w:lang w:eastAsia="ar-SA"/>
              </w:rPr>
              <w:t xml:space="preserve"> терр</w:t>
            </w:r>
            <w:r w:rsidR="00F50100" w:rsidRPr="003D23B2">
              <w:rPr>
                <w:rFonts w:eastAsia="Arial"/>
                <w:sz w:val="24"/>
                <w:szCs w:val="24"/>
                <w:lang w:eastAsia="ar-SA"/>
              </w:rPr>
              <w:t>и</w:t>
            </w:r>
            <w:r w:rsidR="00F50100" w:rsidRPr="003D23B2">
              <w:rPr>
                <w:rFonts w:eastAsia="Arial"/>
                <w:sz w:val="24"/>
                <w:szCs w:val="24"/>
                <w:lang w:eastAsia="ar-SA"/>
              </w:rPr>
              <w:t>тори</w:t>
            </w:r>
            <w:r w:rsidR="00F50100">
              <w:rPr>
                <w:rFonts w:eastAsia="Arial"/>
                <w:sz w:val="24"/>
                <w:szCs w:val="24"/>
                <w:lang w:eastAsia="ar-SA"/>
              </w:rPr>
              <w:t>й</w:t>
            </w:r>
            <w:r w:rsidR="00F50100" w:rsidRPr="003D23B2">
              <w:rPr>
                <w:rFonts w:eastAsia="Arial"/>
                <w:sz w:val="24"/>
                <w:szCs w:val="24"/>
                <w:lang w:eastAsia="ar-SA"/>
              </w:rPr>
              <w:t xml:space="preserve"> общего пол</w:t>
            </w:r>
            <w:r w:rsidR="00F50100" w:rsidRPr="003D23B2">
              <w:rPr>
                <w:rFonts w:eastAsia="Arial"/>
                <w:sz w:val="24"/>
                <w:szCs w:val="24"/>
                <w:lang w:eastAsia="ar-SA"/>
              </w:rPr>
              <w:t>ь</w:t>
            </w:r>
            <w:r w:rsidR="00F50100" w:rsidRPr="003D23B2">
              <w:rPr>
                <w:rFonts w:eastAsia="Arial"/>
                <w:sz w:val="24"/>
                <w:szCs w:val="24"/>
                <w:lang w:eastAsia="ar-SA"/>
              </w:rPr>
              <w:t>зования и мест ма</w:t>
            </w:r>
            <w:r w:rsidR="00F50100" w:rsidRPr="003D23B2">
              <w:rPr>
                <w:rFonts w:eastAsia="Arial"/>
                <w:sz w:val="24"/>
                <w:szCs w:val="24"/>
                <w:lang w:eastAsia="ar-SA"/>
              </w:rPr>
              <w:t>с</w:t>
            </w:r>
            <w:r w:rsidR="00F50100" w:rsidRPr="003D23B2">
              <w:rPr>
                <w:rFonts w:eastAsia="Arial"/>
                <w:sz w:val="24"/>
                <w:szCs w:val="24"/>
                <w:lang w:eastAsia="ar-SA"/>
              </w:rPr>
              <w:t>сового отдыха нас</w:t>
            </w:r>
            <w:r w:rsidR="00F50100" w:rsidRPr="003D23B2">
              <w:rPr>
                <w:rFonts w:eastAsia="Arial"/>
                <w:sz w:val="24"/>
                <w:szCs w:val="24"/>
                <w:lang w:eastAsia="ar-SA"/>
              </w:rPr>
              <w:t>е</w:t>
            </w:r>
            <w:r w:rsidR="00F50100" w:rsidRPr="003D23B2">
              <w:rPr>
                <w:rFonts w:eastAsia="Arial"/>
                <w:sz w:val="24"/>
                <w:szCs w:val="24"/>
                <w:lang w:eastAsia="ar-SA"/>
              </w:rPr>
              <w:t>ления</w:t>
            </w:r>
            <w:r w:rsidR="00F50100" w:rsidRPr="00FC5A6F">
              <w:rPr>
                <w:sz w:val="24"/>
                <w:szCs w:val="24"/>
              </w:rPr>
              <w:t xml:space="preserve"> </w:t>
            </w:r>
          </w:p>
        </w:tc>
        <w:tc>
          <w:tcPr>
            <w:tcW w:w="2977" w:type="dxa"/>
          </w:tcPr>
          <w:p w:rsidR="00F50100" w:rsidRDefault="00674EDB" w:rsidP="00F50100">
            <w:pPr>
              <w:ind w:firstLine="0"/>
              <w:jc w:val="left"/>
              <w:rPr>
                <w:rFonts w:eastAsia="Arial"/>
                <w:sz w:val="24"/>
                <w:szCs w:val="24"/>
                <w:lang w:eastAsia="ar-SA"/>
              </w:rPr>
            </w:pPr>
            <w:r>
              <w:rPr>
                <w:color w:val="000000"/>
                <w:sz w:val="24"/>
                <w:szCs w:val="24"/>
              </w:rPr>
              <w:t>К</w:t>
            </w:r>
            <w:r w:rsidR="00D53009" w:rsidRPr="00FC5A6F">
              <w:rPr>
                <w:color w:val="000000"/>
                <w:sz w:val="24"/>
                <w:szCs w:val="24"/>
              </w:rPr>
              <w:t>оличество благоустр</w:t>
            </w:r>
            <w:r w:rsidR="00D53009" w:rsidRPr="00FC5A6F">
              <w:rPr>
                <w:color w:val="000000"/>
                <w:sz w:val="24"/>
                <w:szCs w:val="24"/>
              </w:rPr>
              <w:t>о</w:t>
            </w:r>
            <w:r w:rsidR="00D53009" w:rsidRPr="00FC5A6F">
              <w:rPr>
                <w:color w:val="000000"/>
                <w:sz w:val="24"/>
                <w:szCs w:val="24"/>
              </w:rPr>
              <w:t xml:space="preserve">енных </w:t>
            </w:r>
            <w:r w:rsidR="00F50100">
              <w:rPr>
                <w:sz w:val="24"/>
                <w:szCs w:val="24"/>
              </w:rPr>
              <w:t>м</w:t>
            </w:r>
            <w:r w:rsidR="00F50100" w:rsidRPr="003D23B2">
              <w:rPr>
                <w:rFonts w:eastAsia="Arial"/>
                <w:sz w:val="24"/>
                <w:szCs w:val="24"/>
                <w:lang w:eastAsia="ar-SA"/>
              </w:rPr>
              <w:t>униципальны</w:t>
            </w:r>
            <w:r w:rsidR="00F50100">
              <w:rPr>
                <w:rFonts w:eastAsia="Arial"/>
                <w:sz w:val="24"/>
                <w:szCs w:val="24"/>
                <w:lang w:eastAsia="ar-SA"/>
              </w:rPr>
              <w:t>х</w:t>
            </w:r>
            <w:r w:rsidR="00F50100" w:rsidRPr="003D23B2">
              <w:rPr>
                <w:rFonts w:eastAsia="Arial"/>
                <w:sz w:val="24"/>
                <w:szCs w:val="24"/>
                <w:lang w:eastAsia="ar-SA"/>
              </w:rPr>
              <w:t xml:space="preserve"> территори</w:t>
            </w:r>
            <w:r w:rsidR="00F50100">
              <w:rPr>
                <w:rFonts w:eastAsia="Arial"/>
                <w:sz w:val="24"/>
                <w:szCs w:val="24"/>
                <w:lang w:eastAsia="ar-SA"/>
              </w:rPr>
              <w:t>й</w:t>
            </w:r>
            <w:r w:rsidR="00F50100" w:rsidRPr="003D23B2">
              <w:rPr>
                <w:rFonts w:eastAsia="Arial"/>
                <w:sz w:val="24"/>
                <w:szCs w:val="24"/>
                <w:lang w:eastAsia="ar-SA"/>
              </w:rPr>
              <w:t xml:space="preserve"> общего </w:t>
            </w:r>
          </w:p>
          <w:p w:rsidR="00D53009" w:rsidRPr="00FC5A6F" w:rsidRDefault="00F50100" w:rsidP="00F50100">
            <w:pPr>
              <w:ind w:firstLine="0"/>
              <w:jc w:val="left"/>
              <w:rPr>
                <w:color w:val="000000"/>
                <w:sz w:val="24"/>
                <w:szCs w:val="24"/>
              </w:rPr>
            </w:pPr>
            <w:r w:rsidRPr="003D23B2">
              <w:rPr>
                <w:rFonts w:eastAsia="Arial"/>
                <w:sz w:val="24"/>
                <w:szCs w:val="24"/>
                <w:lang w:eastAsia="ar-SA"/>
              </w:rPr>
              <w:t>пользования и мест ма</w:t>
            </w:r>
            <w:r w:rsidRPr="003D23B2">
              <w:rPr>
                <w:rFonts w:eastAsia="Arial"/>
                <w:sz w:val="24"/>
                <w:szCs w:val="24"/>
                <w:lang w:eastAsia="ar-SA"/>
              </w:rPr>
              <w:t>с</w:t>
            </w:r>
            <w:r w:rsidRPr="003D23B2">
              <w:rPr>
                <w:rFonts w:eastAsia="Arial"/>
                <w:sz w:val="24"/>
                <w:szCs w:val="24"/>
                <w:lang w:eastAsia="ar-SA"/>
              </w:rPr>
              <w:t>сового отдыха населения</w:t>
            </w:r>
            <w:r w:rsidR="00D53009" w:rsidRPr="00FC5A6F">
              <w:rPr>
                <w:color w:val="000000"/>
                <w:sz w:val="24"/>
                <w:szCs w:val="24"/>
              </w:rPr>
              <w:t>;</w:t>
            </w:r>
          </w:p>
          <w:p w:rsidR="00F50100" w:rsidRDefault="00D53009" w:rsidP="00F50100">
            <w:pPr>
              <w:ind w:firstLine="0"/>
              <w:jc w:val="left"/>
              <w:rPr>
                <w:rFonts w:eastAsia="Arial"/>
                <w:sz w:val="24"/>
                <w:szCs w:val="24"/>
                <w:lang w:eastAsia="ar-SA"/>
              </w:rPr>
            </w:pPr>
            <w:r w:rsidRPr="00FC5A6F">
              <w:rPr>
                <w:color w:val="000000"/>
                <w:sz w:val="24"/>
                <w:szCs w:val="24"/>
              </w:rPr>
              <w:t xml:space="preserve"> площадь благоустрое</w:t>
            </w:r>
            <w:r w:rsidRPr="00FC5A6F">
              <w:rPr>
                <w:color w:val="000000"/>
                <w:sz w:val="24"/>
                <w:szCs w:val="24"/>
              </w:rPr>
              <w:t>н</w:t>
            </w:r>
            <w:r w:rsidRPr="00FC5A6F">
              <w:rPr>
                <w:color w:val="000000"/>
                <w:sz w:val="24"/>
                <w:szCs w:val="24"/>
              </w:rPr>
              <w:t xml:space="preserve">ных </w:t>
            </w:r>
            <w:r w:rsidR="00F50100">
              <w:rPr>
                <w:sz w:val="24"/>
                <w:szCs w:val="24"/>
              </w:rPr>
              <w:t>м</w:t>
            </w:r>
            <w:r w:rsidR="00F50100" w:rsidRPr="003D23B2">
              <w:rPr>
                <w:rFonts w:eastAsia="Arial"/>
                <w:sz w:val="24"/>
                <w:szCs w:val="24"/>
                <w:lang w:eastAsia="ar-SA"/>
              </w:rPr>
              <w:t>униципальны</w:t>
            </w:r>
            <w:r w:rsidR="00F50100">
              <w:rPr>
                <w:rFonts w:eastAsia="Arial"/>
                <w:sz w:val="24"/>
                <w:szCs w:val="24"/>
                <w:lang w:eastAsia="ar-SA"/>
              </w:rPr>
              <w:t>х</w:t>
            </w:r>
            <w:r w:rsidR="00F50100" w:rsidRPr="003D23B2">
              <w:rPr>
                <w:rFonts w:eastAsia="Arial"/>
                <w:sz w:val="24"/>
                <w:szCs w:val="24"/>
                <w:lang w:eastAsia="ar-SA"/>
              </w:rPr>
              <w:t xml:space="preserve"> те</w:t>
            </w:r>
            <w:r w:rsidR="00F50100" w:rsidRPr="003D23B2">
              <w:rPr>
                <w:rFonts w:eastAsia="Arial"/>
                <w:sz w:val="24"/>
                <w:szCs w:val="24"/>
                <w:lang w:eastAsia="ar-SA"/>
              </w:rPr>
              <w:t>р</w:t>
            </w:r>
            <w:r w:rsidR="00F50100" w:rsidRPr="003D23B2">
              <w:rPr>
                <w:rFonts w:eastAsia="Arial"/>
                <w:sz w:val="24"/>
                <w:szCs w:val="24"/>
                <w:lang w:eastAsia="ar-SA"/>
              </w:rPr>
              <w:t>ритори</w:t>
            </w:r>
            <w:r w:rsidR="00F50100">
              <w:rPr>
                <w:rFonts w:eastAsia="Arial"/>
                <w:sz w:val="24"/>
                <w:szCs w:val="24"/>
                <w:lang w:eastAsia="ar-SA"/>
              </w:rPr>
              <w:t>й</w:t>
            </w:r>
            <w:r w:rsidR="00F50100" w:rsidRPr="003D23B2">
              <w:rPr>
                <w:rFonts w:eastAsia="Arial"/>
                <w:sz w:val="24"/>
                <w:szCs w:val="24"/>
                <w:lang w:eastAsia="ar-SA"/>
              </w:rPr>
              <w:t xml:space="preserve"> общего польз</w:t>
            </w:r>
            <w:r w:rsidR="00F50100" w:rsidRPr="003D23B2">
              <w:rPr>
                <w:rFonts w:eastAsia="Arial"/>
                <w:sz w:val="24"/>
                <w:szCs w:val="24"/>
                <w:lang w:eastAsia="ar-SA"/>
              </w:rPr>
              <w:t>о</w:t>
            </w:r>
            <w:r w:rsidR="00F50100" w:rsidRPr="003D23B2">
              <w:rPr>
                <w:rFonts w:eastAsia="Arial"/>
                <w:sz w:val="24"/>
                <w:szCs w:val="24"/>
                <w:lang w:eastAsia="ar-SA"/>
              </w:rPr>
              <w:t xml:space="preserve">вания и мест массового </w:t>
            </w:r>
          </w:p>
          <w:p w:rsidR="00674EDB" w:rsidRDefault="00F50100" w:rsidP="00F50100">
            <w:pPr>
              <w:autoSpaceDE w:val="0"/>
              <w:autoSpaceDN w:val="0"/>
              <w:adjustRightInd w:val="0"/>
              <w:ind w:firstLine="0"/>
              <w:jc w:val="left"/>
              <w:rPr>
                <w:color w:val="000000"/>
                <w:sz w:val="24"/>
                <w:szCs w:val="24"/>
              </w:rPr>
            </w:pPr>
            <w:r w:rsidRPr="003D23B2">
              <w:rPr>
                <w:rFonts w:eastAsia="Arial"/>
                <w:sz w:val="24"/>
                <w:szCs w:val="24"/>
                <w:lang w:eastAsia="ar-SA"/>
              </w:rPr>
              <w:t>отдыха населения</w:t>
            </w:r>
            <w:r>
              <w:rPr>
                <w:color w:val="000000"/>
                <w:sz w:val="24"/>
                <w:szCs w:val="24"/>
              </w:rPr>
              <w:t>.</w:t>
            </w:r>
          </w:p>
          <w:p w:rsidR="00674EDB" w:rsidRDefault="00674EDB" w:rsidP="004E07BE">
            <w:pPr>
              <w:autoSpaceDE w:val="0"/>
              <w:autoSpaceDN w:val="0"/>
              <w:adjustRightInd w:val="0"/>
              <w:ind w:firstLine="0"/>
              <w:jc w:val="left"/>
              <w:rPr>
                <w:color w:val="000000"/>
                <w:sz w:val="24"/>
                <w:szCs w:val="24"/>
              </w:rPr>
            </w:pPr>
          </w:p>
          <w:p w:rsidR="00674EDB" w:rsidRDefault="00674EDB" w:rsidP="004E07BE">
            <w:pPr>
              <w:autoSpaceDE w:val="0"/>
              <w:autoSpaceDN w:val="0"/>
              <w:adjustRightInd w:val="0"/>
              <w:ind w:firstLine="0"/>
              <w:jc w:val="left"/>
              <w:rPr>
                <w:color w:val="000000"/>
                <w:sz w:val="24"/>
                <w:szCs w:val="24"/>
              </w:rPr>
            </w:pPr>
          </w:p>
          <w:p w:rsidR="00674EDB" w:rsidRDefault="00674EDB" w:rsidP="004E07BE">
            <w:pPr>
              <w:autoSpaceDE w:val="0"/>
              <w:autoSpaceDN w:val="0"/>
              <w:adjustRightInd w:val="0"/>
              <w:ind w:firstLine="0"/>
              <w:jc w:val="left"/>
              <w:rPr>
                <w:color w:val="000000"/>
                <w:sz w:val="24"/>
                <w:szCs w:val="24"/>
              </w:rPr>
            </w:pPr>
          </w:p>
          <w:p w:rsidR="00ED0887" w:rsidRDefault="00ED0887" w:rsidP="004E07BE">
            <w:pPr>
              <w:autoSpaceDE w:val="0"/>
              <w:autoSpaceDN w:val="0"/>
              <w:adjustRightInd w:val="0"/>
              <w:ind w:firstLine="0"/>
              <w:jc w:val="left"/>
              <w:rPr>
                <w:color w:val="000000"/>
                <w:sz w:val="24"/>
                <w:szCs w:val="24"/>
              </w:rPr>
            </w:pPr>
          </w:p>
          <w:p w:rsidR="00674EDB" w:rsidRPr="00FC5A6F" w:rsidRDefault="00674EDB" w:rsidP="004E07BE">
            <w:pPr>
              <w:autoSpaceDE w:val="0"/>
              <w:autoSpaceDN w:val="0"/>
              <w:adjustRightInd w:val="0"/>
              <w:ind w:firstLine="0"/>
              <w:jc w:val="left"/>
              <w:rPr>
                <w:color w:val="000000"/>
                <w:sz w:val="24"/>
                <w:szCs w:val="24"/>
                <w:highlight w:val="yellow"/>
              </w:rPr>
            </w:pPr>
          </w:p>
        </w:tc>
      </w:tr>
    </w:tbl>
    <w:p w:rsidR="009C4C1B" w:rsidRDefault="00ED0887" w:rsidP="00ED0887">
      <w:pPr>
        <w:tabs>
          <w:tab w:val="left" w:pos="11722"/>
        </w:tabs>
        <w:autoSpaceDE w:val="0"/>
        <w:autoSpaceDN w:val="0"/>
        <w:adjustRightInd w:val="0"/>
        <w:ind w:firstLine="0"/>
        <w:rPr>
          <w:color w:val="000000"/>
          <w:szCs w:val="28"/>
        </w:rPr>
      </w:pPr>
      <w:r>
        <w:rPr>
          <w:color w:val="000000"/>
          <w:szCs w:val="28"/>
        </w:rPr>
        <w:tab/>
      </w:r>
    </w:p>
    <w:p w:rsidR="000A2D4C" w:rsidRPr="008A76DD" w:rsidRDefault="000A2D4C" w:rsidP="009C4C1B">
      <w:pPr>
        <w:tabs>
          <w:tab w:val="left" w:pos="11722"/>
        </w:tabs>
        <w:autoSpaceDE w:val="0"/>
        <w:autoSpaceDN w:val="0"/>
        <w:adjustRightInd w:val="0"/>
        <w:ind w:firstLine="0"/>
        <w:jc w:val="right"/>
        <w:rPr>
          <w:color w:val="000000"/>
          <w:szCs w:val="28"/>
        </w:rPr>
      </w:pPr>
      <w:r>
        <w:rPr>
          <w:color w:val="000000"/>
          <w:szCs w:val="28"/>
        </w:rPr>
        <w:lastRenderedPageBreak/>
        <w:t>Пр</w:t>
      </w:r>
      <w:r w:rsidRPr="008A76DD">
        <w:rPr>
          <w:color w:val="000000"/>
          <w:szCs w:val="28"/>
        </w:rPr>
        <w:t xml:space="preserve">иложение № </w:t>
      </w:r>
      <w:r>
        <w:rPr>
          <w:color w:val="000000"/>
          <w:szCs w:val="28"/>
        </w:rPr>
        <w:t>3</w:t>
      </w:r>
      <w:r w:rsidRPr="008A76DD">
        <w:rPr>
          <w:color w:val="000000"/>
          <w:szCs w:val="28"/>
        </w:rPr>
        <w:t xml:space="preserve"> к Программе </w:t>
      </w:r>
    </w:p>
    <w:p w:rsidR="000A2D4C" w:rsidRDefault="000A2D4C" w:rsidP="000A2D4C">
      <w:pPr>
        <w:ind w:left="6663"/>
        <w:jc w:val="right"/>
        <w:rPr>
          <w:szCs w:val="28"/>
        </w:rPr>
      </w:pPr>
    </w:p>
    <w:p w:rsidR="000A2D4C" w:rsidRDefault="000A2D4C" w:rsidP="000A2D4C">
      <w:pPr>
        <w:ind w:left="6237"/>
        <w:rPr>
          <w:szCs w:val="28"/>
        </w:rPr>
      </w:pPr>
    </w:p>
    <w:p w:rsidR="000A2D4C" w:rsidRPr="009F0E51" w:rsidRDefault="000A2D4C" w:rsidP="00412180">
      <w:pPr>
        <w:tabs>
          <w:tab w:val="left" w:pos="7513"/>
          <w:tab w:val="left" w:pos="7655"/>
        </w:tabs>
        <w:jc w:val="center"/>
        <w:rPr>
          <w:szCs w:val="28"/>
        </w:rPr>
      </w:pPr>
      <w:r w:rsidRPr="009F0E51">
        <w:rPr>
          <w:szCs w:val="28"/>
        </w:rPr>
        <w:t>ПЕРЕЧЕ</w:t>
      </w:r>
      <w:r w:rsidRPr="005E371C">
        <w:rPr>
          <w:szCs w:val="28"/>
        </w:rPr>
        <w:t>Н</w:t>
      </w:r>
      <w:r w:rsidR="00412180">
        <w:rPr>
          <w:szCs w:val="28"/>
        </w:rPr>
        <w:t>Ь</w:t>
      </w:r>
    </w:p>
    <w:p w:rsidR="000A2D4C" w:rsidRDefault="000A2D4C" w:rsidP="000A2D4C">
      <w:pPr>
        <w:jc w:val="center"/>
        <w:rPr>
          <w:szCs w:val="28"/>
        </w:rPr>
      </w:pPr>
      <w:r>
        <w:rPr>
          <w:szCs w:val="28"/>
        </w:rPr>
        <w:t>дворовых</w:t>
      </w:r>
      <w:r w:rsidRPr="009F0E51">
        <w:rPr>
          <w:szCs w:val="28"/>
        </w:rPr>
        <w:t xml:space="preserve"> территори</w:t>
      </w:r>
      <w:r>
        <w:rPr>
          <w:szCs w:val="28"/>
        </w:rPr>
        <w:t xml:space="preserve">й, </w:t>
      </w:r>
      <w:r w:rsidRPr="009F0E51">
        <w:rPr>
          <w:szCs w:val="28"/>
        </w:rPr>
        <w:t>подле</w:t>
      </w:r>
      <w:r>
        <w:rPr>
          <w:szCs w:val="28"/>
        </w:rPr>
        <w:t>жащих</w:t>
      </w:r>
      <w:r w:rsidRPr="009F0E51">
        <w:rPr>
          <w:szCs w:val="28"/>
        </w:rPr>
        <w:t xml:space="preserve"> благоустройству в 201</w:t>
      </w:r>
      <w:r>
        <w:rPr>
          <w:szCs w:val="28"/>
        </w:rPr>
        <w:t>8-2022</w:t>
      </w:r>
      <w:r w:rsidRPr="009F0E51">
        <w:rPr>
          <w:szCs w:val="28"/>
        </w:rPr>
        <w:t xml:space="preserve"> год</w:t>
      </w:r>
      <w:r>
        <w:rPr>
          <w:szCs w:val="28"/>
        </w:rPr>
        <w:t>ах</w:t>
      </w:r>
    </w:p>
    <w:p w:rsidR="005E371C" w:rsidRDefault="005E371C" w:rsidP="000A2D4C">
      <w:pPr>
        <w:jc w:val="center"/>
        <w:rPr>
          <w:szCs w:val="28"/>
        </w:rPr>
      </w:pPr>
    </w:p>
    <w:tbl>
      <w:tblPr>
        <w:tblStyle w:val="ad"/>
        <w:tblW w:w="0" w:type="auto"/>
        <w:tblLook w:val="04A0"/>
      </w:tblPr>
      <w:tblGrid>
        <w:gridCol w:w="594"/>
        <w:gridCol w:w="7392"/>
        <w:gridCol w:w="5447"/>
        <w:gridCol w:w="2483"/>
      </w:tblGrid>
      <w:tr w:rsidR="005E371C" w:rsidTr="000E5B04">
        <w:tc>
          <w:tcPr>
            <w:tcW w:w="594" w:type="dxa"/>
          </w:tcPr>
          <w:p w:rsidR="005E371C" w:rsidRPr="005E371C" w:rsidRDefault="005E371C" w:rsidP="000A2D4C">
            <w:pPr>
              <w:ind w:firstLine="0"/>
              <w:jc w:val="center"/>
              <w:rPr>
                <w:szCs w:val="28"/>
              </w:rPr>
            </w:pPr>
            <w:r w:rsidRPr="005E371C">
              <w:rPr>
                <w:szCs w:val="28"/>
              </w:rPr>
              <w:t>№</w:t>
            </w:r>
          </w:p>
          <w:p w:rsidR="005E371C" w:rsidRPr="005E371C" w:rsidRDefault="005E371C" w:rsidP="000A2D4C">
            <w:pPr>
              <w:ind w:firstLine="0"/>
              <w:jc w:val="center"/>
              <w:rPr>
                <w:szCs w:val="28"/>
                <w:vertAlign w:val="superscript"/>
              </w:rPr>
            </w:pPr>
            <w:proofErr w:type="spellStart"/>
            <w:proofErr w:type="gramStart"/>
            <w:r w:rsidRPr="005E371C">
              <w:rPr>
                <w:szCs w:val="28"/>
              </w:rPr>
              <w:t>п</w:t>
            </w:r>
            <w:proofErr w:type="spellEnd"/>
            <w:proofErr w:type="gramEnd"/>
            <w:r w:rsidRPr="005E371C">
              <w:rPr>
                <w:szCs w:val="28"/>
              </w:rPr>
              <w:t>/</w:t>
            </w:r>
            <w:proofErr w:type="spellStart"/>
            <w:r w:rsidRPr="005E371C">
              <w:rPr>
                <w:szCs w:val="28"/>
              </w:rPr>
              <w:t>п</w:t>
            </w:r>
            <w:proofErr w:type="spellEnd"/>
          </w:p>
        </w:tc>
        <w:tc>
          <w:tcPr>
            <w:tcW w:w="7392" w:type="dxa"/>
          </w:tcPr>
          <w:p w:rsidR="005E371C" w:rsidRPr="005E371C" w:rsidRDefault="005E371C" w:rsidP="000A2D4C">
            <w:pPr>
              <w:ind w:firstLine="0"/>
              <w:jc w:val="center"/>
              <w:rPr>
                <w:szCs w:val="28"/>
              </w:rPr>
            </w:pPr>
            <w:r w:rsidRPr="005E371C">
              <w:rPr>
                <w:szCs w:val="28"/>
              </w:rPr>
              <w:t>Наименование работ,</w:t>
            </w:r>
            <w:r>
              <w:rPr>
                <w:szCs w:val="28"/>
              </w:rPr>
              <w:t xml:space="preserve"> </w:t>
            </w:r>
            <w:r w:rsidRPr="005E371C">
              <w:rPr>
                <w:szCs w:val="28"/>
              </w:rPr>
              <w:t>объектов</w:t>
            </w:r>
          </w:p>
        </w:tc>
        <w:tc>
          <w:tcPr>
            <w:tcW w:w="5447" w:type="dxa"/>
          </w:tcPr>
          <w:p w:rsidR="005E371C" w:rsidRPr="005E371C" w:rsidRDefault="000E5B04" w:rsidP="000E5B04">
            <w:pPr>
              <w:tabs>
                <w:tab w:val="left" w:pos="0"/>
              </w:tabs>
              <w:ind w:left="-48" w:right="-108" w:firstLine="48"/>
              <w:jc w:val="center"/>
              <w:rPr>
                <w:szCs w:val="28"/>
              </w:rPr>
            </w:pPr>
            <w:r>
              <w:rPr>
                <w:szCs w:val="28"/>
              </w:rPr>
              <w:t>А</w:t>
            </w:r>
            <w:r w:rsidR="005E371C" w:rsidRPr="005E371C">
              <w:rPr>
                <w:szCs w:val="28"/>
              </w:rPr>
              <w:t>дреса</w:t>
            </w:r>
          </w:p>
        </w:tc>
        <w:tc>
          <w:tcPr>
            <w:tcW w:w="2483" w:type="dxa"/>
          </w:tcPr>
          <w:p w:rsidR="000E5B04" w:rsidRDefault="005E371C" w:rsidP="000A2D4C">
            <w:pPr>
              <w:ind w:firstLine="0"/>
              <w:jc w:val="center"/>
              <w:rPr>
                <w:bCs/>
                <w:color w:val="000000"/>
                <w:szCs w:val="28"/>
              </w:rPr>
            </w:pPr>
            <w:r w:rsidRPr="005E371C">
              <w:rPr>
                <w:bCs/>
                <w:color w:val="000000"/>
                <w:szCs w:val="28"/>
              </w:rPr>
              <w:t>Площадь</w:t>
            </w:r>
          </w:p>
          <w:p w:rsidR="000E5B04" w:rsidRDefault="005E371C" w:rsidP="000A2D4C">
            <w:pPr>
              <w:ind w:firstLine="0"/>
              <w:jc w:val="center"/>
              <w:rPr>
                <w:bCs/>
                <w:color w:val="000000"/>
                <w:szCs w:val="28"/>
              </w:rPr>
            </w:pPr>
            <w:r w:rsidRPr="005E371C">
              <w:rPr>
                <w:bCs/>
                <w:color w:val="000000"/>
                <w:szCs w:val="28"/>
              </w:rPr>
              <w:t xml:space="preserve"> </w:t>
            </w:r>
            <w:proofErr w:type="gramStart"/>
            <w:r w:rsidRPr="005E371C">
              <w:rPr>
                <w:bCs/>
                <w:color w:val="000000"/>
                <w:szCs w:val="28"/>
              </w:rPr>
              <w:t>планируемая</w:t>
            </w:r>
            <w:proofErr w:type="gramEnd"/>
            <w:r w:rsidRPr="005E371C">
              <w:rPr>
                <w:bCs/>
                <w:color w:val="000000"/>
                <w:szCs w:val="28"/>
              </w:rPr>
              <w:t xml:space="preserve"> под благоустройство, </w:t>
            </w:r>
          </w:p>
          <w:p w:rsidR="005E371C" w:rsidRPr="005E371C" w:rsidRDefault="005E371C" w:rsidP="000A2D4C">
            <w:pPr>
              <w:ind w:firstLine="0"/>
              <w:jc w:val="center"/>
              <w:rPr>
                <w:szCs w:val="28"/>
                <w:vertAlign w:val="superscript"/>
              </w:rPr>
            </w:pPr>
            <w:r w:rsidRPr="005E371C">
              <w:rPr>
                <w:bCs/>
                <w:color w:val="000000"/>
                <w:szCs w:val="28"/>
              </w:rPr>
              <w:t>тыс. м</w:t>
            </w:r>
            <w:proofErr w:type="gramStart"/>
            <w:r w:rsidRPr="005E371C">
              <w:rPr>
                <w:bCs/>
                <w:color w:val="000000"/>
                <w:szCs w:val="28"/>
                <w:vertAlign w:val="superscript"/>
              </w:rPr>
              <w:t>2</w:t>
            </w:r>
            <w:proofErr w:type="gramEnd"/>
          </w:p>
        </w:tc>
      </w:tr>
      <w:tr w:rsidR="005E371C" w:rsidTr="005E371C">
        <w:tc>
          <w:tcPr>
            <w:tcW w:w="15916" w:type="dxa"/>
            <w:gridSpan w:val="4"/>
          </w:tcPr>
          <w:p w:rsidR="005E371C" w:rsidRPr="005E371C" w:rsidRDefault="005E371C" w:rsidP="005E371C">
            <w:pPr>
              <w:ind w:firstLine="0"/>
              <w:jc w:val="left"/>
              <w:rPr>
                <w:szCs w:val="28"/>
              </w:rPr>
            </w:pPr>
            <w:r w:rsidRPr="005E371C">
              <w:rPr>
                <w:szCs w:val="28"/>
              </w:rPr>
              <w:t>Наименование района</w:t>
            </w:r>
          </w:p>
        </w:tc>
      </w:tr>
      <w:tr w:rsidR="005E371C" w:rsidTr="000E5B04">
        <w:tc>
          <w:tcPr>
            <w:tcW w:w="594" w:type="dxa"/>
          </w:tcPr>
          <w:p w:rsidR="005E371C" w:rsidRDefault="005E371C" w:rsidP="000A2D4C">
            <w:pPr>
              <w:ind w:firstLine="0"/>
              <w:jc w:val="center"/>
              <w:rPr>
                <w:szCs w:val="28"/>
                <w:vertAlign w:val="superscript"/>
              </w:rPr>
            </w:pPr>
          </w:p>
        </w:tc>
        <w:tc>
          <w:tcPr>
            <w:tcW w:w="7392" w:type="dxa"/>
          </w:tcPr>
          <w:p w:rsidR="005E371C" w:rsidRDefault="005E371C" w:rsidP="000A2D4C">
            <w:pPr>
              <w:ind w:firstLine="0"/>
              <w:jc w:val="center"/>
              <w:rPr>
                <w:szCs w:val="28"/>
                <w:vertAlign w:val="superscript"/>
              </w:rPr>
            </w:pPr>
          </w:p>
        </w:tc>
        <w:tc>
          <w:tcPr>
            <w:tcW w:w="5447" w:type="dxa"/>
          </w:tcPr>
          <w:p w:rsidR="005E371C" w:rsidRDefault="005E371C" w:rsidP="000A2D4C">
            <w:pPr>
              <w:ind w:firstLine="0"/>
              <w:jc w:val="center"/>
              <w:rPr>
                <w:szCs w:val="28"/>
                <w:vertAlign w:val="superscript"/>
              </w:rPr>
            </w:pPr>
          </w:p>
        </w:tc>
        <w:tc>
          <w:tcPr>
            <w:tcW w:w="2483" w:type="dxa"/>
          </w:tcPr>
          <w:p w:rsidR="005E371C" w:rsidRDefault="005E371C" w:rsidP="000A2D4C">
            <w:pPr>
              <w:ind w:firstLine="0"/>
              <w:jc w:val="center"/>
              <w:rPr>
                <w:szCs w:val="28"/>
                <w:vertAlign w:val="superscript"/>
              </w:rPr>
            </w:pPr>
          </w:p>
        </w:tc>
      </w:tr>
    </w:tbl>
    <w:p w:rsidR="005E371C" w:rsidRPr="00270DF6" w:rsidRDefault="005E371C" w:rsidP="000A2D4C">
      <w:pPr>
        <w:jc w:val="center"/>
        <w:rPr>
          <w:szCs w:val="28"/>
          <w:vertAlign w:val="superscript"/>
        </w:rPr>
      </w:pPr>
    </w:p>
    <w:p w:rsidR="000A2D4C" w:rsidRDefault="000A2D4C" w:rsidP="000A2D4C">
      <w:pPr>
        <w:rPr>
          <w:szCs w:val="28"/>
        </w:rPr>
      </w:pPr>
    </w:p>
    <w:p w:rsidR="000A2D4C" w:rsidRPr="009F0E51" w:rsidRDefault="000A2D4C" w:rsidP="000A2D4C">
      <w:pPr>
        <w:rPr>
          <w:sz w:val="2"/>
          <w:szCs w:val="2"/>
        </w:rPr>
      </w:pPr>
    </w:p>
    <w:p w:rsidR="002B5D3B" w:rsidRDefault="002B5D3B" w:rsidP="000A2D4C">
      <w:pPr>
        <w:autoSpaceDE w:val="0"/>
        <w:autoSpaceDN w:val="0"/>
        <w:adjustRightInd w:val="0"/>
        <w:ind w:right="7340" w:firstLine="0"/>
        <w:jc w:val="right"/>
        <w:rPr>
          <w:color w:val="000000"/>
          <w:szCs w:val="28"/>
        </w:rPr>
      </w:pPr>
    </w:p>
    <w:p w:rsidR="002B5D3B" w:rsidRDefault="002B5D3B" w:rsidP="000A2D4C">
      <w:pPr>
        <w:autoSpaceDE w:val="0"/>
        <w:autoSpaceDN w:val="0"/>
        <w:adjustRightInd w:val="0"/>
        <w:ind w:right="7340" w:firstLine="0"/>
        <w:jc w:val="right"/>
        <w:rPr>
          <w:color w:val="000000"/>
          <w:szCs w:val="28"/>
        </w:rPr>
      </w:pPr>
    </w:p>
    <w:p w:rsidR="002B5D3B" w:rsidRDefault="002B5D3B" w:rsidP="000A2D4C">
      <w:pPr>
        <w:autoSpaceDE w:val="0"/>
        <w:autoSpaceDN w:val="0"/>
        <w:adjustRightInd w:val="0"/>
        <w:ind w:right="7340" w:firstLine="0"/>
        <w:jc w:val="right"/>
        <w:rPr>
          <w:color w:val="000000"/>
          <w:szCs w:val="28"/>
        </w:rPr>
      </w:pPr>
    </w:p>
    <w:p w:rsidR="002B5D3B" w:rsidRDefault="002B5D3B" w:rsidP="000A2D4C">
      <w:pPr>
        <w:autoSpaceDE w:val="0"/>
        <w:autoSpaceDN w:val="0"/>
        <w:adjustRightInd w:val="0"/>
        <w:ind w:right="7340" w:firstLine="0"/>
        <w:jc w:val="right"/>
        <w:rPr>
          <w:color w:val="000000"/>
          <w:szCs w:val="28"/>
        </w:rPr>
      </w:pPr>
    </w:p>
    <w:p w:rsidR="002B5D3B" w:rsidRDefault="002B5D3B" w:rsidP="000A2D4C">
      <w:pPr>
        <w:autoSpaceDE w:val="0"/>
        <w:autoSpaceDN w:val="0"/>
        <w:adjustRightInd w:val="0"/>
        <w:ind w:right="7340" w:firstLine="0"/>
        <w:jc w:val="right"/>
        <w:rPr>
          <w:color w:val="000000"/>
          <w:szCs w:val="28"/>
        </w:rPr>
      </w:pPr>
    </w:p>
    <w:p w:rsidR="005E371C" w:rsidRDefault="005E371C" w:rsidP="000A2D4C">
      <w:pPr>
        <w:autoSpaceDE w:val="0"/>
        <w:autoSpaceDN w:val="0"/>
        <w:adjustRightInd w:val="0"/>
        <w:ind w:right="7340" w:firstLine="0"/>
        <w:jc w:val="right"/>
        <w:rPr>
          <w:color w:val="000000"/>
          <w:szCs w:val="28"/>
        </w:rPr>
      </w:pPr>
    </w:p>
    <w:p w:rsidR="005E371C" w:rsidRDefault="005E371C" w:rsidP="000A2D4C">
      <w:pPr>
        <w:autoSpaceDE w:val="0"/>
        <w:autoSpaceDN w:val="0"/>
        <w:adjustRightInd w:val="0"/>
        <w:ind w:right="7340" w:firstLine="0"/>
        <w:jc w:val="right"/>
        <w:rPr>
          <w:color w:val="000000"/>
          <w:szCs w:val="28"/>
        </w:rPr>
      </w:pPr>
    </w:p>
    <w:p w:rsidR="005E371C" w:rsidRDefault="005E371C" w:rsidP="000A2D4C">
      <w:pPr>
        <w:autoSpaceDE w:val="0"/>
        <w:autoSpaceDN w:val="0"/>
        <w:adjustRightInd w:val="0"/>
        <w:ind w:right="7340" w:firstLine="0"/>
        <w:jc w:val="right"/>
        <w:rPr>
          <w:color w:val="000000"/>
          <w:szCs w:val="28"/>
        </w:rPr>
      </w:pPr>
    </w:p>
    <w:p w:rsidR="005E371C" w:rsidRDefault="005E371C" w:rsidP="000A2D4C">
      <w:pPr>
        <w:autoSpaceDE w:val="0"/>
        <w:autoSpaceDN w:val="0"/>
        <w:adjustRightInd w:val="0"/>
        <w:ind w:right="7340" w:firstLine="0"/>
        <w:jc w:val="right"/>
        <w:rPr>
          <w:color w:val="000000"/>
          <w:szCs w:val="28"/>
        </w:rPr>
      </w:pPr>
    </w:p>
    <w:p w:rsidR="005E371C" w:rsidRDefault="005E371C" w:rsidP="000A2D4C">
      <w:pPr>
        <w:autoSpaceDE w:val="0"/>
        <w:autoSpaceDN w:val="0"/>
        <w:adjustRightInd w:val="0"/>
        <w:ind w:right="7340" w:firstLine="0"/>
        <w:jc w:val="right"/>
        <w:rPr>
          <w:color w:val="000000"/>
          <w:szCs w:val="28"/>
        </w:rPr>
      </w:pPr>
    </w:p>
    <w:p w:rsidR="005E371C" w:rsidRDefault="005E371C" w:rsidP="000A2D4C">
      <w:pPr>
        <w:autoSpaceDE w:val="0"/>
        <w:autoSpaceDN w:val="0"/>
        <w:adjustRightInd w:val="0"/>
        <w:ind w:right="7340" w:firstLine="0"/>
        <w:jc w:val="right"/>
        <w:rPr>
          <w:color w:val="000000"/>
          <w:szCs w:val="28"/>
        </w:rPr>
      </w:pPr>
    </w:p>
    <w:p w:rsidR="005E371C" w:rsidRDefault="005E371C" w:rsidP="000A2D4C">
      <w:pPr>
        <w:autoSpaceDE w:val="0"/>
        <w:autoSpaceDN w:val="0"/>
        <w:adjustRightInd w:val="0"/>
        <w:ind w:right="7340" w:firstLine="0"/>
        <w:jc w:val="right"/>
        <w:rPr>
          <w:color w:val="000000"/>
          <w:szCs w:val="28"/>
        </w:rPr>
      </w:pPr>
    </w:p>
    <w:p w:rsidR="005E371C" w:rsidRDefault="005E371C" w:rsidP="000A2D4C">
      <w:pPr>
        <w:autoSpaceDE w:val="0"/>
        <w:autoSpaceDN w:val="0"/>
        <w:adjustRightInd w:val="0"/>
        <w:ind w:right="7340" w:firstLine="0"/>
        <w:jc w:val="right"/>
        <w:rPr>
          <w:color w:val="000000"/>
          <w:szCs w:val="28"/>
        </w:rPr>
      </w:pPr>
    </w:p>
    <w:p w:rsidR="005E371C" w:rsidRDefault="005E371C" w:rsidP="000A2D4C">
      <w:pPr>
        <w:autoSpaceDE w:val="0"/>
        <w:autoSpaceDN w:val="0"/>
        <w:adjustRightInd w:val="0"/>
        <w:ind w:right="7340" w:firstLine="0"/>
        <w:jc w:val="right"/>
        <w:rPr>
          <w:color w:val="000000"/>
          <w:szCs w:val="28"/>
        </w:rPr>
      </w:pPr>
    </w:p>
    <w:p w:rsidR="005E371C" w:rsidRDefault="005E371C" w:rsidP="00412180">
      <w:pPr>
        <w:tabs>
          <w:tab w:val="left" w:pos="7655"/>
        </w:tabs>
        <w:autoSpaceDE w:val="0"/>
        <w:autoSpaceDN w:val="0"/>
        <w:adjustRightInd w:val="0"/>
        <w:ind w:right="7340" w:firstLine="0"/>
        <w:jc w:val="right"/>
        <w:rPr>
          <w:color w:val="000000"/>
          <w:szCs w:val="28"/>
        </w:rPr>
      </w:pPr>
    </w:p>
    <w:p w:rsidR="005E371C" w:rsidRDefault="005E371C" w:rsidP="000A2D4C">
      <w:pPr>
        <w:autoSpaceDE w:val="0"/>
        <w:autoSpaceDN w:val="0"/>
        <w:adjustRightInd w:val="0"/>
        <w:ind w:right="7340" w:firstLine="0"/>
        <w:jc w:val="right"/>
        <w:rPr>
          <w:color w:val="000000"/>
          <w:szCs w:val="28"/>
        </w:rPr>
      </w:pPr>
    </w:p>
    <w:p w:rsidR="005E371C" w:rsidRDefault="005E371C" w:rsidP="000A2D4C">
      <w:pPr>
        <w:autoSpaceDE w:val="0"/>
        <w:autoSpaceDN w:val="0"/>
        <w:adjustRightInd w:val="0"/>
        <w:ind w:right="7340" w:firstLine="0"/>
        <w:jc w:val="right"/>
        <w:rPr>
          <w:color w:val="000000"/>
          <w:szCs w:val="28"/>
        </w:rPr>
      </w:pPr>
    </w:p>
    <w:p w:rsidR="000A2D4C" w:rsidRDefault="000A2D4C" w:rsidP="000A2D4C">
      <w:pPr>
        <w:autoSpaceDE w:val="0"/>
        <w:autoSpaceDN w:val="0"/>
        <w:adjustRightInd w:val="0"/>
        <w:ind w:firstLine="0"/>
        <w:jc w:val="right"/>
        <w:rPr>
          <w:color w:val="000000"/>
          <w:szCs w:val="28"/>
        </w:rPr>
      </w:pPr>
      <w:r w:rsidRPr="008A76DD">
        <w:rPr>
          <w:color w:val="000000"/>
          <w:szCs w:val="28"/>
        </w:rPr>
        <w:lastRenderedPageBreak/>
        <w:t xml:space="preserve">Приложение № </w:t>
      </w:r>
      <w:r>
        <w:rPr>
          <w:color w:val="000000"/>
          <w:szCs w:val="28"/>
        </w:rPr>
        <w:t>4</w:t>
      </w:r>
      <w:r w:rsidRPr="008A76DD">
        <w:rPr>
          <w:color w:val="000000"/>
          <w:szCs w:val="28"/>
        </w:rPr>
        <w:t xml:space="preserve"> к Программе</w:t>
      </w:r>
    </w:p>
    <w:p w:rsidR="000A2D4C" w:rsidRDefault="000A2D4C" w:rsidP="000A2D4C">
      <w:pPr>
        <w:autoSpaceDE w:val="0"/>
        <w:autoSpaceDN w:val="0"/>
        <w:adjustRightInd w:val="0"/>
        <w:ind w:firstLine="0"/>
        <w:jc w:val="right"/>
        <w:rPr>
          <w:color w:val="000000"/>
          <w:szCs w:val="28"/>
        </w:rPr>
      </w:pPr>
    </w:p>
    <w:p w:rsidR="00412180" w:rsidRDefault="00412180" w:rsidP="00412180">
      <w:pPr>
        <w:ind w:left="1440"/>
        <w:jc w:val="center"/>
        <w:rPr>
          <w:szCs w:val="28"/>
        </w:rPr>
      </w:pPr>
    </w:p>
    <w:p w:rsidR="000A2D4C" w:rsidRPr="00377043" w:rsidRDefault="00412180" w:rsidP="00412180">
      <w:pPr>
        <w:tabs>
          <w:tab w:val="left" w:pos="7513"/>
          <w:tab w:val="left" w:pos="7655"/>
        </w:tabs>
        <w:ind w:left="1440"/>
        <w:rPr>
          <w:szCs w:val="28"/>
        </w:rPr>
      </w:pPr>
      <w:r>
        <w:rPr>
          <w:szCs w:val="28"/>
        </w:rPr>
        <w:t xml:space="preserve">                                                                            </w:t>
      </w:r>
      <w:r w:rsidR="000A2D4C" w:rsidRPr="00377043">
        <w:rPr>
          <w:szCs w:val="28"/>
        </w:rPr>
        <w:t>ПЕРЕЧЕН</w:t>
      </w:r>
      <w:r>
        <w:rPr>
          <w:szCs w:val="28"/>
        </w:rPr>
        <w:t>Ь</w:t>
      </w:r>
    </w:p>
    <w:p w:rsidR="003C458D" w:rsidRDefault="003C458D" w:rsidP="000A2D4C">
      <w:pPr>
        <w:jc w:val="center"/>
        <w:rPr>
          <w:szCs w:val="28"/>
        </w:rPr>
      </w:pPr>
      <w:r>
        <w:rPr>
          <w:rFonts w:eastAsia="Arial"/>
          <w:szCs w:val="28"/>
          <w:lang w:eastAsia="ar-SA"/>
        </w:rPr>
        <w:t>муниципальных территорий общего пользования и мест массового отдыха населения</w:t>
      </w:r>
      <w:r w:rsidR="000A2D4C" w:rsidRPr="00377043">
        <w:rPr>
          <w:szCs w:val="28"/>
        </w:rPr>
        <w:t xml:space="preserve">, </w:t>
      </w:r>
    </w:p>
    <w:p w:rsidR="000A2D4C" w:rsidRPr="00377043" w:rsidRDefault="000A2D4C" w:rsidP="000A2D4C">
      <w:pPr>
        <w:jc w:val="center"/>
        <w:rPr>
          <w:szCs w:val="28"/>
        </w:rPr>
      </w:pPr>
      <w:r w:rsidRPr="00377043">
        <w:rPr>
          <w:szCs w:val="28"/>
        </w:rPr>
        <w:t>подлежащих благоустройству в 201</w:t>
      </w:r>
      <w:r>
        <w:rPr>
          <w:szCs w:val="28"/>
        </w:rPr>
        <w:t>8-2022</w:t>
      </w:r>
      <w:r w:rsidRPr="00377043">
        <w:rPr>
          <w:szCs w:val="28"/>
        </w:rPr>
        <w:t xml:space="preserve"> год</w:t>
      </w:r>
      <w:r>
        <w:rPr>
          <w:szCs w:val="28"/>
        </w:rPr>
        <w:t>ах</w:t>
      </w:r>
      <w:r w:rsidRPr="00377043">
        <w:rPr>
          <w:szCs w:val="28"/>
        </w:rPr>
        <w:t xml:space="preserve"> </w:t>
      </w:r>
    </w:p>
    <w:p w:rsidR="000A2D4C" w:rsidRPr="00E0149D" w:rsidRDefault="000A2D4C" w:rsidP="000A2D4C">
      <w:pPr>
        <w:jc w:val="center"/>
      </w:pPr>
    </w:p>
    <w:p w:rsidR="000A2D4C" w:rsidRPr="00377043" w:rsidRDefault="000A2D4C" w:rsidP="000A2D4C">
      <w:pPr>
        <w:rPr>
          <w:sz w:val="2"/>
          <w:szCs w:val="2"/>
        </w:rPr>
      </w:pPr>
    </w:p>
    <w:tbl>
      <w:tblPr>
        <w:tblStyle w:val="ad"/>
        <w:tblW w:w="0" w:type="auto"/>
        <w:tblLook w:val="04A0"/>
      </w:tblPr>
      <w:tblGrid>
        <w:gridCol w:w="594"/>
        <w:gridCol w:w="7736"/>
        <w:gridCol w:w="5103"/>
        <w:gridCol w:w="2483"/>
      </w:tblGrid>
      <w:tr w:rsidR="009C4C1B" w:rsidRPr="005E371C" w:rsidTr="000E5B04">
        <w:tc>
          <w:tcPr>
            <w:tcW w:w="594" w:type="dxa"/>
          </w:tcPr>
          <w:p w:rsidR="009C4C1B" w:rsidRPr="005E371C" w:rsidRDefault="009C4C1B" w:rsidP="003C458D">
            <w:pPr>
              <w:ind w:firstLine="0"/>
              <w:jc w:val="center"/>
              <w:rPr>
                <w:szCs w:val="28"/>
              </w:rPr>
            </w:pPr>
            <w:r w:rsidRPr="005E371C">
              <w:rPr>
                <w:szCs w:val="28"/>
              </w:rPr>
              <w:t>№</w:t>
            </w:r>
          </w:p>
          <w:p w:rsidR="009C4C1B" w:rsidRPr="005E371C" w:rsidRDefault="009C4C1B" w:rsidP="003C458D">
            <w:pPr>
              <w:ind w:firstLine="0"/>
              <w:jc w:val="center"/>
              <w:rPr>
                <w:szCs w:val="28"/>
                <w:vertAlign w:val="superscript"/>
              </w:rPr>
            </w:pPr>
            <w:proofErr w:type="spellStart"/>
            <w:proofErr w:type="gramStart"/>
            <w:r w:rsidRPr="005E371C">
              <w:rPr>
                <w:szCs w:val="28"/>
              </w:rPr>
              <w:t>п</w:t>
            </w:r>
            <w:proofErr w:type="spellEnd"/>
            <w:proofErr w:type="gramEnd"/>
            <w:r w:rsidRPr="005E371C">
              <w:rPr>
                <w:szCs w:val="28"/>
              </w:rPr>
              <w:t>/</w:t>
            </w:r>
            <w:proofErr w:type="spellStart"/>
            <w:r w:rsidRPr="005E371C">
              <w:rPr>
                <w:szCs w:val="28"/>
              </w:rPr>
              <w:t>п</w:t>
            </w:r>
            <w:proofErr w:type="spellEnd"/>
          </w:p>
        </w:tc>
        <w:tc>
          <w:tcPr>
            <w:tcW w:w="7736" w:type="dxa"/>
          </w:tcPr>
          <w:p w:rsidR="009C4C1B" w:rsidRPr="005E371C" w:rsidRDefault="009C4C1B" w:rsidP="003C458D">
            <w:pPr>
              <w:ind w:firstLine="0"/>
              <w:jc w:val="center"/>
              <w:rPr>
                <w:szCs w:val="28"/>
              </w:rPr>
            </w:pPr>
            <w:r w:rsidRPr="005E371C">
              <w:rPr>
                <w:szCs w:val="28"/>
              </w:rPr>
              <w:t>Наименование работ,</w:t>
            </w:r>
            <w:r>
              <w:rPr>
                <w:szCs w:val="28"/>
              </w:rPr>
              <w:t xml:space="preserve"> </w:t>
            </w:r>
            <w:r w:rsidRPr="005E371C">
              <w:rPr>
                <w:szCs w:val="28"/>
              </w:rPr>
              <w:t>объектов</w:t>
            </w:r>
          </w:p>
        </w:tc>
        <w:tc>
          <w:tcPr>
            <w:tcW w:w="5103" w:type="dxa"/>
          </w:tcPr>
          <w:p w:rsidR="009C4C1B" w:rsidRPr="005E371C" w:rsidRDefault="00421F9A" w:rsidP="00421F9A">
            <w:pPr>
              <w:ind w:firstLine="0"/>
              <w:jc w:val="center"/>
              <w:rPr>
                <w:szCs w:val="28"/>
              </w:rPr>
            </w:pPr>
            <w:r>
              <w:rPr>
                <w:szCs w:val="28"/>
              </w:rPr>
              <w:t>А</w:t>
            </w:r>
            <w:r w:rsidR="009C4C1B" w:rsidRPr="005E371C">
              <w:rPr>
                <w:szCs w:val="28"/>
              </w:rPr>
              <w:t>дреса</w:t>
            </w:r>
          </w:p>
        </w:tc>
        <w:tc>
          <w:tcPr>
            <w:tcW w:w="2483" w:type="dxa"/>
          </w:tcPr>
          <w:p w:rsidR="00421F9A" w:rsidRDefault="009C4C1B" w:rsidP="003C458D">
            <w:pPr>
              <w:ind w:firstLine="0"/>
              <w:jc w:val="center"/>
              <w:rPr>
                <w:bCs/>
                <w:color w:val="000000"/>
                <w:szCs w:val="28"/>
              </w:rPr>
            </w:pPr>
            <w:r w:rsidRPr="005E371C">
              <w:rPr>
                <w:bCs/>
                <w:color w:val="000000"/>
                <w:szCs w:val="28"/>
              </w:rPr>
              <w:t xml:space="preserve">Площадь </w:t>
            </w:r>
          </w:p>
          <w:p w:rsidR="009C4C1B" w:rsidRPr="005E371C" w:rsidRDefault="009C4C1B" w:rsidP="003C458D">
            <w:pPr>
              <w:ind w:firstLine="0"/>
              <w:jc w:val="center"/>
              <w:rPr>
                <w:szCs w:val="28"/>
                <w:vertAlign w:val="superscript"/>
              </w:rPr>
            </w:pPr>
            <w:r w:rsidRPr="005E371C">
              <w:rPr>
                <w:bCs/>
                <w:color w:val="000000"/>
                <w:szCs w:val="28"/>
              </w:rPr>
              <w:t>планируемая под благоустройство, тыс. м</w:t>
            </w:r>
            <w:proofErr w:type="gramStart"/>
            <w:r w:rsidRPr="005E371C">
              <w:rPr>
                <w:bCs/>
                <w:color w:val="000000"/>
                <w:szCs w:val="28"/>
                <w:vertAlign w:val="superscript"/>
              </w:rPr>
              <w:t>2</w:t>
            </w:r>
            <w:proofErr w:type="gramEnd"/>
          </w:p>
        </w:tc>
      </w:tr>
      <w:tr w:rsidR="009C4C1B" w:rsidRPr="005E371C" w:rsidTr="003C458D">
        <w:tc>
          <w:tcPr>
            <w:tcW w:w="15916" w:type="dxa"/>
            <w:gridSpan w:val="4"/>
          </w:tcPr>
          <w:p w:rsidR="009C4C1B" w:rsidRPr="005E371C" w:rsidRDefault="009C4C1B" w:rsidP="003C458D">
            <w:pPr>
              <w:ind w:firstLine="0"/>
              <w:jc w:val="left"/>
              <w:rPr>
                <w:szCs w:val="28"/>
              </w:rPr>
            </w:pPr>
            <w:r w:rsidRPr="005E371C">
              <w:rPr>
                <w:szCs w:val="28"/>
              </w:rPr>
              <w:t>Наименование района</w:t>
            </w:r>
          </w:p>
        </w:tc>
      </w:tr>
      <w:tr w:rsidR="009C4C1B" w:rsidTr="000E5B04">
        <w:tc>
          <w:tcPr>
            <w:tcW w:w="594" w:type="dxa"/>
          </w:tcPr>
          <w:p w:rsidR="009C4C1B" w:rsidRDefault="009C4C1B" w:rsidP="003C458D">
            <w:pPr>
              <w:ind w:firstLine="0"/>
              <w:jc w:val="center"/>
              <w:rPr>
                <w:szCs w:val="28"/>
                <w:vertAlign w:val="superscript"/>
              </w:rPr>
            </w:pPr>
          </w:p>
        </w:tc>
        <w:tc>
          <w:tcPr>
            <w:tcW w:w="7736" w:type="dxa"/>
          </w:tcPr>
          <w:p w:rsidR="009C4C1B" w:rsidRDefault="009C4C1B" w:rsidP="003C458D">
            <w:pPr>
              <w:ind w:firstLine="0"/>
              <w:jc w:val="center"/>
              <w:rPr>
                <w:szCs w:val="28"/>
                <w:vertAlign w:val="superscript"/>
              </w:rPr>
            </w:pPr>
          </w:p>
        </w:tc>
        <w:tc>
          <w:tcPr>
            <w:tcW w:w="5103" w:type="dxa"/>
          </w:tcPr>
          <w:p w:rsidR="009C4C1B" w:rsidRDefault="009C4C1B" w:rsidP="003C458D">
            <w:pPr>
              <w:ind w:firstLine="0"/>
              <w:jc w:val="center"/>
              <w:rPr>
                <w:szCs w:val="28"/>
                <w:vertAlign w:val="superscript"/>
              </w:rPr>
            </w:pPr>
          </w:p>
        </w:tc>
        <w:tc>
          <w:tcPr>
            <w:tcW w:w="2483" w:type="dxa"/>
          </w:tcPr>
          <w:p w:rsidR="009C4C1B" w:rsidRDefault="009C4C1B" w:rsidP="003C458D">
            <w:pPr>
              <w:ind w:firstLine="0"/>
              <w:jc w:val="center"/>
              <w:rPr>
                <w:szCs w:val="28"/>
                <w:vertAlign w:val="superscript"/>
              </w:rPr>
            </w:pPr>
          </w:p>
        </w:tc>
      </w:tr>
    </w:tbl>
    <w:p w:rsidR="000A2D4C" w:rsidRDefault="000A2D4C" w:rsidP="000A2D4C">
      <w:pPr>
        <w:autoSpaceDE w:val="0"/>
        <w:autoSpaceDN w:val="0"/>
        <w:adjustRightInd w:val="0"/>
        <w:ind w:firstLine="0"/>
        <w:jc w:val="right"/>
        <w:rPr>
          <w:color w:val="000000"/>
          <w:szCs w:val="28"/>
        </w:rPr>
      </w:pPr>
    </w:p>
    <w:p w:rsidR="000A2D4C" w:rsidRDefault="000A2D4C" w:rsidP="000A2D4C">
      <w:pPr>
        <w:autoSpaceDE w:val="0"/>
        <w:autoSpaceDN w:val="0"/>
        <w:adjustRightInd w:val="0"/>
        <w:ind w:firstLine="0"/>
        <w:jc w:val="right"/>
        <w:rPr>
          <w:color w:val="000000"/>
          <w:szCs w:val="28"/>
        </w:rPr>
      </w:pPr>
    </w:p>
    <w:p w:rsidR="000A2D4C" w:rsidRDefault="000A2D4C" w:rsidP="000A2D4C">
      <w:pPr>
        <w:autoSpaceDE w:val="0"/>
        <w:autoSpaceDN w:val="0"/>
        <w:adjustRightInd w:val="0"/>
        <w:ind w:firstLine="0"/>
        <w:jc w:val="right"/>
        <w:rPr>
          <w:color w:val="000000"/>
          <w:szCs w:val="28"/>
        </w:rPr>
      </w:pPr>
    </w:p>
    <w:p w:rsidR="000A2D4C" w:rsidRDefault="000A2D4C" w:rsidP="000A2D4C">
      <w:pPr>
        <w:autoSpaceDE w:val="0"/>
        <w:autoSpaceDN w:val="0"/>
        <w:adjustRightInd w:val="0"/>
        <w:ind w:firstLine="0"/>
        <w:jc w:val="right"/>
        <w:rPr>
          <w:color w:val="000000"/>
          <w:szCs w:val="28"/>
        </w:rPr>
      </w:pPr>
    </w:p>
    <w:p w:rsidR="002B5D3B" w:rsidRDefault="002B5D3B" w:rsidP="004E07BE">
      <w:pPr>
        <w:autoSpaceDE w:val="0"/>
        <w:autoSpaceDN w:val="0"/>
        <w:adjustRightInd w:val="0"/>
        <w:ind w:firstLine="0"/>
        <w:jc w:val="right"/>
        <w:rPr>
          <w:color w:val="000000"/>
          <w:szCs w:val="28"/>
        </w:rPr>
      </w:pPr>
    </w:p>
    <w:p w:rsidR="002B5D3B" w:rsidRDefault="002B5D3B" w:rsidP="004E07BE">
      <w:pPr>
        <w:autoSpaceDE w:val="0"/>
        <w:autoSpaceDN w:val="0"/>
        <w:adjustRightInd w:val="0"/>
        <w:ind w:firstLine="0"/>
        <w:jc w:val="right"/>
        <w:rPr>
          <w:color w:val="000000"/>
          <w:szCs w:val="28"/>
        </w:rPr>
      </w:pPr>
    </w:p>
    <w:p w:rsidR="002B5D3B" w:rsidRDefault="002B5D3B" w:rsidP="004E07BE">
      <w:pPr>
        <w:autoSpaceDE w:val="0"/>
        <w:autoSpaceDN w:val="0"/>
        <w:adjustRightInd w:val="0"/>
        <w:ind w:firstLine="0"/>
        <w:jc w:val="right"/>
        <w:rPr>
          <w:color w:val="000000"/>
          <w:szCs w:val="28"/>
        </w:rPr>
      </w:pPr>
    </w:p>
    <w:p w:rsidR="002B5D3B" w:rsidRDefault="002B5D3B" w:rsidP="004E07BE">
      <w:pPr>
        <w:autoSpaceDE w:val="0"/>
        <w:autoSpaceDN w:val="0"/>
        <w:adjustRightInd w:val="0"/>
        <w:ind w:firstLine="0"/>
        <w:jc w:val="right"/>
        <w:rPr>
          <w:color w:val="000000"/>
          <w:szCs w:val="28"/>
        </w:rPr>
      </w:pPr>
    </w:p>
    <w:p w:rsidR="009C4C1B" w:rsidRDefault="009C4C1B" w:rsidP="004E07BE">
      <w:pPr>
        <w:autoSpaceDE w:val="0"/>
        <w:autoSpaceDN w:val="0"/>
        <w:adjustRightInd w:val="0"/>
        <w:ind w:firstLine="0"/>
        <w:jc w:val="right"/>
        <w:rPr>
          <w:color w:val="000000"/>
          <w:szCs w:val="28"/>
        </w:rPr>
      </w:pPr>
    </w:p>
    <w:p w:rsidR="009C4C1B" w:rsidRDefault="009C4C1B" w:rsidP="004E07BE">
      <w:pPr>
        <w:autoSpaceDE w:val="0"/>
        <w:autoSpaceDN w:val="0"/>
        <w:adjustRightInd w:val="0"/>
        <w:ind w:firstLine="0"/>
        <w:jc w:val="right"/>
        <w:rPr>
          <w:color w:val="000000"/>
          <w:szCs w:val="28"/>
        </w:rPr>
      </w:pPr>
    </w:p>
    <w:p w:rsidR="009C4C1B" w:rsidRDefault="009C4C1B" w:rsidP="004E07BE">
      <w:pPr>
        <w:autoSpaceDE w:val="0"/>
        <w:autoSpaceDN w:val="0"/>
        <w:adjustRightInd w:val="0"/>
        <w:ind w:firstLine="0"/>
        <w:jc w:val="right"/>
        <w:rPr>
          <w:color w:val="000000"/>
          <w:szCs w:val="28"/>
        </w:rPr>
      </w:pPr>
    </w:p>
    <w:p w:rsidR="009C4C1B" w:rsidRDefault="009C4C1B" w:rsidP="004E07BE">
      <w:pPr>
        <w:autoSpaceDE w:val="0"/>
        <w:autoSpaceDN w:val="0"/>
        <w:adjustRightInd w:val="0"/>
        <w:ind w:firstLine="0"/>
        <w:jc w:val="right"/>
        <w:rPr>
          <w:color w:val="000000"/>
          <w:szCs w:val="28"/>
        </w:rPr>
      </w:pPr>
    </w:p>
    <w:p w:rsidR="009C4C1B" w:rsidRDefault="009C4C1B" w:rsidP="004E07BE">
      <w:pPr>
        <w:autoSpaceDE w:val="0"/>
        <w:autoSpaceDN w:val="0"/>
        <w:adjustRightInd w:val="0"/>
        <w:ind w:firstLine="0"/>
        <w:jc w:val="right"/>
        <w:rPr>
          <w:color w:val="000000"/>
          <w:szCs w:val="28"/>
        </w:rPr>
      </w:pPr>
    </w:p>
    <w:p w:rsidR="009C4C1B" w:rsidRDefault="009C4C1B" w:rsidP="004E07BE">
      <w:pPr>
        <w:autoSpaceDE w:val="0"/>
        <w:autoSpaceDN w:val="0"/>
        <w:adjustRightInd w:val="0"/>
        <w:ind w:firstLine="0"/>
        <w:jc w:val="right"/>
        <w:rPr>
          <w:color w:val="000000"/>
          <w:szCs w:val="28"/>
        </w:rPr>
      </w:pPr>
    </w:p>
    <w:p w:rsidR="009C4C1B" w:rsidRDefault="009C4C1B" w:rsidP="004E07BE">
      <w:pPr>
        <w:autoSpaceDE w:val="0"/>
        <w:autoSpaceDN w:val="0"/>
        <w:adjustRightInd w:val="0"/>
        <w:ind w:firstLine="0"/>
        <w:jc w:val="right"/>
        <w:rPr>
          <w:color w:val="000000"/>
          <w:szCs w:val="28"/>
        </w:rPr>
      </w:pPr>
    </w:p>
    <w:p w:rsidR="009C4C1B" w:rsidRDefault="009C4C1B" w:rsidP="004E07BE">
      <w:pPr>
        <w:autoSpaceDE w:val="0"/>
        <w:autoSpaceDN w:val="0"/>
        <w:adjustRightInd w:val="0"/>
        <w:ind w:firstLine="0"/>
        <w:jc w:val="right"/>
        <w:rPr>
          <w:color w:val="000000"/>
          <w:szCs w:val="28"/>
        </w:rPr>
      </w:pPr>
    </w:p>
    <w:p w:rsidR="009C4C1B" w:rsidRDefault="009C4C1B" w:rsidP="004E07BE">
      <w:pPr>
        <w:autoSpaceDE w:val="0"/>
        <w:autoSpaceDN w:val="0"/>
        <w:adjustRightInd w:val="0"/>
        <w:ind w:firstLine="0"/>
        <w:jc w:val="right"/>
        <w:rPr>
          <w:color w:val="000000"/>
          <w:szCs w:val="28"/>
        </w:rPr>
      </w:pPr>
    </w:p>
    <w:p w:rsidR="009C4C1B" w:rsidRDefault="009C4C1B" w:rsidP="004E07BE">
      <w:pPr>
        <w:autoSpaceDE w:val="0"/>
        <w:autoSpaceDN w:val="0"/>
        <w:adjustRightInd w:val="0"/>
        <w:ind w:firstLine="0"/>
        <w:jc w:val="right"/>
        <w:rPr>
          <w:color w:val="000000"/>
          <w:szCs w:val="28"/>
        </w:rPr>
      </w:pPr>
    </w:p>
    <w:p w:rsidR="004E07BE" w:rsidRPr="00520EA5" w:rsidRDefault="00412180" w:rsidP="004E07BE">
      <w:pPr>
        <w:autoSpaceDE w:val="0"/>
        <w:autoSpaceDN w:val="0"/>
        <w:adjustRightInd w:val="0"/>
        <w:ind w:firstLine="0"/>
        <w:jc w:val="right"/>
        <w:rPr>
          <w:color w:val="000000"/>
          <w:szCs w:val="28"/>
        </w:rPr>
      </w:pPr>
      <w:r>
        <w:rPr>
          <w:color w:val="000000"/>
          <w:szCs w:val="28"/>
        </w:rPr>
        <w:lastRenderedPageBreak/>
        <w:t xml:space="preserve"> </w:t>
      </w:r>
      <w:r w:rsidR="004E07BE" w:rsidRPr="00520EA5">
        <w:rPr>
          <w:color w:val="000000"/>
          <w:szCs w:val="28"/>
        </w:rPr>
        <w:t xml:space="preserve">Приложение № </w:t>
      </w:r>
      <w:r w:rsidR="00C65AD5">
        <w:rPr>
          <w:color w:val="000000"/>
          <w:szCs w:val="28"/>
        </w:rPr>
        <w:t>5</w:t>
      </w:r>
      <w:r w:rsidR="004E07BE" w:rsidRPr="00520EA5">
        <w:rPr>
          <w:color w:val="000000"/>
          <w:szCs w:val="28"/>
        </w:rPr>
        <w:t xml:space="preserve"> к Программе </w:t>
      </w:r>
    </w:p>
    <w:p w:rsidR="004E07BE" w:rsidRPr="00520EA5" w:rsidRDefault="004E07BE" w:rsidP="004E07BE">
      <w:pPr>
        <w:autoSpaceDE w:val="0"/>
        <w:autoSpaceDN w:val="0"/>
        <w:adjustRightInd w:val="0"/>
        <w:ind w:firstLine="0"/>
        <w:jc w:val="right"/>
        <w:rPr>
          <w:color w:val="000000"/>
          <w:szCs w:val="28"/>
        </w:rPr>
      </w:pPr>
    </w:p>
    <w:p w:rsidR="004E07BE" w:rsidRPr="00520EA5" w:rsidRDefault="004E07BE" w:rsidP="004E07BE">
      <w:pPr>
        <w:autoSpaceDE w:val="0"/>
        <w:autoSpaceDN w:val="0"/>
        <w:adjustRightInd w:val="0"/>
        <w:ind w:firstLine="0"/>
        <w:jc w:val="center"/>
        <w:rPr>
          <w:bCs/>
          <w:color w:val="000000"/>
          <w:szCs w:val="28"/>
        </w:rPr>
      </w:pPr>
      <w:r w:rsidRPr="00520EA5">
        <w:rPr>
          <w:bCs/>
          <w:color w:val="000000"/>
          <w:szCs w:val="28"/>
        </w:rPr>
        <w:t>Сроки реализации мероприятий Программы</w:t>
      </w:r>
    </w:p>
    <w:tbl>
      <w:tblPr>
        <w:tblW w:w="15708" w:type="dxa"/>
        <w:jc w:val="center"/>
        <w:tblInd w:w="-3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843"/>
        <w:gridCol w:w="3402"/>
        <w:gridCol w:w="567"/>
        <w:gridCol w:w="425"/>
        <w:gridCol w:w="567"/>
        <w:gridCol w:w="426"/>
        <w:gridCol w:w="425"/>
        <w:gridCol w:w="425"/>
        <w:gridCol w:w="425"/>
        <w:gridCol w:w="426"/>
        <w:gridCol w:w="425"/>
        <w:gridCol w:w="425"/>
        <w:gridCol w:w="425"/>
        <w:gridCol w:w="426"/>
        <w:gridCol w:w="425"/>
        <w:gridCol w:w="425"/>
        <w:gridCol w:w="425"/>
        <w:gridCol w:w="426"/>
        <w:gridCol w:w="425"/>
        <w:gridCol w:w="425"/>
        <w:gridCol w:w="425"/>
        <w:gridCol w:w="395"/>
      </w:tblGrid>
      <w:tr w:rsidR="00520EA5" w:rsidRPr="00520EA5" w:rsidTr="00421F9A">
        <w:trPr>
          <w:trHeight w:val="295"/>
          <w:jc w:val="center"/>
        </w:trPr>
        <w:tc>
          <w:tcPr>
            <w:tcW w:w="1705" w:type="dxa"/>
            <w:vMerge w:val="restart"/>
          </w:tcPr>
          <w:p w:rsidR="009C4C1B" w:rsidRDefault="00520EA5" w:rsidP="009C4C1B">
            <w:pPr>
              <w:autoSpaceDE w:val="0"/>
              <w:autoSpaceDN w:val="0"/>
              <w:adjustRightInd w:val="0"/>
              <w:ind w:firstLine="0"/>
              <w:jc w:val="left"/>
              <w:rPr>
                <w:color w:val="000000"/>
                <w:sz w:val="24"/>
                <w:szCs w:val="24"/>
              </w:rPr>
            </w:pPr>
            <w:r w:rsidRPr="00520EA5">
              <w:rPr>
                <w:color w:val="000000"/>
                <w:sz w:val="24"/>
                <w:szCs w:val="24"/>
              </w:rPr>
              <w:t>Наименов</w:t>
            </w:r>
            <w:r w:rsidRPr="00520EA5">
              <w:rPr>
                <w:color w:val="000000"/>
                <w:sz w:val="24"/>
                <w:szCs w:val="24"/>
              </w:rPr>
              <w:t>а</w:t>
            </w:r>
            <w:r w:rsidRPr="00520EA5">
              <w:rPr>
                <w:color w:val="000000"/>
                <w:sz w:val="24"/>
                <w:szCs w:val="24"/>
              </w:rPr>
              <w:t xml:space="preserve">ние </w:t>
            </w:r>
          </w:p>
          <w:p w:rsidR="009C4C1B" w:rsidRDefault="00520EA5" w:rsidP="009C4C1B">
            <w:pPr>
              <w:autoSpaceDE w:val="0"/>
              <w:autoSpaceDN w:val="0"/>
              <w:adjustRightInd w:val="0"/>
              <w:ind w:firstLine="0"/>
              <w:jc w:val="left"/>
              <w:rPr>
                <w:color w:val="000000"/>
                <w:sz w:val="24"/>
                <w:szCs w:val="24"/>
              </w:rPr>
            </w:pPr>
            <w:r w:rsidRPr="00520EA5">
              <w:rPr>
                <w:color w:val="000000"/>
                <w:sz w:val="24"/>
                <w:szCs w:val="24"/>
              </w:rPr>
              <w:t>ко</w:t>
            </w:r>
            <w:r w:rsidR="009C4C1B">
              <w:rPr>
                <w:color w:val="000000"/>
                <w:sz w:val="24"/>
                <w:szCs w:val="24"/>
              </w:rPr>
              <w:t>н</w:t>
            </w:r>
            <w:r w:rsidRPr="00520EA5">
              <w:rPr>
                <w:color w:val="000000"/>
                <w:sz w:val="24"/>
                <w:szCs w:val="24"/>
              </w:rPr>
              <w:t xml:space="preserve">трольного </w:t>
            </w:r>
          </w:p>
          <w:p w:rsidR="00520EA5" w:rsidRPr="00520EA5" w:rsidRDefault="00520EA5" w:rsidP="009C4C1B">
            <w:pPr>
              <w:autoSpaceDE w:val="0"/>
              <w:autoSpaceDN w:val="0"/>
              <w:adjustRightInd w:val="0"/>
              <w:ind w:firstLine="0"/>
              <w:jc w:val="left"/>
              <w:rPr>
                <w:color w:val="000000"/>
                <w:sz w:val="24"/>
                <w:szCs w:val="24"/>
              </w:rPr>
            </w:pPr>
            <w:r w:rsidRPr="00520EA5">
              <w:rPr>
                <w:color w:val="000000"/>
                <w:sz w:val="24"/>
                <w:szCs w:val="24"/>
              </w:rPr>
              <w:t>события пр</w:t>
            </w:r>
            <w:r w:rsidRPr="00520EA5">
              <w:rPr>
                <w:color w:val="000000"/>
                <w:sz w:val="24"/>
                <w:szCs w:val="24"/>
              </w:rPr>
              <w:t>о</w:t>
            </w:r>
            <w:r w:rsidRPr="00520EA5">
              <w:rPr>
                <w:color w:val="000000"/>
                <w:sz w:val="24"/>
                <w:szCs w:val="24"/>
              </w:rPr>
              <w:t>гра</w:t>
            </w:r>
            <w:r w:rsidR="009C4C1B">
              <w:rPr>
                <w:color w:val="000000"/>
                <w:sz w:val="24"/>
                <w:szCs w:val="24"/>
              </w:rPr>
              <w:t>м</w:t>
            </w:r>
            <w:r w:rsidRPr="00520EA5">
              <w:rPr>
                <w:color w:val="000000"/>
                <w:sz w:val="24"/>
                <w:szCs w:val="24"/>
              </w:rPr>
              <w:t>мы</w:t>
            </w:r>
          </w:p>
        </w:tc>
        <w:tc>
          <w:tcPr>
            <w:tcW w:w="1843" w:type="dxa"/>
            <w:vMerge w:val="restart"/>
          </w:tcPr>
          <w:p w:rsidR="00520EA5" w:rsidRPr="00520EA5" w:rsidRDefault="00520EA5" w:rsidP="000A2D4C">
            <w:pPr>
              <w:autoSpaceDE w:val="0"/>
              <w:autoSpaceDN w:val="0"/>
              <w:adjustRightInd w:val="0"/>
              <w:ind w:left="-132" w:right="-84" w:firstLine="0"/>
              <w:jc w:val="center"/>
              <w:rPr>
                <w:color w:val="000000"/>
                <w:sz w:val="24"/>
                <w:szCs w:val="24"/>
              </w:rPr>
            </w:pPr>
            <w:r w:rsidRPr="00520EA5">
              <w:rPr>
                <w:color w:val="000000"/>
                <w:sz w:val="24"/>
                <w:szCs w:val="24"/>
              </w:rPr>
              <w:t>Статус</w:t>
            </w:r>
          </w:p>
        </w:tc>
        <w:tc>
          <w:tcPr>
            <w:tcW w:w="3402" w:type="dxa"/>
            <w:vMerge w:val="restart"/>
          </w:tcPr>
          <w:p w:rsidR="00520EA5" w:rsidRPr="00520EA5" w:rsidRDefault="00520EA5" w:rsidP="000A2D4C">
            <w:pPr>
              <w:autoSpaceDE w:val="0"/>
              <w:autoSpaceDN w:val="0"/>
              <w:adjustRightInd w:val="0"/>
              <w:ind w:firstLine="0"/>
              <w:jc w:val="center"/>
              <w:rPr>
                <w:color w:val="000000"/>
                <w:sz w:val="24"/>
                <w:szCs w:val="24"/>
              </w:rPr>
            </w:pPr>
            <w:r w:rsidRPr="00520EA5">
              <w:rPr>
                <w:color w:val="000000"/>
                <w:sz w:val="24"/>
                <w:szCs w:val="24"/>
              </w:rPr>
              <w:t>Ответственный исполнитель</w:t>
            </w:r>
          </w:p>
        </w:tc>
        <w:tc>
          <w:tcPr>
            <w:tcW w:w="8758" w:type="dxa"/>
            <w:gridSpan w:val="20"/>
          </w:tcPr>
          <w:p w:rsidR="00520EA5" w:rsidRPr="00520EA5" w:rsidRDefault="00520EA5" w:rsidP="004E07BE">
            <w:pPr>
              <w:autoSpaceDE w:val="0"/>
              <w:autoSpaceDN w:val="0"/>
              <w:adjustRightInd w:val="0"/>
              <w:ind w:firstLine="0"/>
              <w:jc w:val="center"/>
              <w:rPr>
                <w:color w:val="000000"/>
                <w:sz w:val="24"/>
                <w:szCs w:val="24"/>
              </w:rPr>
            </w:pPr>
            <w:r w:rsidRPr="00520EA5">
              <w:rPr>
                <w:color w:val="000000"/>
                <w:sz w:val="24"/>
                <w:szCs w:val="24"/>
              </w:rPr>
              <w:t xml:space="preserve">Срок наступления контрольного события (дата) </w:t>
            </w:r>
          </w:p>
        </w:tc>
      </w:tr>
      <w:tr w:rsidR="003B3623" w:rsidRPr="00520EA5" w:rsidTr="00421F9A">
        <w:trPr>
          <w:trHeight w:val="295"/>
          <w:jc w:val="center"/>
        </w:trPr>
        <w:tc>
          <w:tcPr>
            <w:tcW w:w="1705" w:type="dxa"/>
            <w:vMerge/>
          </w:tcPr>
          <w:p w:rsidR="00520EA5" w:rsidRPr="00520EA5" w:rsidRDefault="00520EA5" w:rsidP="004E07BE">
            <w:pPr>
              <w:autoSpaceDE w:val="0"/>
              <w:autoSpaceDN w:val="0"/>
              <w:adjustRightInd w:val="0"/>
              <w:ind w:firstLine="0"/>
              <w:jc w:val="center"/>
              <w:rPr>
                <w:color w:val="000000"/>
                <w:sz w:val="24"/>
                <w:szCs w:val="24"/>
              </w:rPr>
            </w:pPr>
          </w:p>
        </w:tc>
        <w:tc>
          <w:tcPr>
            <w:tcW w:w="1843" w:type="dxa"/>
            <w:vMerge/>
          </w:tcPr>
          <w:p w:rsidR="00520EA5" w:rsidRPr="00520EA5" w:rsidRDefault="00520EA5" w:rsidP="004E07BE">
            <w:pPr>
              <w:autoSpaceDE w:val="0"/>
              <w:autoSpaceDN w:val="0"/>
              <w:adjustRightInd w:val="0"/>
              <w:ind w:firstLine="0"/>
              <w:jc w:val="center"/>
              <w:rPr>
                <w:color w:val="000000"/>
                <w:sz w:val="24"/>
                <w:szCs w:val="24"/>
              </w:rPr>
            </w:pPr>
          </w:p>
        </w:tc>
        <w:tc>
          <w:tcPr>
            <w:tcW w:w="3402" w:type="dxa"/>
            <w:vMerge/>
          </w:tcPr>
          <w:p w:rsidR="00520EA5" w:rsidRPr="00520EA5" w:rsidRDefault="00520EA5" w:rsidP="004E07BE">
            <w:pPr>
              <w:autoSpaceDE w:val="0"/>
              <w:autoSpaceDN w:val="0"/>
              <w:adjustRightInd w:val="0"/>
              <w:ind w:firstLine="0"/>
              <w:jc w:val="center"/>
              <w:rPr>
                <w:color w:val="000000"/>
                <w:sz w:val="24"/>
                <w:szCs w:val="24"/>
              </w:rPr>
            </w:pPr>
          </w:p>
        </w:tc>
        <w:tc>
          <w:tcPr>
            <w:tcW w:w="1985" w:type="dxa"/>
            <w:gridSpan w:val="4"/>
          </w:tcPr>
          <w:p w:rsidR="00520EA5" w:rsidRPr="00520EA5" w:rsidRDefault="00520EA5" w:rsidP="00520EA5">
            <w:pPr>
              <w:autoSpaceDE w:val="0"/>
              <w:autoSpaceDN w:val="0"/>
              <w:adjustRightInd w:val="0"/>
              <w:ind w:firstLine="0"/>
              <w:jc w:val="center"/>
              <w:rPr>
                <w:color w:val="000000"/>
                <w:sz w:val="24"/>
                <w:szCs w:val="24"/>
              </w:rPr>
            </w:pPr>
            <w:r w:rsidRPr="00520EA5">
              <w:rPr>
                <w:color w:val="000000"/>
                <w:sz w:val="24"/>
                <w:szCs w:val="24"/>
              </w:rPr>
              <w:t>201</w:t>
            </w:r>
            <w:r>
              <w:rPr>
                <w:color w:val="000000"/>
                <w:sz w:val="24"/>
                <w:szCs w:val="24"/>
              </w:rPr>
              <w:t>8</w:t>
            </w:r>
            <w:r w:rsidRPr="00520EA5">
              <w:rPr>
                <w:color w:val="000000"/>
                <w:sz w:val="24"/>
                <w:szCs w:val="24"/>
              </w:rPr>
              <w:t xml:space="preserve"> год</w:t>
            </w:r>
          </w:p>
        </w:tc>
        <w:tc>
          <w:tcPr>
            <w:tcW w:w="1701" w:type="dxa"/>
            <w:gridSpan w:val="4"/>
          </w:tcPr>
          <w:p w:rsidR="00520EA5" w:rsidRPr="00520EA5" w:rsidRDefault="00520EA5" w:rsidP="00520EA5">
            <w:pPr>
              <w:autoSpaceDE w:val="0"/>
              <w:autoSpaceDN w:val="0"/>
              <w:adjustRightInd w:val="0"/>
              <w:ind w:firstLine="0"/>
              <w:jc w:val="center"/>
              <w:rPr>
                <w:color w:val="000000"/>
                <w:sz w:val="24"/>
                <w:szCs w:val="24"/>
              </w:rPr>
            </w:pPr>
            <w:r w:rsidRPr="00520EA5">
              <w:rPr>
                <w:color w:val="000000"/>
                <w:sz w:val="24"/>
                <w:szCs w:val="24"/>
              </w:rPr>
              <w:t>201</w:t>
            </w:r>
            <w:r>
              <w:rPr>
                <w:color w:val="000000"/>
                <w:sz w:val="24"/>
                <w:szCs w:val="24"/>
              </w:rPr>
              <w:t>9</w:t>
            </w:r>
            <w:r w:rsidRPr="00520EA5">
              <w:rPr>
                <w:color w:val="000000"/>
                <w:sz w:val="24"/>
                <w:szCs w:val="24"/>
              </w:rPr>
              <w:t xml:space="preserve"> год</w:t>
            </w:r>
          </w:p>
        </w:tc>
        <w:tc>
          <w:tcPr>
            <w:tcW w:w="1701" w:type="dxa"/>
            <w:gridSpan w:val="4"/>
          </w:tcPr>
          <w:p w:rsidR="00520EA5" w:rsidRPr="00520EA5" w:rsidRDefault="003B3623" w:rsidP="003B3623">
            <w:pPr>
              <w:autoSpaceDE w:val="0"/>
              <w:autoSpaceDN w:val="0"/>
              <w:adjustRightInd w:val="0"/>
              <w:ind w:firstLine="0"/>
              <w:jc w:val="center"/>
              <w:rPr>
                <w:color w:val="000000"/>
                <w:sz w:val="24"/>
                <w:szCs w:val="24"/>
              </w:rPr>
            </w:pPr>
            <w:r w:rsidRPr="00520EA5">
              <w:rPr>
                <w:color w:val="000000"/>
                <w:sz w:val="24"/>
                <w:szCs w:val="24"/>
              </w:rPr>
              <w:t>20</w:t>
            </w:r>
            <w:r>
              <w:rPr>
                <w:color w:val="000000"/>
                <w:sz w:val="24"/>
                <w:szCs w:val="24"/>
              </w:rPr>
              <w:t>20</w:t>
            </w:r>
            <w:r w:rsidRPr="00520EA5">
              <w:rPr>
                <w:color w:val="000000"/>
                <w:sz w:val="24"/>
                <w:szCs w:val="24"/>
              </w:rPr>
              <w:t xml:space="preserve"> год</w:t>
            </w:r>
          </w:p>
        </w:tc>
        <w:tc>
          <w:tcPr>
            <w:tcW w:w="1701" w:type="dxa"/>
            <w:gridSpan w:val="4"/>
          </w:tcPr>
          <w:p w:rsidR="00520EA5" w:rsidRPr="00520EA5" w:rsidRDefault="00520EA5" w:rsidP="00520EA5">
            <w:pPr>
              <w:autoSpaceDE w:val="0"/>
              <w:autoSpaceDN w:val="0"/>
              <w:adjustRightInd w:val="0"/>
              <w:ind w:firstLine="0"/>
              <w:jc w:val="center"/>
              <w:rPr>
                <w:color w:val="000000"/>
                <w:sz w:val="24"/>
                <w:szCs w:val="24"/>
              </w:rPr>
            </w:pPr>
            <w:r w:rsidRPr="00520EA5">
              <w:rPr>
                <w:color w:val="000000"/>
                <w:sz w:val="24"/>
                <w:szCs w:val="24"/>
              </w:rPr>
              <w:t>20</w:t>
            </w:r>
            <w:r>
              <w:rPr>
                <w:color w:val="000000"/>
                <w:sz w:val="24"/>
                <w:szCs w:val="24"/>
              </w:rPr>
              <w:t>21</w:t>
            </w:r>
            <w:r w:rsidRPr="00520EA5">
              <w:rPr>
                <w:color w:val="000000"/>
                <w:sz w:val="24"/>
                <w:szCs w:val="24"/>
              </w:rPr>
              <w:t xml:space="preserve"> год</w:t>
            </w:r>
          </w:p>
        </w:tc>
        <w:tc>
          <w:tcPr>
            <w:tcW w:w="1670" w:type="dxa"/>
            <w:gridSpan w:val="4"/>
          </w:tcPr>
          <w:p w:rsidR="00520EA5" w:rsidRPr="00520EA5" w:rsidRDefault="00520EA5" w:rsidP="00520EA5">
            <w:pPr>
              <w:autoSpaceDE w:val="0"/>
              <w:autoSpaceDN w:val="0"/>
              <w:adjustRightInd w:val="0"/>
              <w:ind w:firstLine="0"/>
              <w:jc w:val="center"/>
              <w:rPr>
                <w:color w:val="000000"/>
                <w:sz w:val="24"/>
                <w:szCs w:val="24"/>
              </w:rPr>
            </w:pPr>
            <w:r w:rsidRPr="00520EA5">
              <w:rPr>
                <w:color w:val="000000"/>
                <w:sz w:val="24"/>
                <w:szCs w:val="24"/>
              </w:rPr>
              <w:t>20</w:t>
            </w:r>
            <w:r>
              <w:rPr>
                <w:color w:val="000000"/>
                <w:sz w:val="24"/>
                <w:szCs w:val="24"/>
              </w:rPr>
              <w:t>22</w:t>
            </w:r>
            <w:r w:rsidRPr="00520EA5">
              <w:rPr>
                <w:color w:val="000000"/>
                <w:sz w:val="24"/>
                <w:szCs w:val="24"/>
              </w:rPr>
              <w:t xml:space="preserve"> год</w:t>
            </w:r>
          </w:p>
        </w:tc>
      </w:tr>
      <w:tr w:rsidR="00421F9A" w:rsidRPr="00520EA5" w:rsidTr="00421F9A">
        <w:trPr>
          <w:cantSplit/>
          <w:trHeight w:val="1740"/>
          <w:jc w:val="center"/>
        </w:trPr>
        <w:tc>
          <w:tcPr>
            <w:tcW w:w="1705" w:type="dxa"/>
            <w:vMerge/>
          </w:tcPr>
          <w:p w:rsidR="003B3623" w:rsidRPr="00520EA5" w:rsidRDefault="003B3623" w:rsidP="004E07BE">
            <w:pPr>
              <w:autoSpaceDE w:val="0"/>
              <w:autoSpaceDN w:val="0"/>
              <w:adjustRightInd w:val="0"/>
              <w:ind w:firstLine="0"/>
              <w:jc w:val="center"/>
              <w:rPr>
                <w:color w:val="000000"/>
                <w:sz w:val="24"/>
                <w:szCs w:val="24"/>
              </w:rPr>
            </w:pPr>
          </w:p>
        </w:tc>
        <w:tc>
          <w:tcPr>
            <w:tcW w:w="1843" w:type="dxa"/>
            <w:vMerge/>
          </w:tcPr>
          <w:p w:rsidR="003B3623" w:rsidRPr="00520EA5" w:rsidRDefault="003B3623" w:rsidP="004E07BE">
            <w:pPr>
              <w:autoSpaceDE w:val="0"/>
              <w:autoSpaceDN w:val="0"/>
              <w:adjustRightInd w:val="0"/>
              <w:ind w:firstLine="0"/>
              <w:jc w:val="center"/>
              <w:rPr>
                <w:color w:val="000000"/>
                <w:sz w:val="24"/>
                <w:szCs w:val="24"/>
              </w:rPr>
            </w:pPr>
          </w:p>
        </w:tc>
        <w:tc>
          <w:tcPr>
            <w:tcW w:w="3402" w:type="dxa"/>
            <w:vMerge/>
          </w:tcPr>
          <w:p w:rsidR="003B3623" w:rsidRPr="00520EA5" w:rsidRDefault="003B3623" w:rsidP="004E07BE">
            <w:pPr>
              <w:autoSpaceDE w:val="0"/>
              <w:autoSpaceDN w:val="0"/>
              <w:adjustRightInd w:val="0"/>
              <w:ind w:firstLine="0"/>
              <w:jc w:val="center"/>
              <w:rPr>
                <w:color w:val="000000"/>
                <w:sz w:val="24"/>
                <w:szCs w:val="24"/>
              </w:rPr>
            </w:pPr>
          </w:p>
        </w:tc>
        <w:tc>
          <w:tcPr>
            <w:tcW w:w="567" w:type="dxa"/>
            <w:textDirection w:val="btLr"/>
          </w:tcPr>
          <w:p w:rsidR="003B3623" w:rsidRPr="00520EA5" w:rsidRDefault="003B3623" w:rsidP="00520EA5">
            <w:pPr>
              <w:autoSpaceDE w:val="0"/>
              <w:autoSpaceDN w:val="0"/>
              <w:adjustRightInd w:val="0"/>
              <w:ind w:left="113" w:right="113" w:firstLine="0"/>
              <w:jc w:val="center"/>
              <w:rPr>
                <w:color w:val="000000"/>
                <w:sz w:val="24"/>
                <w:szCs w:val="24"/>
              </w:rPr>
            </w:pPr>
            <w:r w:rsidRPr="00520EA5">
              <w:rPr>
                <w:color w:val="000000"/>
                <w:sz w:val="24"/>
                <w:szCs w:val="24"/>
              </w:rPr>
              <w:t>I квартал</w:t>
            </w:r>
          </w:p>
        </w:tc>
        <w:tc>
          <w:tcPr>
            <w:tcW w:w="425" w:type="dxa"/>
            <w:textDirection w:val="btLr"/>
          </w:tcPr>
          <w:p w:rsidR="003B3623" w:rsidRPr="00520EA5" w:rsidRDefault="003B3623" w:rsidP="00520EA5">
            <w:pPr>
              <w:autoSpaceDE w:val="0"/>
              <w:autoSpaceDN w:val="0"/>
              <w:adjustRightInd w:val="0"/>
              <w:ind w:left="113" w:right="113" w:firstLine="0"/>
              <w:jc w:val="center"/>
              <w:rPr>
                <w:color w:val="000000"/>
                <w:sz w:val="24"/>
                <w:szCs w:val="24"/>
              </w:rPr>
            </w:pPr>
            <w:r w:rsidRPr="00520EA5">
              <w:rPr>
                <w:color w:val="000000"/>
                <w:sz w:val="24"/>
                <w:szCs w:val="24"/>
              </w:rPr>
              <w:t>II квартал</w:t>
            </w:r>
          </w:p>
        </w:tc>
        <w:tc>
          <w:tcPr>
            <w:tcW w:w="567" w:type="dxa"/>
            <w:textDirection w:val="btLr"/>
          </w:tcPr>
          <w:p w:rsidR="003B3623" w:rsidRPr="00520EA5" w:rsidRDefault="003B3623" w:rsidP="00520EA5">
            <w:pPr>
              <w:autoSpaceDE w:val="0"/>
              <w:autoSpaceDN w:val="0"/>
              <w:adjustRightInd w:val="0"/>
              <w:ind w:left="113" w:right="113" w:firstLine="0"/>
              <w:jc w:val="center"/>
              <w:rPr>
                <w:color w:val="000000"/>
                <w:sz w:val="24"/>
                <w:szCs w:val="24"/>
              </w:rPr>
            </w:pPr>
            <w:r w:rsidRPr="00520EA5">
              <w:rPr>
                <w:color w:val="000000"/>
                <w:sz w:val="24"/>
                <w:szCs w:val="24"/>
              </w:rPr>
              <w:t>III квартал</w:t>
            </w:r>
          </w:p>
        </w:tc>
        <w:tc>
          <w:tcPr>
            <w:tcW w:w="426" w:type="dxa"/>
            <w:textDirection w:val="btLr"/>
          </w:tcPr>
          <w:p w:rsidR="003B3623" w:rsidRPr="00520EA5" w:rsidRDefault="003B3623" w:rsidP="00520EA5">
            <w:pPr>
              <w:autoSpaceDE w:val="0"/>
              <w:autoSpaceDN w:val="0"/>
              <w:adjustRightInd w:val="0"/>
              <w:ind w:left="113" w:right="113" w:firstLine="0"/>
              <w:jc w:val="center"/>
              <w:rPr>
                <w:color w:val="000000"/>
                <w:sz w:val="24"/>
                <w:szCs w:val="24"/>
              </w:rPr>
            </w:pPr>
            <w:r w:rsidRPr="00520EA5">
              <w:rPr>
                <w:color w:val="000000"/>
                <w:sz w:val="24"/>
                <w:szCs w:val="24"/>
              </w:rPr>
              <w:t>IV квартал</w:t>
            </w:r>
          </w:p>
        </w:tc>
        <w:tc>
          <w:tcPr>
            <w:tcW w:w="425" w:type="dxa"/>
            <w:textDirection w:val="btLr"/>
          </w:tcPr>
          <w:p w:rsidR="003B3623" w:rsidRPr="00520EA5" w:rsidRDefault="003B3623" w:rsidP="002A3D07">
            <w:pPr>
              <w:autoSpaceDE w:val="0"/>
              <w:autoSpaceDN w:val="0"/>
              <w:adjustRightInd w:val="0"/>
              <w:ind w:left="113" w:right="113" w:firstLine="0"/>
              <w:jc w:val="center"/>
              <w:rPr>
                <w:color w:val="000000"/>
                <w:sz w:val="24"/>
                <w:szCs w:val="24"/>
              </w:rPr>
            </w:pPr>
            <w:r w:rsidRPr="00520EA5">
              <w:rPr>
                <w:color w:val="000000"/>
                <w:sz w:val="24"/>
                <w:szCs w:val="24"/>
              </w:rPr>
              <w:t>I квартал</w:t>
            </w:r>
          </w:p>
        </w:tc>
        <w:tc>
          <w:tcPr>
            <w:tcW w:w="425" w:type="dxa"/>
            <w:textDirection w:val="btLr"/>
          </w:tcPr>
          <w:p w:rsidR="003B3623" w:rsidRPr="00520EA5" w:rsidRDefault="003B3623" w:rsidP="002A3D07">
            <w:pPr>
              <w:autoSpaceDE w:val="0"/>
              <w:autoSpaceDN w:val="0"/>
              <w:adjustRightInd w:val="0"/>
              <w:ind w:left="113" w:right="113" w:firstLine="0"/>
              <w:jc w:val="center"/>
              <w:rPr>
                <w:color w:val="000000"/>
                <w:sz w:val="24"/>
                <w:szCs w:val="24"/>
              </w:rPr>
            </w:pPr>
            <w:r w:rsidRPr="00520EA5">
              <w:rPr>
                <w:color w:val="000000"/>
                <w:sz w:val="24"/>
                <w:szCs w:val="24"/>
              </w:rPr>
              <w:t>II квартал</w:t>
            </w:r>
          </w:p>
        </w:tc>
        <w:tc>
          <w:tcPr>
            <w:tcW w:w="425" w:type="dxa"/>
            <w:textDirection w:val="btLr"/>
          </w:tcPr>
          <w:p w:rsidR="003B3623" w:rsidRPr="00520EA5" w:rsidRDefault="003B3623" w:rsidP="002A3D07">
            <w:pPr>
              <w:autoSpaceDE w:val="0"/>
              <w:autoSpaceDN w:val="0"/>
              <w:adjustRightInd w:val="0"/>
              <w:ind w:left="113" w:right="113" w:firstLine="0"/>
              <w:jc w:val="center"/>
              <w:rPr>
                <w:color w:val="000000"/>
                <w:sz w:val="24"/>
                <w:szCs w:val="24"/>
              </w:rPr>
            </w:pPr>
            <w:r w:rsidRPr="00520EA5">
              <w:rPr>
                <w:color w:val="000000"/>
                <w:sz w:val="24"/>
                <w:szCs w:val="24"/>
              </w:rPr>
              <w:t>III квартал</w:t>
            </w:r>
          </w:p>
        </w:tc>
        <w:tc>
          <w:tcPr>
            <w:tcW w:w="426" w:type="dxa"/>
            <w:textDirection w:val="btLr"/>
          </w:tcPr>
          <w:p w:rsidR="003B3623" w:rsidRPr="00520EA5" w:rsidRDefault="003B3623" w:rsidP="002A3D07">
            <w:pPr>
              <w:autoSpaceDE w:val="0"/>
              <w:autoSpaceDN w:val="0"/>
              <w:adjustRightInd w:val="0"/>
              <w:ind w:left="113" w:right="113" w:firstLine="0"/>
              <w:jc w:val="center"/>
              <w:rPr>
                <w:color w:val="000000"/>
                <w:sz w:val="24"/>
                <w:szCs w:val="24"/>
              </w:rPr>
            </w:pPr>
            <w:r w:rsidRPr="00520EA5">
              <w:rPr>
                <w:color w:val="000000"/>
                <w:sz w:val="24"/>
                <w:szCs w:val="24"/>
              </w:rPr>
              <w:t>IV квартал</w:t>
            </w:r>
          </w:p>
        </w:tc>
        <w:tc>
          <w:tcPr>
            <w:tcW w:w="425" w:type="dxa"/>
            <w:textDirection w:val="btLr"/>
          </w:tcPr>
          <w:p w:rsidR="003B3623" w:rsidRPr="00520EA5" w:rsidRDefault="003B3623" w:rsidP="002A3D07">
            <w:pPr>
              <w:autoSpaceDE w:val="0"/>
              <w:autoSpaceDN w:val="0"/>
              <w:adjustRightInd w:val="0"/>
              <w:ind w:left="113" w:right="113" w:firstLine="0"/>
              <w:jc w:val="center"/>
              <w:rPr>
                <w:color w:val="000000"/>
                <w:sz w:val="24"/>
                <w:szCs w:val="24"/>
              </w:rPr>
            </w:pPr>
            <w:r w:rsidRPr="00520EA5">
              <w:rPr>
                <w:color w:val="000000"/>
                <w:sz w:val="24"/>
                <w:szCs w:val="24"/>
              </w:rPr>
              <w:t>I квартал</w:t>
            </w:r>
          </w:p>
        </w:tc>
        <w:tc>
          <w:tcPr>
            <w:tcW w:w="425" w:type="dxa"/>
            <w:textDirection w:val="btLr"/>
          </w:tcPr>
          <w:p w:rsidR="003B3623" w:rsidRPr="00520EA5" w:rsidRDefault="003B3623" w:rsidP="002A3D07">
            <w:pPr>
              <w:autoSpaceDE w:val="0"/>
              <w:autoSpaceDN w:val="0"/>
              <w:adjustRightInd w:val="0"/>
              <w:ind w:left="113" w:right="113" w:firstLine="0"/>
              <w:jc w:val="center"/>
              <w:rPr>
                <w:color w:val="000000"/>
                <w:sz w:val="24"/>
                <w:szCs w:val="24"/>
              </w:rPr>
            </w:pPr>
            <w:r w:rsidRPr="00520EA5">
              <w:rPr>
                <w:color w:val="000000"/>
                <w:sz w:val="24"/>
                <w:szCs w:val="24"/>
              </w:rPr>
              <w:t>II квартал</w:t>
            </w:r>
          </w:p>
        </w:tc>
        <w:tc>
          <w:tcPr>
            <w:tcW w:w="425" w:type="dxa"/>
            <w:textDirection w:val="btLr"/>
          </w:tcPr>
          <w:p w:rsidR="003B3623" w:rsidRPr="00520EA5" w:rsidRDefault="003B3623" w:rsidP="002A3D07">
            <w:pPr>
              <w:autoSpaceDE w:val="0"/>
              <w:autoSpaceDN w:val="0"/>
              <w:adjustRightInd w:val="0"/>
              <w:ind w:left="113" w:right="113" w:firstLine="0"/>
              <w:jc w:val="center"/>
              <w:rPr>
                <w:color w:val="000000"/>
                <w:sz w:val="24"/>
                <w:szCs w:val="24"/>
              </w:rPr>
            </w:pPr>
            <w:r w:rsidRPr="00520EA5">
              <w:rPr>
                <w:color w:val="000000"/>
                <w:sz w:val="24"/>
                <w:szCs w:val="24"/>
              </w:rPr>
              <w:t>III квартал</w:t>
            </w:r>
          </w:p>
        </w:tc>
        <w:tc>
          <w:tcPr>
            <w:tcW w:w="426" w:type="dxa"/>
            <w:textDirection w:val="btLr"/>
          </w:tcPr>
          <w:p w:rsidR="003B3623" w:rsidRPr="003B3623" w:rsidRDefault="003B3623" w:rsidP="002A3D07">
            <w:pPr>
              <w:autoSpaceDE w:val="0"/>
              <w:autoSpaceDN w:val="0"/>
              <w:adjustRightInd w:val="0"/>
              <w:ind w:left="113" w:right="113" w:firstLine="0"/>
              <w:jc w:val="center"/>
              <w:rPr>
                <w:color w:val="000000"/>
                <w:sz w:val="24"/>
                <w:szCs w:val="24"/>
              </w:rPr>
            </w:pPr>
            <w:r w:rsidRPr="003B3623">
              <w:rPr>
                <w:color w:val="000000"/>
                <w:sz w:val="24"/>
                <w:szCs w:val="24"/>
              </w:rPr>
              <w:t>IV квартал</w:t>
            </w:r>
          </w:p>
        </w:tc>
        <w:tc>
          <w:tcPr>
            <w:tcW w:w="425" w:type="dxa"/>
            <w:textDirection w:val="btLr"/>
          </w:tcPr>
          <w:p w:rsidR="003B3623" w:rsidRPr="00520EA5" w:rsidRDefault="003B3623" w:rsidP="002A3D07">
            <w:pPr>
              <w:autoSpaceDE w:val="0"/>
              <w:autoSpaceDN w:val="0"/>
              <w:adjustRightInd w:val="0"/>
              <w:ind w:left="113" w:right="113" w:firstLine="0"/>
              <w:jc w:val="center"/>
              <w:rPr>
                <w:color w:val="000000"/>
                <w:sz w:val="24"/>
                <w:szCs w:val="24"/>
              </w:rPr>
            </w:pPr>
            <w:r w:rsidRPr="00520EA5">
              <w:rPr>
                <w:color w:val="000000"/>
                <w:sz w:val="24"/>
                <w:szCs w:val="24"/>
              </w:rPr>
              <w:t>I квартал</w:t>
            </w:r>
          </w:p>
        </w:tc>
        <w:tc>
          <w:tcPr>
            <w:tcW w:w="425" w:type="dxa"/>
            <w:textDirection w:val="btLr"/>
          </w:tcPr>
          <w:p w:rsidR="003B3623" w:rsidRPr="00520EA5" w:rsidRDefault="003B3623" w:rsidP="002A3D07">
            <w:pPr>
              <w:autoSpaceDE w:val="0"/>
              <w:autoSpaceDN w:val="0"/>
              <w:adjustRightInd w:val="0"/>
              <w:ind w:left="113" w:right="113" w:firstLine="0"/>
              <w:jc w:val="center"/>
              <w:rPr>
                <w:color w:val="000000"/>
                <w:sz w:val="24"/>
                <w:szCs w:val="24"/>
              </w:rPr>
            </w:pPr>
            <w:r w:rsidRPr="00520EA5">
              <w:rPr>
                <w:color w:val="000000"/>
                <w:sz w:val="24"/>
                <w:szCs w:val="24"/>
              </w:rPr>
              <w:t>II квартал</w:t>
            </w:r>
          </w:p>
        </w:tc>
        <w:tc>
          <w:tcPr>
            <w:tcW w:w="425" w:type="dxa"/>
            <w:textDirection w:val="btLr"/>
          </w:tcPr>
          <w:p w:rsidR="003B3623" w:rsidRPr="00520EA5" w:rsidRDefault="003B3623" w:rsidP="002A3D07">
            <w:pPr>
              <w:autoSpaceDE w:val="0"/>
              <w:autoSpaceDN w:val="0"/>
              <w:adjustRightInd w:val="0"/>
              <w:ind w:left="113" w:right="113" w:firstLine="0"/>
              <w:jc w:val="center"/>
              <w:rPr>
                <w:color w:val="000000"/>
                <w:sz w:val="24"/>
                <w:szCs w:val="24"/>
              </w:rPr>
            </w:pPr>
            <w:r w:rsidRPr="00520EA5">
              <w:rPr>
                <w:color w:val="000000"/>
                <w:sz w:val="24"/>
                <w:szCs w:val="24"/>
              </w:rPr>
              <w:t>III квартал</w:t>
            </w:r>
          </w:p>
        </w:tc>
        <w:tc>
          <w:tcPr>
            <w:tcW w:w="426" w:type="dxa"/>
            <w:textDirection w:val="btLr"/>
          </w:tcPr>
          <w:p w:rsidR="003B3623" w:rsidRPr="003B3623" w:rsidRDefault="003B3623" w:rsidP="002A3D07">
            <w:pPr>
              <w:autoSpaceDE w:val="0"/>
              <w:autoSpaceDN w:val="0"/>
              <w:adjustRightInd w:val="0"/>
              <w:ind w:left="113" w:right="113" w:firstLine="0"/>
              <w:jc w:val="center"/>
              <w:rPr>
                <w:color w:val="000000"/>
                <w:sz w:val="24"/>
                <w:szCs w:val="24"/>
              </w:rPr>
            </w:pPr>
            <w:r w:rsidRPr="003B3623">
              <w:rPr>
                <w:color w:val="000000"/>
                <w:sz w:val="24"/>
                <w:szCs w:val="24"/>
              </w:rPr>
              <w:t>IV квартал</w:t>
            </w:r>
          </w:p>
        </w:tc>
        <w:tc>
          <w:tcPr>
            <w:tcW w:w="425" w:type="dxa"/>
            <w:textDirection w:val="btLr"/>
          </w:tcPr>
          <w:p w:rsidR="003B3623" w:rsidRPr="00520EA5" w:rsidRDefault="003B3623" w:rsidP="002A3D07">
            <w:pPr>
              <w:autoSpaceDE w:val="0"/>
              <w:autoSpaceDN w:val="0"/>
              <w:adjustRightInd w:val="0"/>
              <w:ind w:left="113" w:right="113" w:firstLine="0"/>
              <w:jc w:val="center"/>
              <w:rPr>
                <w:color w:val="000000"/>
                <w:sz w:val="24"/>
                <w:szCs w:val="24"/>
              </w:rPr>
            </w:pPr>
            <w:r w:rsidRPr="00520EA5">
              <w:rPr>
                <w:color w:val="000000"/>
                <w:sz w:val="24"/>
                <w:szCs w:val="24"/>
              </w:rPr>
              <w:t>I квартал</w:t>
            </w:r>
          </w:p>
        </w:tc>
        <w:tc>
          <w:tcPr>
            <w:tcW w:w="425" w:type="dxa"/>
            <w:textDirection w:val="btLr"/>
          </w:tcPr>
          <w:p w:rsidR="003B3623" w:rsidRPr="00520EA5" w:rsidRDefault="003B3623" w:rsidP="002A3D07">
            <w:pPr>
              <w:autoSpaceDE w:val="0"/>
              <w:autoSpaceDN w:val="0"/>
              <w:adjustRightInd w:val="0"/>
              <w:ind w:left="113" w:right="113" w:firstLine="0"/>
              <w:jc w:val="center"/>
              <w:rPr>
                <w:color w:val="000000"/>
                <w:sz w:val="24"/>
                <w:szCs w:val="24"/>
              </w:rPr>
            </w:pPr>
            <w:r w:rsidRPr="00520EA5">
              <w:rPr>
                <w:color w:val="000000"/>
                <w:sz w:val="24"/>
                <w:szCs w:val="24"/>
              </w:rPr>
              <w:t>II квартал</w:t>
            </w:r>
          </w:p>
        </w:tc>
        <w:tc>
          <w:tcPr>
            <w:tcW w:w="425" w:type="dxa"/>
            <w:textDirection w:val="btLr"/>
          </w:tcPr>
          <w:p w:rsidR="003B3623" w:rsidRPr="00520EA5" w:rsidRDefault="003B3623" w:rsidP="002A3D07">
            <w:pPr>
              <w:autoSpaceDE w:val="0"/>
              <w:autoSpaceDN w:val="0"/>
              <w:adjustRightInd w:val="0"/>
              <w:ind w:left="113" w:right="113" w:firstLine="0"/>
              <w:jc w:val="center"/>
              <w:rPr>
                <w:color w:val="000000"/>
                <w:sz w:val="24"/>
                <w:szCs w:val="24"/>
              </w:rPr>
            </w:pPr>
            <w:r w:rsidRPr="00520EA5">
              <w:rPr>
                <w:color w:val="000000"/>
                <w:sz w:val="24"/>
                <w:szCs w:val="24"/>
              </w:rPr>
              <w:t>III квартал</w:t>
            </w:r>
          </w:p>
        </w:tc>
        <w:tc>
          <w:tcPr>
            <w:tcW w:w="395" w:type="dxa"/>
            <w:textDirection w:val="btLr"/>
          </w:tcPr>
          <w:p w:rsidR="003B3623" w:rsidRPr="003B3623" w:rsidRDefault="003B3623" w:rsidP="002A3D07">
            <w:pPr>
              <w:autoSpaceDE w:val="0"/>
              <w:autoSpaceDN w:val="0"/>
              <w:adjustRightInd w:val="0"/>
              <w:ind w:left="113" w:right="113" w:firstLine="0"/>
              <w:jc w:val="center"/>
              <w:rPr>
                <w:color w:val="000000"/>
                <w:sz w:val="24"/>
                <w:szCs w:val="24"/>
              </w:rPr>
            </w:pPr>
            <w:r w:rsidRPr="003B3623">
              <w:rPr>
                <w:color w:val="000000"/>
                <w:sz w:val="24"/>
                <w:szCs w:val="24"/>
              </w:rPr>
              <w:t>IV квартал</w:t>
            </w:r>
          </w:p>
        </w:tc>
      </w:tr>
      <w:tr w:rsidR="00421F9A" w:rsidRPr="00520EA5" w:rsidTr="00421F9A">
        <w:trPr>
          <w:trHeight w:val="295"/>
          <w:jc w:val="center"/>
        </w:trPr>
        <w:tc>
          <w:tcPr>
            <w:tcW w:w="1705" w:type="dxa"/>
          </w:tcPr>
          <w:p w:rsidR="00B927B8" w:rsidRDefault="003B3623" w:rsidP="009C4C1B">
            <w:pPr>
              <w:autoSpaceDE w:val="0"/>
              <w:autoSpaceDN w:val="0"/>
              <w:adjustRightInd w:val="0"/>
              <w:ind w:firstLine="0"/>
              <w:rPr>
                <w:color w:val="000000"/>
                <w:sz w:val="24"/>
                <w:szCs w:val="24"/>
              </w:rPr>
            </w:pPr>
            <w:r w:rsidRPr="00520EA5">
              <w:rPr>
                <w:color w:val="000000"/>
                <w:sz w:val="24"/>
                <w:szCs w:val="24"/>
              </w:rPr>
              <w:t xml:space="preserve">Контрольное </w:t>
            </w:r>
          </w:p>
          <w:p w:rsidR="003B3623" w:rsidRPr="00520EA5" w:rsidRDefault="003B3623" w:rsidP="00421F9A">
            <w:pPr>
              <w:autoSpaceDE w:val="0"/>
              <w:autoSpaceDN w:val="0"/>
              <w:adjustRightInd w:val="0"/>
              <w:ind w:firstLine="0"/>
              <w:rPr>
                <w:color w:val="000000"/>
                <w:sz w:val="24"/>
                <w:szCs w:val="24"/>
              </w:rPr>
            </w:pPr>
            <w:r w:rsidRPr="00520EA5">
              <w:rPr>
                <w:color w:val="000000"/>
                <w:sz w:val="24"/>
                <w:szCs w:val="24"/>
              </w:rPr>
              <w:t>событие № 1</w:t>
            </w:r>
          </w:p>
        </w:tc>
        <w:tc>
          <w:tcPr>
            <w:tcW w:w="1843" w:type="dxa"/>
          </w:tcPr>
          <w:p w:rsidR="00421F9A" w:rsidRDefault="008820ED" w:rsidP="00421F9A">
            <w:pPr>
              <w:autoSpaceDE w:val="0"/>
              <w:autoSpaceDN w:val="0"/>
              <w:adjustRightInd w:val="0"/>
              <w:ind w:left="-151" w:firstLine="0"/>
              <w:jc w:val="center"/>
              <w:rPr>
                <w:color w:val="000000"/>
                <w:sz w:val="24"/>
                <w:szCs w:val="24"/>
              </w:rPr>
            </w:pPr>
            <w:r>
              <w:rPr>
                <w:color w:val="000000"/>
                <w:sz w:val="24"/>
                <w:szCs w:val="24"/>
              </w:rPr>
              <w:t>Благоуст</w:t>
            </w:r>
            <w:r w:rsidR="00421F9A">
              <w:rPr>
                <w:color w:val="000000"/>
                <w:sz w:val="24"/>
                <w:szCs w:val="24"/>
              </w:rPr>
              <w:t xml:space="preserve">ройство </w:t>
            </w:r>
            <w:r>
              <w:rPr>
                <w:color w:val="000000"/>
                <w:sz w:val="24"/>
                <w:szCs w:val="24"/>
              </w:rPr>
              <w:t>дворовых</w:t>
            </w:r>
          </w:p>
          <w:p w:rsidR="003B3623" w:rsidRPr="00520EA5" w:rsidRDefault="008820ED" w:rsidP="00421F9A">
            <w:pPr>
              <w:autoSpaceDE w:val="0"/>
              <w:autoSpaceDN w:val="0"/>
              <w:adjustRightInd w:val="0"/>
              <w:ind w:left="-151" w:firstLine="0"/>
              <w:jc w:val="center"/>
              <w:rPr>
                <w:color w:val="000000"/>
                <w:sz w:val="24"/>
                <w:szCs w:val="24"/>
              </w:rPr>
            </w:pPr>
            <w:r>
              <w:rPr>
                <w:color w:val="000000"/>
                <w:sz w:val="24"/>
                <w:szCs w:val="24"/>
              </w:rPr>
              <w:t>территорий</w:t>
            </w:r>
          </w:p>
        </w:tc>
        <w:tc>
          <w:tcPr>
            <w:tcW w:w="3402" w:type="dxa"/>
          </w:tcPr>
          <w:p w:rsidR="00421F9A" w:rsidRDefault="00C829E1" w:rsidP="00C829E1">
            <w:pPr>
              <w:autoSpaceDE w:val="0"/>
              <w:autoSpaceDN w:val="0"/>
              <w:adjustRightInd w:val="0"/>
              <w:ind w:firstLine="0"/>
              <w:rPr>
                <w:color w:val="000000"/>
                <w:sz w:val="24"/>
                <w:szCs w:val="24"/>
              </w:rPr>
            </w:pPr>
            <w:r w:rsidRPr="00FC5A6F">
              <w:rPr>
                <w:color w:val="000000"/>
                <w:sz w:val="24"/>
                <w:szCs w:val="24"/>
              </w:rPr>
              <w:t xml:space="preserve">Департамент благоустройства и дорожного хозяйства </w:t>
            </w:r>
          </w:p>
          <w:p w:rsidR="00C829E1" w:rsidRPr="00FC5A6F" w:rsidRDefault="00C829E1" w:rsidP="00C829E1">
            <w:pPr>
              <w:autoSpaceDE w:val="0"/>
              <w:autoSpaceDN w:val="0"/>
              <w:adjustRightInd w:val="0"/>
              <w:ind w:firstLine="0"/>
              <w:rPr>
                <w:color w:val="000000"/>
                <w:sz w:val="24"/>
                <w:szCs w:val="24"/>
              </w:rPr>
            </w:pPr>
            <w:r w:rsidRPr="00FC5A6F">
              <w:rPr>
                <w:color w:val="000000"/>
                <w:sz w:val="24"/>
                <w:szCs w:val="24"/>
              </w:rPr>
              <w:t>администрации города Ни</w:t>
            </w:r>
            <w:r w:rsidRPr="00FC5A6F">
              <w:rPr>
                <w:color w:val="000000"/>
                <w:sz w:val="24"/>
                <w:szCs w:val="24"/>
              </w:rPr>
              <w:t>ж</w:t>
            </w:r>
            <w:r w:rsidRPr="00FC5A6F">
              <w:rPr>
                <w:color w:val="000000"/>
                <w:sz w:val="24"/>
                <w:szCs w:val="24"/>
              </w:rPr>
              <w:t>него Новгорода</w:t>
            </w:r>
          </w:p>
          <w:p w:rsidR="003B3623" w:rsidRPr="00520EA5" w:rsidRDefault="00C829E1" w:rsidP="00421F9A">
            <w:pPr>
              <w:autoSpaceDE w:val="0"/>
              <w:autoSpaceDN w:val="0"/>
              <w:adjustRightInd w:val="0"/>
              <w:ind w:firstLine="0"/>
              <w:rPr>
                <w:color w:val="000000"/>
                <w:sz w:val="24"/>
                <w:szCs w:val="24"/>
              </w:rPr>
            </w:pPr>
            <w:r w:rsidRPr="00FC5A6F">
              <w:rPr>
                <w:color w:val="000000"/>
                <w:sz w:val="24"/>
                <w:szCs w:val="24"/>
              </w:rPr>
              <w:t>Департамент жилья и инж</w:t>
            </w:r>
            <w:r w:rsidRPr="00FC5A6F">
              <w:rPr>
                <w:color w:val="000000"/>
                <w:sz w:val="24"/>
                <w:szCs w:val="24"/>
              </w:rPr>
              <w:t>е</w:t>
            </w:r>
            <w:r w:rsidRPr="00FC5A6F">
              <w:rPr>
                <w:color w:val="000000"/>
                <w:sz w:val="24"/>
                <w:szCs w:val="24"/>
              </w:rPr>
              <w:t>нерной инфраструктуры а</w:t>
            </w:r>
            <w:r w:rsidRPr="00FC5A6F">
              <w:rPr>
                <w:color w:val="000000"/>
                <w:sz w:val="24"/>
                <w:szCs w:val="24"/>
              </w:rPr>
              <w:t>д</w:t>
            </w:r>
            <w:r w:rsidRPr="00FC5A6F">
              <w:rPr>
                <w:color w:val="000000"/>
                <w:sz w:val="24"/>
                <w:szCs w:val="24"/>
              </w:rPr>
              <w:t>министрации города Нижнего Новгорода</w:t>
            </w:r>
          </w:p>
        </w:tc>
        <w:tc>
          <w:tcPr>
            <w:tcW w:w="567" w:type="dxa"/>
          </w:tcPr>
          <w:p w:rsidR="003B3623" w:rsidRPr="00520EA5" w:rsidRDefault="003B3623" w:rsidP="004E07BE">
            <w:pPr>
              <w:autoSpaceDE w:val="0"/>
              <w:autoSpaceDN w:val="0"/>
              <w:adjustRightInd w:val="0"/>
              <w:ind w:firstLine="0"/>
              <w:jc w:val="center"/>
              <w:rPr>
                <w:color w:val="000000"/>
                <w:sz w:val="24"/>
                <w:szCs w:val="24"/>
              </w:rPr>
            </w:pPr>
          </w:p>
        </w:tc>
        <w:tc>
          <w:tcPr>
            <w:tcW w:w="425" w:type="dxa"/>
          </w:tcPr>
          <w:p w:rsidR="003B3623" w:rsidRPr="00520EA5" w:rsidRDefault="003B3623" w:rsidP="004E07BE">
            <w:pPr>
              <w:autoSpaceDE w:val="0"/>
              <w:autoSpaceDN w:val="0"/>
              <w:adjustRightInd w:val="0"/>
              <w:ind w:firstLine="0"/>
              <w:jc w:val="center"/>
              <w:rPr>
                <w:color w:val="000000"/>
                <w:sz w:val="24"/>
                <w:szCs w:val="24"/>
              </w:rPr>
            </w:pPr>
          </w:p>
        </w:tc>
        <w:tc>
          <w:tcPr>
            <w:tcW w:w="567" w:type="dxa"/>
          </w:tcPr>
          <w:p w:rsidR="003B3623" w:rsidRPr="00520EA5" w:rsidRDefault="003B3623" w:rsidP="004E07BE">
            <w:pPr>
              <w:autoSpaceDE w:val="0"/>
              <w:autoSpaceDN w:val="0"/>
              <w:adjustRightInd w:val="0"/>
              <w:ind w:firstLine="0"/>
              <w:jc w:val="center"/>
              <w:rPr>
                <w:color w:val="000000"/>
                <w:sz w:val="24"/>
                <w:szCs w:val="24"/>
              </w:rPr>
            </w:pPr>
          </w:p>
        </w:tc>
        <w:tc>
          <w:tcPr>
            <w:tcW w:w="426" w:type="dxa"/>
          </w:tcPr>
          <w:p w:rsidR="003B3623" w:rsidRPr="00520EA5" w:rsidRDefault="003B3623" w:rsidP="004E07BE">
            <w:pPr>
              <w:autoSpaceDE w:val="0"/>
              <w:autoSpaceDN w:val="0"/>
              <w:adjustRightInd w:val="0"/>
              <w:ind w:firstLine="0"/>
              <w:jc w:val="center"/>
              <w:rPr>
                <w:color w:val="000000"/>
                <w:sz w:val="24"/>
                <w:szCs w:val="24"/>
              </w:rPr>
            </w:pPr>
          </w:p>
        </w:tc>
        <w:tc>
          <w:tcPr>
            <w:tcW w:w="425" w:type="dxa"/>
          </w:tcPr>
          <w:p w:rsidR="003B3623" w:rsidRPr="00520EA5" w:rsidRDefault="003B3623" w:rsidP="004E07BE">
            <w:pPr>
              <w:autoSpaceDE w:val="0"/>
              <w:autoSpaceDN w:val="0"/>
              <w:adjustRightInd w:val="0"/>
              <w:ind w:firstLine="0"/>
              <w:jc w:val="center"/>
              <w:rPr>
                <w:color w:val="000000"/>
                <w:sz w:val="24"/>
                <w:szCs w:val="24"/>
              </w:rPr>
            </w:pPr>
          </w:p>
        </w:tc>
        <w:tc>
          <w:tcPr>
            <w:tcW w:w="425" w:type="dxa"/>
          </w:tcPr>
          <w:p w:rsidR="003B3623" w:rsidRPr="00520EA5" w:rsidRDefault="003B3623" w:rsidP="004E07BE">
            <w:pPr>
              <w:autoSpaceDE w:val="0"/>
              <w:autoSpaceDN w:val="0"/>
              <w:adjustRightInd w:val="0"/>
              <w:ind w:firstLine="0"/>
              <w:jc w:val="center"/>
              <w:rPr>
                <w:color w:val="000000"/>
                <w:sz w:val="24"/>
                <w:szCs w:val="24"/>
              </w:rPr>
            </w:pPr>
          </w:p>
        </w:tc>
        <w:tc>
          <w:tcPr>
            <w:tcW w:w="425" w:type="dxa"/>
          </w:tcPr>
          <w:p w:rsidR="003B3623" w:rsidRPr="00520EA5" w:rsidRDefault="003B3623" w:rsidP="004E07BE">
            <w:pPr>
              <w:autoSpaceDE w:val="0"/>
              <w:autoSpaceDN w:val="0"/>
              <w:adjustRightInd w:val="0"/>
              <w:ind w:firstLine="0"/>
              <w:jc w:val="center"/>
              <w:rPr>
                <w:color w:val="000000"/>
                <w:sz w:val="24"/>
                <w:szCs w:val="24"/>
              </w:rPr>
            </w:pPr>
          </w:p>
        </w:tc>
        <w:tc>
          <w:tcPr>
            <w:tcW w:w="426" w:type="dxa"/>
          </w:tcPr>
          <w:p w:rsidR="003B3623" w:rsidRPr="00520EA5" w:rsidRDefault="003B3623" w:rsidP="004E07BE">
            <w:pPr>
              <w:autoSpaceDE w:val="0"/>
              <w:autoSpaceDN w:val="0"/>
              <w:adjustRightInd w:val="0"/>
              <w:ind w:firstLine="0"/>
              <w:jc w:val="center"/>
              <w:rPr>
                <w:color w:val="000000"/>
                <w:sz w:val="24"/>
                <w:szCs w:val="24"/>
              </w:rPr>
            </w:pPr>
          </w:p>
        </w:tc>
        <w:tc>
          <w:tcPr>
            <w:tcW w:w="425" w:type="dxa"/>
          </w:tcPr>
          <w:p w:rsidR="003B3623" w:rsidRPr="00520EA5" w:rsidRDefault="003B3623" w:rsidP="004E07BE">
            <w:pPr>
              <w:autoSpaceDE w:val="0"/>
              <w:autoSpaceDN w:val="0"/>
              <w:adjustRightInd w:val="0"/>
              <w:ind w:firstLine="0"/>
              <w:jc w:val="center"/>
              <w:rPr>
                <w:color w:val="000000"/>
                <w:sz w:val="24"/>
                <w:szCs w:val="24"/>
              </w:rPr>
            </w:pPr>
          </w:p>
        </w:tc>
        <w:tc>
          <w:tcPr>
            <w:tcW w:w="425" w:type="dxa"/>
          </w:tcPr>
          <w:p w:rsidR="003B3623" w:rsidRPr="00520EA5" w:rsidRDefault="003B3623" w:rsidP="004E07BE">
            <w:pPr>
              <w:autoSpaceDE w:val="0"/>
              <w:autoSpaceDN w:val="0"/>
              <w:adjustRightInd w:val="0"/>
              <w:ind w:firstLine="0"/>
              <w:jc w:val="center"/>
              <w:rPr>
                <w:color w:val="000000"/>
                <w:sz w:val="24"/>
                <w:szCs w:val="24"/>
              </w:rPr>
            </w:pPr>
          </w:p>
        </w:tc>
        <w:tc>
          <w:tcPr>
            <w:tcW w:w="425" w:type="dxa"/>
          </w:tcPr>
          <w:p w:rsidR="003B3623" w:rsidRPr="00520EA5" w:rsidRDefault="003B3623" w:rsidP="004E07BE">
            <w:pPr>
              <w:autoSpaceDE w:val="0"/>
              <w:autoSpaceDN w:val="0"/>
              <w:adjustRightInd w:val="0"/>
              <w:ind w:firstLine="0"/>
              <w:jc w:val="center"/>
              <w:rPr>
                <w:color w:val="000000"/>
                <w:sz w:val="24"/>
                <w:szCs w:val="24"/>
              </w:rPr>
            </w:pPr>
          </w:p>
        </w:tc>
        <w:tc>
          <w:tcPr>
            <w:tcW w:w="426" w:type="dxa"/>
            <w:tcBorders>
              <w:bottom w:val="single" w:sz="4" w:space="0" w:color="auto"/>
            </w:tcBorders>
          </w:tcPr>
          <w:p w:rsidR="003B3623" w:rsidRPr="00520EA5" w:rsidRDefault="003B3623" w:rsidP="004E07BE">
            <w:pPr>
              <w:autoSpaceDE w:val="0"/>
              <w:autoSpaceDN w:val="0"/>
              <w:adjustRightInd w:val="0"/>
              <w:ind w:firstLine="0"/>
              <w:jc w:val="center"/>
              <w:rPr>
                <w:color w:val="000000"/>
                <w:sz w:val="24"/>
                <w:szCs w:val="24"/>
              </w:rPr>
            </w:pPr>
          </w:p>
        </w:tc>
        <w:tc>
          <w:tcPr>
            <w:tcW w:w="425" w:type="dxa"/>
            <w:tcBorders>
              <w:bottom w:val="single" w:sz="4" w:space="0" w:color="auto"/>
            </w:tcBorders>
          </w:tcPr>
          <w:p w:rsidR="003B3623" w:rsidRPr="00520EA5" w:rsidRDefault="003B3623" w:rsidP="004E07BE">
            <w:pPr>
              <w:autoSpaceDE w:val="0"/>
              <w:autoSpaceDN w:val="0"/>
              <w:adjustRightInd w:val="0"/>
              <w:ind w:firstLine="0"/>
              <w:jc w:val="center"/>
              <w:rPr>
                <w:color w:val="000000"/>
                <w:sz w:val="24"/>
                <w:szCs w:val="24"/>
              </w:rPr>
            </w:pPr>
          </w:p>
        </w:tc>
        <w:tc>
          <w:tcPr>
            <w:tcW w:w="425" w:type="dxa"/>
            <w:tcBorders>
              <w:bottom w:val="single" w:sz="4" w:space="0" w:color="auto"/>
            </w:tcBorders>
          </w:tcPr>
          <w:p w:rsidR="003B3623" w:rsidRPr="00520EA5" w:rsidRDefault="003B3623" w:rsidP="004E07BE">
            <w:pPr>
              <w:autoSpaceDE w:val="0"/>
              <w:autoSpaceDN w:val="0"/>
              <w:adjustRightInd w:val="0"/>
              <w:ind w:firstLine="0"/>
              <w:jc w:val="center"/>
              <w:rPr>
                <w:color w:val="000000"/>
                <w:sz w:val="24"/>
                <w:szCs w:val="24"/>
              </w:rPr>
            </w:pPr>
          </w:p>
        </w:tc>
        <w:tc>
          <w:tcPr>
            <w:tcW w:w="425" w:type="dxa"/>
            <w:tcBorders>
              <w:bottom w:val="single" w:sz="4" w:space="0" w:color="auto"/>
            </w:tcBorders>
          </w:tcPr>
          <w:p w:rsidR="003B3623" w:rsidRPr="00520EA5" w:rsidRDefault="003B3623" w:rsidP="004E07BE">
            <w:pPr>
              <w:autoSpaceDE w:val="0"/>
              <w:autoSpaceDN w:val="0"/>
              <w:adjustRightInd w:val="0"/>
              <w:ind w:firstLine="0"/>
              <w:jc w:val="center"/>
              <w:rPr>
                <w:color w:val="000000"/>
                <w:sz w:val="24"/>
                <w:szCs w:val="24"/>
              </w:rPr>
            </w:pPr>
          </w:p>
        </w:tc>
        <w:tc>
          <w:tcPr>
            <w:tcW w:w="426" w:type="dxa"/>
            <w:tcBorders>
              <w:bottom w:val="single" w:sz="4" w:space="0" w:color="auto"/>
            </w:tcBorders>
          </w:tcPr>
          <w:p w:rsidR="003B3623" w:rsidRPr="00520EA5" w:rsidRDefault="003B3623" w:rsidP="004E07BE">
            <w:pPr>
              <w:autoSpaceDE w:val="0"/>
              <w:autoSpaceDN w:val="0"/>
              <w:adjustRightInd w:val="0"/>
              <w:ind w:firstLine="0"/>
              <w:jc w:val="center"/>
              <w:rPr>
                <w:color w:val="000000"/>
                <w:sz w:val="24"/>
                <w:szCs w:val="24"/>
              </w:rPr>
            </w:pPr>
          </w:p>
        </w:tc>
        <w:tc>
          <w:tcPr>
            <w:tcW w:w="425" w:type="dxa"/>
            <w:tcBorders>
              <w:bottom w:val="single" w:sz="4" w:space="0" w:color="auto"/>
            </w:tcBorders>
          </w:tcPr>
          <w:p w:rsidR="003B3623" w:rsidRPr="00520EA5" w:rsidRDefault="003B3623" w:rsidP="004E07BE">
            <w:pPr>
              <w:autoSpaceDE w:val="0"/>
              <w:autoSpaceDN w:val="0"/>
              <w:adjustRightInd w:val="0"/>
              <w:ind w:firstLine="0"/>
              <w:jc w:val="center"/>
              <w:rPr>
                <w:color w:val="000000"/>
                <w:sz w:val="24"/>
                <w:szCs w:val="24"/>
              </w:rPr>
            </w:pPr>
          </w:p>
        </w:tc>
        <w:tc>
          <w:tcPr>
            <w:tcW w:w="425" w:type="dxa"/>
            <w:tcBorders>
              <w:bottom w:val="single" w:sz="4" w:space="0" w:color="auto"/>
            </w:tcBorders>
          </w:tcPr>
          <w:p w:rsidR="003B3623" w:rsidRPr="00520EA5" w:rsidRDefault="003B3623" w:rsidP="004E07BE">
            <w:pPr>
              <w:autoSpaceDE w:val="0"/>
              <w:autoSpaceDN w:val="0"/>
              <w:adjustRightInd w:val="0"/>
              <w:ind w:firstLine="0"/>
              <w:jc w:val="center"/>
              <w:rPr>
                <w:color w:val="000000"/>
                <w:sz w:val="24"/>
                <w:szCs w:val="24"/>
              </w:rPr>
            </w:pPr>
          </w:p>
        </w:tc>
        <w:tc>
          <w:tcPr>
            <w:tcW w:w="425" w:type="dxa"/>
            <w:tcBorders>
              <w:bottom w:val="single" w:sz="4" w:space="0" w:color="auto"/>
            </w:tcBorders>
          </w:tcPr>
          <w:p w:rsidR="003B3623" w:rsidRPr="00520EA5" w:rsidRDefault="003B3623" w:rsidP="004E07BE">
            <w:pPr>
              <w:autoSpaceDE w:val="0"/>
              <w:autoSpaceDN w:val="0"/>
              <w:adjustRightInd w:val="0"/>
              <w:ind w:firstLine="0"/>
              <w:jc w:val="center"/>
              <w:rPr>
                <w:color w:val="000000"/>
                <w:sz w:val="24"/>
                <w:szCs w:val="24"/>
              </w:rPr>
            </w:pPr>
          </w:p>
        </w:tc>
        <w:tc>
          <w:tcPr>
            <w:tcW w:w="395" w:type="dxa"/>
            <w:tcBorders>
              <w:bottom w:val="single" w:sz="4" w:space="0" w:color="auto"/>
            </w:tcBorders>
          </w:tcPr>
          <w:p w:rsidR="003B3623" w:rsidRPr="00520EA5" w:rsidRDefault="003B3623" w:rsidP="004E07BE">
            <w:pPr>
              <w:autoSpaceDE w:val="0"/>
              <w:autoSpaceDN w:val="0"/>
              <w:adjustRightInd w:val="0"/>
              <w:ind w:firstLine="0"/>
              <w:jc w:val="center"/>
              <w:rPr>
                <w:color w:val="000000"/>
                <w:sz w:val="24"/>
                <w:szCs w:val="24"/>
              </w:rPr>
            </w:pPr>
          </w:p>
        </w:tc>
      </w:tr>
      <w:tr w:rsidR="00421F9A" w:rsidRPr="00520EA5" w:rsidTr="00421F9A">
        <w:trPr>
          <w:trHeight w:val="295"/>
          <w:jc w:val="center"/>
        </w:trPr>
        <w:tc>
          <w:tcPr>
            <w:tcW w:w="1705" w:type="dxa"/>
          </w:tcPr>
          <w:p w:rsidR="00B927B8" w:rsidRDefault="008820ED" w:rsidP="00421F9A">
            <w:pPr>
              <w:autoSpaceDE w:val="0"/>
              <w:autoSpaceDN w:val="0"/>
              <w:adjustRightInd w:val="0"/>
              <w:ind w:firstLine="0"/>
              <w:rPr>
                <w:color w:val="000000"/>
                <w:sz w:val="24"/>
                <w:szCs w:val="24"/>
              </w:rPr>
            </w:pPr>
            <w:r w:rsidRPr="00520EA5">
              <w:rPr>
                <w:color w:val="000000"/>
                <w:sz w:val="24"/>
                <w:szCs w:val="24"/>
              </w:rPr>
              <w:t xml:space="preserve">Контрольное </w:t>
            </w:r>
          </w:p>
          <w:p w:rsidR="008820ED" w:rsidRPr="00520EA5" w:rsidRDefault="00421F9A" w:rsidP="00421F9A">
            <w:pPr>
              <w:autoSpaceDE w:val="0"/>
              <w:autoSpaceDN w:val="0"/>
              <w:adjustRightInd w:val="0"/>
              <w:ind w:firstLine="0"/>
              <w:rPr>
                <w:color w:val="000000"/>
                <w:sz w:val="24"/>
                <w:szCs w:val="24"/>
              </w:rPr>
            </w:pPr>
            <w:r>
              <w:rPr>
                <w:color w:val="000000"/>
                <w:sz w:val="24"/>
                <w:szCs w:val="24"/>
              </w:rPr>
              <w:t>с</w:t>
            </w:r>
            <w:r w:rsidR="008820ED" w:rsidRPr="00520EA5">
              <w:rPr>
                <w:color w:val="000000"/>
                <w:sz w:val="24"/>
                <w:szCs w:val="24"/>
              </w:rPr>
              <w:t>обытие</w:t>
            </w:r>
            <w:r>
              <w:rPr>
                <w:color w:val="000000"/>
                <w:sz w:val="24"/>
                <w:szCs w:val="24"/>
              </w:rPr>
              <w:t xml:space="preserve"> </w:t>
            </w:r>
            <w:r w:rsidR="008820ED" w:rsidRPr="00520EA5">
              <w:rPr>
                <w:color w:val="000000"/>
                <w:sz w:val="24"/>
                <w:szCs w:val="24"/>
              </w:rPr>
              <w:t>№ 2</w:t>
            </w:r>
          </w:p>
        </w:tc>
        <w:tc>
          <w:tcPr>
            <w:tcW w:w="1843" w:type="dxa"/>
          </w:tcPr>
          <w:p w:rsidR="008820ED" w:rsidRPr="003C458D" w:rsidRDefault="008820ED" w:rsidP="00F50100">
            <w:pPr>
              <w:autoSpaceDE w:val="0"/>
              <w:autoSpaceDN w:val="0"/>
              <w:adjustRightInd w:val="0"/>
              <w:ind w:left="-151" w:firstLine="19"/>
              <w:jc w:val="center"/>
              <w:rPr>
                <w:color w:val="000000"/>
                <w:sz w:val="24"/>
                <w:szCs w:val="24"/>
              </w:rPr>
            </w:pPr>
            <w:r w:rsidRPr="003C458D">
              <w:rPr>
                <w:color w:val="000000"/>
                <w:sz w:val="24"/>
                <w:szCs w:val="24"/>
              </w:rPr>
              <w:t xml:space="preserve">Благоустройство </w:t>
            </w:r>
            <w:r w:rsidR="003C458D" w:rsidRPr="003C458D">
              <w:rPr>
                <w:rFonts w:eastAsia="Arial"/>
                <w:sz w:val="24"/>
                <w:szCs w:val="24"/>
                <w:lang w:eastAsia="ar-SA"/>
              </w:rPr>
              <w:t>муниципальных территорий о</w:t>
            </w:r>
            <w:r w:rsidR="003C458D" w:rsidRPr="003C458D">
              <w:rPr>
                <w:rFonts w:eastAsia="Arial"/>
                <w:sz w:val="24"/>
                <w:szCs w:val="24"/>
                <w:lang w:eastAsia="ar-SA"/>
              </w:rPr>
              <w:t>б</w:t>
            </w:r>
            <w:r w:rsidR="003C458D" w:rsidRPr="003C458D">
              <w:rPr>
                <w:rFonts w:eastAsia="Arial"/>
                <w:sz w:val="24"/>
                <w:szCs w:val="24"/>
                <w:lang w:eastAsia="ar-SA"/>
              </w:rPr>
              <w:t>щего пользов</w:t>
            </w:r>
            <w:r w:rsidR="003C458D" w:rsidRPr="003C458D">
              <w:rPr>
                <w:rFonts w:eastAsia="Arial"/>
                <w:sz w:val="24"/>
                <w:szCs w:val="24"/>
                <w:lang w:eastAsia="ar-SA"/>
              </w:rPr>
              <w:t>а</w:t>
            </w:r>
            <w:r w:rsidR="003C458D" w:rsidRPr="003C458D">
              <w:rPr>
                <w:rFonts w:eastAsia="Arial"/>
                <w:sz w:val="24"/>
                <w:szCs w:val="24"/>
                <w:lang w:eastAsia="ar-SA"/>
              </w:rPr>
              <w:t>ния и мест ма</w:t>
            </w:r>
            <w:r w:rsidR="003C458D" w:rsidRPr="003C458D">
              <w:rPr>
                <w:rFonts w:eastAsia="Arial"/>
                <w:sz w:val="24"/>
                <w:szCs w:val="24"/>
                <w:lang w:eastAsia="ar-SA"/>
              </w:rPr>
              <w:t>с</w:t>
            </w:r>
            <w:r w:rsidR="003C458D" w:rsidRPr="003C458D">
              <w:rPr>
                <w:rFonts w:eastAsia="Arial"/>
                <w:sz w:val="24"/>
                <w:szCs w:val="24"/>
                <w:lang w:eastAsia="ar-SA"/>
              </w:rPr>
              <w:t xml:space="preserve">сового отдыха населения </w:t>
            </w:r>
          </w:p>
        </w:tc>
        <w:tc>
          <w:tcPr>
            <w:tcW w:w="3402" w:type="dxa"/>
          </w:tcPr>
          <w:p w:rsidR="008820ED" w:rsidRPr="00520EA5" w:rsidRDefault="004E54EC" w:rsidP="00421F9A">
            <w:pPr>
              <w:autoSpaceDE w:val="0"/>
              <w:autoSpaceDN w:val="0"/>
              <w:adjustRightInd w:val="0"/>
              <w:ind w:firstLine="0"/>
              <w:rPr>
                <w:color w:val="000000"/>
                <w:sz w:val="24"/>
                <w:szCs w:val="24"/>
              </w:rPr>
            </w:pPr>
            <w:r w:rsidRPr="00FC5A6F">
              <w:rPr>
                <w:color w:val="000000"/>
                <w:sz w:val="24"/>
                <w:szCs w:val="24"/>
              </w:rPr>
              <w:t>Департамент благоустройства и дорожного хозяйства адм</w:t>
            </w:r>
            <w:r w:rsidRPr="00FC5A6F">
              <w:rPr>
                <w:color w:val="000000"/>
                <w:sz w:val="24"/>
                <w:szCs w:val="24"/>
              </w:rPr>
              <w:t>и</w:t>
            </w:r>
            <w:r w:rsidRPr="00FC5A6F">
              <w:rPr>
                <w:color w:val="000000"/>
                <w:sz w:val="24"/>
                <w:szCs w:val="24"/>
              </w:rPr>
              <w:t>нистрации города Нижнего Новгорода</w:t>
            </w:r>
          </w:p>
        </w:tc>
        <w:tc>
          <w:tcPr>
            <w:tcW w:w="567" w:type="dxa"/>
          </w:tcPr>
          <w:p w:rsidR="008820ED" w:rsidRPr="00520EA5" w:rsidRDefault="008820ED" w:rsidP="004E07BE">
            <w:pPr>
              <w:autoSpaceDE w:val="0"/>
              <w:autoSpaceDN w:val="0"/>
              <w:adjustRightInd w:val="0"/>
              <w:ind w:firstLine="0"/>
              <w:jc w:val="center"/>
              <w:rPr>
                <w:color w:val="000000"/>
                <w:sz w:val="24"/>
                <w:szCs w:val="24"/>
              </w:rPr>
            </w:pPr>
          </w:p>
        </w:tc>
        <w:tc>
          <w:tcPr>
            <w:tcW w:w="425" w:type="dxa"/>
          </w:tcPr>
          <w:p w:rsidR="008820ED" w:rsidRPr="00520EA5" w:rsidRDefault="008820ED" w:rsidP="004E07BE">
            <w:pPr>
              <w:autoSpaceDE w:val="0"/>
              <w:autoSpaceDN w:val="0"/>
              <w:adjustRightInd w:val="0"/>
              <w:ind w:firstLine="0"/>
              <w:jc w:val="center"/>
              <w:rPr>
                <w:color w:val="000000"/>
                <w:sz w:val="24"/>
                <w:szCs w:val="24"/>
              </w:rPr>
            </w:pPr>
          </w:p>
        </w:tc>
        <w:tc>
          <w:tcPr>
            <w:tcW w:w="567" w:type="dxa"/>
          </w:tcPr>
          <w:p w:rsidR="008820ED" w:rsidRPr="00520EA5" w:rsidRDefault="008820ED" w:rsidP="004E07BE">
            <w:pPr>
              <w:autoSpaceDE w:val="0"/>
              <w:autoSpaceDN w:val="0"/>
              <w:adjustRightInd w:val="0"/>
              <w:ind w:firstLine="0"/>
              <w:jc w:val="center"/>
              <w:rPr>
                <w:color w:val="000000"/>
                <w:sz w:val="24"/>
                <w:szCs w:val="24"/>
              </w:rPr>
            </w:pPr>
          </w:p>
        </w:tc>
        <w:tc>
          <w:tcPr>
            <w:tcW w:w="426" w:type="dxa"/>
          </w:tcPr>
          <w:p w:rsidR="008820ED" w:rsidRPr="00520EA5" w:rsidRDefault="008820ED" w:rsidP="004E07BE">
            <w:pPr>
              <w:autoSpaceDE w:val="0"/>
              <w:autoSpaceDN w:val="0"/>
              <w:adjustRightInd w:val="0"/>
              <w:ind w:firstLine="0"/>
              <w:jc w:val="center"/>
              <w:rPr>
                <w:color w:val="000000"/>
                <w:sz w:val="24"/>
                <w:szCs w:val="24"/>
              </w:rPr>
            </w:pPr>
          </w:p>
        </w:tc>
        <w:tc>
          <w:tcPr>
            <w:tcW w:w="425" w:type="dxa"/>
          </w:tcPr>
          <w:p w:rsidR="008820ED" w:rsidRPr="00520EA5" w:rsidRDefault="008820ED" w:rsidP="004E07BE">
            <w:pPr>
              <w:autoSpaceDE w:val="0"/>
              <w:autoSpaceDN w:val="0"/>
              <w:adjustRightInd w:val="0"/>
              <w:ind w:firstLine="0"/>
              <w:jc w:val="center"/>
              <w:rPr>
                <w:color w:val="000000"/>
                <w:sz w:val="24"/>
                <w:szCs w:val="24"/>
              </w:rPr>
            </w:pPr>
          </w:p>
        </w:tc>
        <w:tc>
          <w:tcPr>
            <w:tcW w:w="425" w:type="dxa"/>
          </w:tcPr>
          <w:p w:rsidR="008820ED" w:rsidRPr="00520EA5" w:rsidRDefault="008820ED" w:rsidP="004E07BE">
            <w:pPr>
              <w:autoSpaceDE w:val="0"/>
              <w:autoSpaceDN w:val="0"/>
              <w:adjustRightInd w:val="0"/>
              <w:ind w:firstLine="0"/>
              <w:jc w:val="center"/>
              <w:rPr>
                <w:color w:val="000000"/>
                <w:sz w:val="24"/>
                <w:szCs w:val="24"/>
              </w:rPr>
            </w:pPr>
          </w:p>
        </w:tc>
        <w:tc>
          <w:tcPr>
            <w:tcW w:w="425" w:type="dxa"/>
          </w:tcPr>
          <w:p w:rsidR="008820ED" w:rsidRPr="00520EA5" w:rsidRDefault="008820ED" w:rsidP="004E07BE">
            <w:pPr>
              <w:autoSpaceDE w:val="0"/>
              <w:autoSpaceDN w:val="0"/>
              <w:adjustRightInd w:val="0"/>
              <w:ind w:firstLine="0"/>
              <w:jc w:val="center"/>
              <w:rPr>
                <w:color w:val="000000"/>
                <w:sz w:val="24"/>
                <w:szCs w:val="24"/>
              </w:rPr>
            </w:pPr>
          </w:p>
        </w:tc>
        <w:tc>
          <w:tcPr>
            <w:tcW w:w="426" w:type="dxa"/>
          </w:tcPr>
          <w:p w:rsidR="008820ED" w:rsidRPr="00520EA5" w:rsidRDefault="008820ED" w:rsidP="004E07BE">
            <w:pPr>
              <w:autoSpaceDE w:val="0"/>
              <w:autoSpaceDN w:val="0"/>
              <w:adjustRightInd w:val="0"/>
              <w:ind w:firstLine="0"/>
              <w:jc w:val="center"/>
              <w:rPr>
                <w:color w:val="000000"/>
                <w:sz w:val="24"/>
                <w:szCs w:val="24"/>
              </w:rPr>
            </w:pPr>
          </w:p>
        </w:tc>
        <w:tc>
          <w:tcPr>
            <w:tcW w:w="425" w:type="dxa"/>
          </w:tcPr>
          <w:p w:rsidR="008820ED" w:rsidRPr="00520EA5" w:rsidRDefault="008820ED" w:rsidP="004E07BE">
            <w:pPr>
              <w:autoSpaceDE w:val="0"/>
              <w:autoSpaceDN w:val="0"/>
              <w:adjustRightInd w:val="0"/>
              <w:ind w:firstLine="0"/>
              <w:jc w:val="center"/>
              <w:rPr>
                <w:color w:val="000000"/>
                <w:sz w:val="24"/>
                <w:szCs w:val="24"/>
              </w:rPr>
            </w:pPr>
          </w:p>
        </w:tc>
        <w:tc>
          <w:tcPr>
            <w:tcW w:w="425" w:type="dxa"/>
          </w:tcPr>
          <w:p w:rsidR="008820ED" w:rsidRPr="00520EA5" w:rsidRDefault="008820ED" w:rsidP="004E07BE">
            <w:pPr>
              <w:autoSpaceDE w:val="0"/>
              <w:autoSpaceDN w:val="0"/>
              <w:adjustRightInd w:val="0"/>
              <w:ind w:firstLine="0"/>
              <w:jc w:val="center"/>
              <w:rPr>
                <w:color w:val="000000"/>
                <w:sz w:val="24"/>
                <w:szCs w:val="24"/>
              </w:rPr>
            </w:pPr>
          </w:p>
        </w:tc>
        <w:tc>
          <w:tcPr>
            <w:tcW w:w="425" w:type="dxa"/>
          </w:tcPr>
          <w:p w:rsidR="008820ED" w:rsidRPr="00520EA5" w:rsidRDefault="008820ED" w:rsidP="004E07BE">
            <w:pPr>
              <w:autoSpaceDE w:val="0"/>
              <w:autoSpaceDN w:val="0"/>
              <w:adjustRightInd w:val="0"/>
              <w:ind w:firstLine="0"/>
              <w:jc w:val="center"/>
              <w:rPr>
                <w:color w:val="000000"/>
                <w:sz w:val="24"/>
                <w:szCs w:val="24"/>
              </w:rPr>
            </w:pPr>
          </w:p>
        </w:tc>
        <w:tc>
          <w:tcPr>
            <w:tcW w:w="426" w:type="dxa"/>
          </w:tcPr>
          <w:p w:rsidR="008820ED" w:rsidRPr="00520EA5" w:rsidRDefault="008820ED" w:rsidP="004E07BE">
            <w:pPr>
              <w:autoSpaceDE w:val="0"/>
              <w:autoSpaceDN w:val="0"/>
              <w:adjustRightInd w:val="0"/>
              <w:ind w:firstLine="0"/>
              <w:jc w:val="center"/>
              <w:rPr>
                <w:color w:val="000000"/>
                <w:sz w:val="24"/>
                <w:szCs w:val="24"/>
              </w:rPr>
            </w:pPr>
          </w:p>
        </w:tc>
        <w:tc>
          <w:tcPr>
            <w:tcW w:w="425" w:type="dxa"/>
            <w:tcBorders>
              <w:top w:val="nil"/>
            </w:tcBorders>
          </w:tcPr>
          <w:p w:rsidR="008820ED" w:rsidRPr="00520EA5" w:rsidRDefault="008820ED" w:rsidP="004E07BE">
            <w:pPr>
              <w:autoSpaceDE w:val="0"/>
              <w:autoSpaceDN w:val="0"/>
              <w:adjustRightInd w:val="0"/>
              <w:ind w:firstLine="0"/>
              <w:jc w:val="center"/>
              <w:rPr>
                <w:color w:val="000000"/>
                <w:sz w:val="24"/>
                <w:szCs w:val="24"/>
              </w:rPr>
            </w:pPr>
          </w:p>
        </w:tc>
        <w:tc>
          <w:tcPr>
            <w:tcW w:w="425" w:type="dxa"/>
            <w:tcBorders>
              <w:top w:val="nil"/>
            </w:tcBorders>
          </w:tcPr>
          <w:p w:rsidR="008820ED" w:rsidRPr="00520EA5" w:rsidRDefault="008820ED" w:rsidP="004E07BE">
            <w:pPr>
              <w:autoSpaceDE w:val="0"/>
              <w:autoSpaceDN w:val="0"/>
              <w:adjustRightInd w:val="0"/>
              <w:ind w:firstLine="0"/>
              <w:jc w:val="center"/>
              <w:rPr>
                <w:color w:val="000000"/>
                <w:sz w:val="24"/>
                <w:szCs w:val="24"/>
              </w:rPr>
            </w:pPr>
          </w:p>
        </w:tc>
        <w:tc>
          <w:tcPr>
            <w:tcW w:w="425" w:type="dxa"/>
            <w:tcBorders>
              <w:top w:val="nil"/>
            </w:tcBorders>
          </w:tcPr>
          <w:p w:rsidR="008820ED" w:rsidRPr="00520EA5" w:rsidRDefault="008820ED" w:rsidP="004E07BE">
            <w:pPr>
              <w:autoSpaceDE w:val="0"/>
              <w:autoSpaceDN w:val="0"/>
              <w:adjustRightInd w:val="0"/>
              <w:ind w:firstLine="0"/>
              <w:jc w:val="center"/>
              <w:rPr>
                <w:color w:val="000000"/>
                <w:sz w:val="24"/>
                <w:szCs w:val="24"/>
              </w:rPr>
            </w:pPr>
          </w:p>
        </w:tc>
        <w:tc>
          <w:tcPr>
            <w:tcW w:w="426" w:type="dxa"/>
            <w:tcBorders>
              <w:top w:val="nil"/>
            </w:tcBorders>
          </w:tcPr>
          <w:p w:rsidR="008820ED" w:rsidRPr="00520EA5" w:rsidRDefault="008820ED" w:rsidP="004E07BE">
            <w:pPr>
              <w:autoSpaceDE w:val="0"/>
              <w:autoSpaceDN w:val="0"/>
              <w:adjustRightInd w:val="0"/>
              <w:ind w:firstLine="0"/>
              <w:jc w:val="center"/>
              <w:rPr>
                <w:color w:val="000000"/>
                <w:sz w:val="24"/>
                <w:szCs w:val="24"/>
              </w:rPr>
            </w:pPr>
          </w:p>
        </w:tc>
        <w:tc>
          <w:tcPr>
            <w:tcW w:w="425" w:type="dxa"/>
            <w:tcBorders>
              <w:top w:val="nil"/>
            </w:tcBorders>
          </w:tcPr>
          <w:p w:rsidR="008820ED" w:rsidRPr="00520EA5" w:rsidRDefault="008820ED" w:rsidP="004E07BE">
            <w:pPr>
              <w:autoSpaceDE w:val="0"/>
              <w:autoSpaceDN w:val="0"/>
              <w:adjustRightInd w:val="0"/>
              <w:ind w:firstLine="0"/>
              <w:jc w:val="center"/>
              <w:rPr>
                <w:color w:val="000000"/>
                <w:sz w:val="24"/>
                <w:szCs w:val="24"/>
              </w:rPr>
            </w:pPr>
          </w:p>
        </w:tc>
        <w:tc>
          <w:tcPr>
            <w:tcW w:w="425" w:type="dxa"/>
            <w:tcBorders>
              <w:top w:val="nil"/>
            </w:tcBorders>
          </w:tcPr>
          <w:p w:rsidR="008820ED" w:rsidRPr="00520EA5" w:rsidRDefault="008820ED" w:rsidP="004E07BE">
            <w:pPr>
              <w:autoSpaceDE w:val="0"/>
              <w:autoSpaceDN w:val="0"/>
              <w:adjustRightInd w:val="0"/>
              <w:ind w:firstLine="0"/>
              <w:jc w:val="center"/>
              <w:rPr>
                <w:color w:val="000000"/>
                <w:sz w:val="24"/>
                <w:szCs w:val="24"/>
              </w:rPr>
            </w:pPr>
          </w:p>
        </w:tc>
        <w:tc>
          <w:tcPr>
            <w:tcW w:w="425" w:type="dxa"/>
            <w:tcBorders>
              <w:top w:val="nil"/>
            </w:tcBorders>
          </w:tcPr>
          <w:p w:rsidR="008820ED" w:rsidRPr="00520EA5" w:rsidRDefault="008820ED" w:rsidP="004E07BE">
            <w:pPr>
              <w:autoSpaceDE w:val="0"/>
              <w:autoSpaceDN w:val="0"/>
              <w:adjustRightInd w:val="0"/>
              <w:ind w:firstLine="0"/>
              <w:jc w:val="center"/>
              <w:rPr>
                <w:color w:val="000000"/>
                <w:sz w:val="24"/>
                <w:szCs w:val="24"/>
              </w:rPr>
            </w:pPr>
          </w:p>
        </w:tc>
        <w:tc>
          <w:tcPr>
            <w:tcW w:w="395" w:type="dxa"/>
            <w:tcBorders>
              <w:top w:val="nil"/>
            </w:tcBorders>
          </w:tcPr>
          <w:p w:rsidR="008820ED" w:rsidRPr="00520EA5" w:rsidRDefault="008820ED" w:rsidP="004E07BE">
            <w:pPr>
              <w:autoSpaceDE w:val="0"/>
              <w:autoSpaceDN w:val="0"/>
              <w:adjustRightInd w:val="0"/>
              <w:ind w:firstLine="0"/>
              <w:jc w:val="center"/>
              <w:rPr>
                <w:color w:val="000000"/>
                <w:sz w:val="24"/>
                <w:szCs w:val="24"/>
              </w:rPr>
            </w:pPr>
          </w:p>
        </w:tc>
      </w:tr>
    </w:tbl>
    <w:p w:rsidR="008F2CEF" w:rsidRDefault="008F2CEF" w:rsidP="002B5D3B">
      <w:pPr>
        <w:autoSpaceDE w:val="0"/>
        <w:autoSpaceDN w:val="0"/>
        <w:adjustRightInd w:val="0"/>
        <w:ind w:right="8612" w:firstLine="0"/>
        <w:jc w:val="center"/>
        <w:rPr>
          <w:color w:val="000000"/>
          <w:szCs w:val="28"/>
        </w:rPr>
      </w:pPr>
    </w:p>
    <w:p w:rsidR="002B5D3B" w:rsidRDefault="002B5D3B" w:rsidP="002B5D3B">
      <w:pPr>
        <w:autoSpaceDE w:val="0"/>
        <w:autoSpaceDN w:val="0"/>
        <w:adjustRightInd w:val="0"/>
        <w:ind w:right="8612" w:firstLine="0"/>
        <w:jc w:val="center"/>
        <w:rPr>
          <w:color w:val="000000"/>
          <w:szCs w:val="28"/>
        </w:rPr>
      </w:pPr>
    </w:p>
    <w:p w:rsidR="002B5D3B" w:rsidRDefault="002B5D3B" w:rsidP="002B5D3B">
      <w:pPr>
        <w:autoSpaceDE w:val="0"/>
        <w:autoSpaceDN w:val="0"/>
        <w:adjustRightInd w:val="0"/>
        <w:ind w:right="8612" w:firstLine="0"/>
        <w:jc w:val="center"/>
        <w:rPr>
          <w:color w:val="000000"/>
          <w:szCs w:val="28"/>
        </w:rPr>
      </w:pPr>
    </w:p>
    <w:p w:rsidR="00421F9A" w:rsidRDefault="00421F9A" w:rsidP="002B5D3B">
      <w:pPr>
        <w:autoSpaceDE w:val="0"/>
        <w:autoSpaceDN w:val="0"/>
        <w:adjustRightInd w:val="0"/>
        <w:ind w:right="8612" w:firstLine="0"/>
        <w:jc w:val="center"/>
        <w:rPr>
          <w:color w:val="000000"/>
          <w:szCs w:val="28"/>
        </w:rPr>
      </w:pPr>
    </w:p>
    <w:p w:rsidR="00421F9A" w:rsidRDefault="00421F9A" w:rsidP="002B5D3B">
      <w:pPr>
        <w:autoSpaceDE w:val="0"/>
        <w:autoSpaceDN w:val="0"/>
        <w:adjustRightInd w:val="0"/>
        <w:ind w:right="8612" w:firstLine="0"/>
        <w:jc w:val="center"/>
        <w:rPr>
          <w:color w:val="000000"/>
          <w:szCs w:val="28"/>
        </w:rPr>
      </w:pPr>
    </w:p>
    <w:p w:rsidR="00421F9A" w:rsidRDefault="00421F9A" w:rsidP="002B5D3B">
      <w:pPr>
        <w:autoSpaceDE w:val="0"/>
        <w:autoSpaceDN w:val="0"/>
        <w:adjustRightInd w:val="0"/>
        <w:ind w:right="8612" w:firstLine="0"/>
        <w:jc w:val="center"/>
        <w:rPr>
          <w:color w:val="000000"/>
          <w:szCs w:val="28"/>
        </w:rPr>
      </w:pPr>
    </w:p>
    <w:p w:rsidR="00A06033" w:rsidRDefault="00A06033" w:rsidP="002B5D3B">
      <w:pPr>
        <w:autoSpaceDE w:val="0"/>
        <w:autoSpaceDN w:val="0"/>
        <w:adjustRightInd w:val="0"/>
        <w:ind w:right="8612" w:firstLine="0"/>
        <w:jc w:val="center"/>
        <w:rPr>
          <w:color w:val="000000"/>
          <w:szCs w:val="28"/>
        </w:rPr>
      </w:pPr>
    </w:p>
    <w:p w:rsidR="00421F9A" w:rsidRDefault="00421F9A" w:rsidP="002B5D3B">
      <w:pPr>
        <w:autoSpaceDE w:val="0"/>
        <w:autoSpaceDN w:val="0"/>
        <w:adjustRightInd w:val="0"/>
        <w:ind w:right="8612" w:firstLine="0"/>
        <w:jc w:val="center"/>
        <w:rPr>
          <w:color w:val="000000"/>
          <w:szCs w:val="28"/>
        </w:rPr>
      </w:pPr>
    </w:p>
    <w:p w:rsidR="004E07BE" w:rsidRPr="008A76DD" w:rsidRDefault="004E07BE" w:rsidP="004E07BE">
      <w:pPr>
        <w:autoSpaceDE w:val="0"/>
        <w:autoSpaceDN w:val="0"/>
        <w:adjustRightInd w:val="0"/>
        <w:ind w:firstLine="0"/>
        <w:jc w:val="right"/>
        <w:rPr>
          <w:color w:val="000000"/>
          <w:szCs w:val="28"/>
        </w:rPr>
      </w:pPr>
      <w:r w:rsidRPr="008A76DD">
        <w:rPr>
          <w:color w:val="000000"/>
          <w:szCs w:val="28"/>
        </w:rPr>
        <w:lastRenderedPageBreak/>
        <w:t>Приложение № 6 к Программе</w:t>
      </w:r>
    </w:p>
    <w:p w:rsidR="004E07BE" w:rsidRPr="008A76DD" w:rsidRDefault="004E07BE" w:rsidP="004E07BE">
      <w:pPr>
        <w:autoSpaceDE w:val="0"/>
        <w:autoSpaceDN w:val="0"/>
        <w:adjustRightInd w:val="0"/>
        <w:ind w:firstLine="0"/>
        <w:jc w:val="right"/>
        <w:rPr>
          <w:rFonts w:ascii="Calibri" w:eastAsia="Calibri" w:hAnsi="Calibri"/>
          <w:color w:val="000000"/>
          <w:sz w:val="22"/>
          <w:szCs w:val="22"/>
          <w:lang w:eastAsia="en-US"/>
        </w:rPr>
      </w:pPr>
    </w:p>
    <w:p w:rsidR="004E07BE" w:rsidRPr="008A76DD" w:rsidRDefault="004E07BE" w:rsidP="004E07BE">
      <w:pPr>
        <w:autoSpaceDE w:val="0"/>
        <w:autoSpaceDN w:val="0"/>
        <w:adjustRightInd w:val="0"/>
        <w:ind w:firstLine="0"/>
        <w:jc w:val="right"/>
        <w:rPr>
          <w:rFonts w:ascii="Calibri" w:eastAsia="Calibri" w:hAnsi="Calibri"/>
          <w:color w:val="000000"/>
          <w:sz w:val="22"/>
          <w:szCs w:val="22"/>
          <w:lang w:eastAsia="en-US"/>
        </w:rPr>
      </w:pPr>
    </w:p>
    <w:tbl>
      <w:tblPr>
        <w:tblW w:w="15168" w:type="dxa"/>
        <w:tblInd w:w="675" w:type="dxa"/>
        <w:tblBorders>
          <w:top w:val="nil"/>
          <w:left w:val="nil"/>
          <w:bottom w:val="nil"/>
          <w:right w:val="nil"/>
        </w:tblBorders>
        <w:tblLayout w:type="fixed"/>
        <w:tblLook w:val="0000"/>
      </w:tblPr>
      <w:tblGrid>
        <w:gridCol w:w="2898"/>
        <w:gridCol w:w="2899"/>
        <w:gridCol w:w="1433"/>
        <w:gridCol w:w="850"/>
        <w:gridCol w:w="851"/>
        <w:gridCol w:w="708"/>
        <w:gridCol w:w="851"/>
        <w:gridCol w:w="992"/>
        <w:gridCol w:w="992"/>
        <w:gridCol w:w="993"/>
        <w:gridCol w:w="850"/>
        <w:gridCol w:w="851"/>
      </w:tblGrid>
      <w:tr w:rsidR="004E07BE" w:rsidRPr="00893BDF" w:rsidTr="008D0091">
        <w:trPr>
          <w:trHeight w:val="187"/>
        </w:trPr>
        <w:tc>
          <w:tcPr>
            <w:tcW w:w="15168" w:type="dxa"/>
            <w:gridSpan w:val="12"/>
            <w:tcBorders>
              <w:bottom w:val="single" w:sz="4" w:space="0" w:color="auto"/>
            </w:tcBorders>
          </w:tcPr>
          <w:p w:rsidR="004E07BE" w:rsidRPr="008F2CEF" w:rsidRDefault="004E07BE" w:rsidP="004E07BE">
            <w:pPr>
              <w:autoSpaceDE w:val="0"/>
              <w:autoSpaceDN w:val="0"/>
              <w:adjustRightInd w:val="0"/>
              <w:ind w:firstLine="0"/>
              <w:jc w:val="center"/>
              <w:rPr>
                <w:bCs/>
                <w:color w:val="000000"/>
                <w:szCs w:val="28"/>
              </w:rPr>
            </w:pPr>
            <w:r w:rsidRPr="008F2CEF">
              <w:rPr>
                <w:bCs/>
                <w:color w:val="000000"/>
                <w:szCs w:val="28"/>
              </w:rPr>
              <w:t xml:space="preserve">Ресурсное обеспечение реализации программы </w:t>
            </w:r>
            <w:r w:rsidR="00EC1EC2">
              <w:rPr>
                <w:szCs w:val="28"/>
              </w:rPr>
              <w:t>на 2018-2022 годы</w:t>
            </w:r>
          </w:p>
          <w:p w:rsidR="004E07BE" w:rsidRPr="008A76DD" w:rsidRDefault="004E07BE" w:rsidP="004E07BE">
            <w:pPr>
              <w:autoSpaceDE w:val="0"/>
              <w:autoSpaceDN w:val="0"/>
              <w:adjustRightInd w:val="0"/>
              <w:ind w:firstLine="0"/>
              <w:jc w:val="center"/>
              <w:rPr>
                <w:color w:val="000000"/>
                <w:szCs w:val="28"/>
              </w:rPr>
            </w:pPr>
          </w:p>
        </w:tc>
      </w:tr>
      <w:tr w:rsidR="004E07BE" w:rsidRPr="00893BDF" w:rsidTr="00421F9A">
        <w:trPr>
          <w:trHeight w:val="571"/>
        </w:trPr>
        <w:tc>
          <w:tcPr>
            <w:tcW w:w="2898" w:type="dxa"/>
            <w:vMerge w:val="restart"/>
            <w:tcBorders>
              <w:top w:val="single" w:sz="4" w:space="0" w:color="auto"/>
              <w:left w:val="single" w:sz="4" w:space="0" w:color="auto"/>
              <w:bottom w:val="single" w:sz="4" w:space="0" w:color="auto"/>
              <w:right w:val="single" w:sz="4" w:space="0" w:color="auto"/>
            </w:tcBorders>
          </w:tcPr>
          <w:p w:rsidR="004E07BE" w:rsidRPr="008A76DD" w:rsidRDefault="004E07BE" w:rsidP="004E07BE">
            <w:pPr>
              <w:autoSpaceDE w:val="0"/>
              <w:autoSpaceDN w:val="0"/>
              <w:adjustRightInd w:val="0"/>
              <w:ind w:firstLine="0"/>
              <w:jc w:val="center"/>
              <w:rPr>
                <w:color w:val="000000"/>
                <w:sz w:val="23"/>
                <w:szCs w:val="23"/>
              </w:rPr>
            </w:pPr>
            <w:r w:rsidRPr="008A76DD">
              <w:rPr>
                <w:color w:val="000000"/>
                <w:sz w:val="23"/>
                <w:szCs w:val="23"/>
              </w:rPr>
              <w:t xml:space="preserve">Наименование </w:t>
            </w:r>
          </w:p>
        </w:tc>
        <w:tc>
          <w:tcPr>
            <w:tcW w:w="2899" w:type="dxa"/>
            <w:vMerge w:val="restart"/>
            <w:tcBorders>
              <w:top w:val="single" w:sz="4" w:space="0" w:color="auto"/>
              <w:left w:val="single" w:sz="4" w:space="0" w:color="auto"/>
              <w:bottom w:val="single" w:sz="4" w:space="0" w:color="auto"/>
              <w:right w:val="single" w:sz="4" w:space="0" w:color="auto"/>
            </w:tcBorders>
          </w:tcPr>
          <w:p w:rsidR="004E07BE" w:rsidRPr="008A76DD" w:rsidRDefault="004E07BE" w:rsidP="004E07BE">
            <w:pPr>
              <w:autoSpaceDE w:val="0"/>
              <w:autoSpaceDN w:val="0"/>
              <w:adjustRightInd w:val="0"/>
              <w:ind w:firstLine="0"/>
              <w:jc w:val="center"/>
              <w:rPr>
                <w:color w:val="000000"/>
                <w:sz w:val="23"/>
                <w:szCs w:val="23"/>
              </w:rPr>
            </w:pPr>
            <w:r w:rsidRPr="008A76DD">
              <w:rPr>
                <w:color w:val="000000"/>
                <w:sz w:val="23"/>
                <w:szCs w:val="23"/>
              </w:rPr>
              <w:t>Ответственный исполн</w:t>
            </w:r>
            <w:r w:rsidRPr="008A76DD">
              <w:rPr>
                <w:color w:val="000000"/>
                <w:sz w:val="23"/>
                <w:szCs w:val="23"/>
              </w:rPr>
              <w:t>и</w:t>
            </w:r>
            <w:r w:rsidRPr="008A76DD">
              <w:rPr>
                <w:color w:val="000000"/>
                <w:sz w:val="23"/>
                <w:szCs w:val="23"/>
              </w:rPr>
              <w:t>тель, соисполнитель, м</w:t>
            </w:r>
            <w:r w:rsidRPr="008A76DD">
              <w:rPr>
                <w:color w:val="000000"/>
                <w:sz w:val="23"/>
                <w:szCs w:val="23"/>
              </w:rPr>
              <w:t>у</w:t>
            </w:r>
            <w:r w:rsidRPr="008A76DD">
              <w:rPr>
                <w:color w:val="000000"/>
                <w:sz w:val="23"/>
                <w:szCs w:val="23"/>
              </w:rPr>
              <w:t xml:space="preserve">ниципальный заказчик-координатор, участник </w:t>
            </w:r>
            <w:r w:rsidR="00520EA5">
              <w:rPr>
                <w:color w:val="000000"/>
                <w:sz w:val="23"/>
                <w:szCs w:val="23"/>
              </w:rPr>
              <w:t>/</w:t>
            </w:r>
            <w:r w:rsidR="00520EA5" w:rsidRPr="00644C0B">
              <w:rPr>
                <w:rFonts w:eastAsia="Arial"/>
                <w:szCs w:val="28"/>
                <w:lang w:eastAsia="ar-SA"/>
              </w:rPr>
              <w:t xml:space="preserve"> </w:t>
            </w:r>
            <w:r w:rsidR="00520EA5" w:rsidRPr="00520EA5">
              <w:rPr>
                <w:color w:val="000000"/>
                <w:sz w:val="23"/>
                <w:szCs w:val="23"/>
              </w:rPr>
              <w:t>Мероприятие</w:t>
            </w:r>
          </w:p>
        </w:tc>
        <w:tc>
          <w:tcPr>
            <w:tcW w:w="1433" w:type="dxa"/>
            <w:vMerge w:val="restart"/>
            <w:tcBorders>
              <w:top w:val="single" w:sz="4" w:space="0" w:color="auto"/>
              <w:left w:val="single" w:sz="4" w:space="0" w:color="auto"/>
              <w:bottom w:val="single" w:sz="4" w:space="0" w:color="auto"/>
              <w:right w:val="single" w:sz="4" w:space="0" w:color="auto"/>
            </w:tcBorders>
          </w:tcPr>
          <w:p w:rsidR="004E07BE" w:rsidRPr="008A76DD" w:rsidRDefault="004E07BE" w:rsidP="004E07BE">
            <w:pPr>
              <w:autoSpaceDE w:val="0"/>
              <w:autoSpaceDN w:val="0"/>
              <w:adjustRightInd w:val="0"/>
              <w:ind w:firstLine="0"/>
              <w:jc w:val="center"/>
              <w:rPr>
                <w:color w:val="000000"/>
                <w:sz w:val="23"/>
                <w:szCs w:val="23"/>
              </w:rPr>
            </w:pPr>
            <w:r w:rsidRPr="008A76DD">
              <w:rPr>
                <w:color w:val="000000"/>
                <w:sz w:val="23"/>
                <w:szCs w:val="23"/>
              </w:rPr>
              <w:t>Источник финансир</w:t>
            </w:r>
            <w:r w:rsidRPr="008A76DD">
              <w:rPr>
                <w:color w:val="000000"/>
                <w:sz w:val="23"/>
                <w:szCs w:val="23"/>
              </w:rPr>
              <w:t>о</w:t>
            </w:r>
            <w:r w:rsidRPr="008A76DD">
              <w:rPr>
                <w:color w:val="000000"/>
                <w:sz w:val="23"/>
                <w:szCs w:val="23"/>
              </w:rPr>
              <w:t xml:space="preserve">вания </w:t>
            </w:r>
          </w:p>
        </w:tc>
        <w:tc>
          <w:tcPr>
            <w:tcW w:w="3260" w:type="dxa"/>
            <w:gridSpan w:val="4"/>
            <w:tcBorders>
              <w:top w:val="single" w:sz="4" w:space="0" w:color="auto"/>
              <w:left w:val="single" w:sz="4" w:space="0" w:color="auto"/>
              <w:bottom w:val="single" w:sz="4" w:space="0" w:color="auto"/>
              <w:right w:val="single" w:sz="4" w:space="0" w:color="auto"/>
            </w:tcBorders>
          </w:tcPr>
          <w:p w:rsidR="004E07BE" w:rsidRPr="008A76DD" w:rsidRDefault="004E07BE" w:rsidP="004E07BE">
            <w:pPr>
              <w:autoSpaceDE w:val="0"/>
              <w:autoSpaceDN w:val="0"/>
              <w:adjustRightInd w:val="0"/>
              <w:ind w:firstLine="0"/>
              <w:jc w:val="center"/>
              <w:rPr>
                <w:color w:val="000000"/>
                <w:sz w:val="23"/>
                <w:szCs w:val="23"/>
              </w:rPr>
            </w:pPr>
            <w:r w:rsidRPr="008A76DD">
              <w:rPr>
                <w:color w:val="000000"/>
                <w:sz w:val="23"/>
                <w:szCs w:val="23"/>
              </w:rPr>
              <w:t>Код бюджетной классифик</w:t>
            </w:r>
            <w:r w:rsidRPr="008A76DD">
              <w:rPr>
                <w:color w:val="000000"/>
                <w:sz w:val="23"/>
                <w:szCs w:val="23"/>
              </w:rPr>
              <w:t>а</w:t>
            </w:r>
            <w:r w:rsidRPr="008A76DD">
              <w:rPr>
                <w:color w:val="000000"/>
                <w:sz w:val="23"/>
                <w:szCs w:val="23"/>
              </w:rPr>
              <w:t xml:space="preserve">ции </w:t>
            </w:r>
          </w:p>
        </w:tc>
        <w:tc>
          <w:tcPr>
            <w:tcW w:w="4678" w:type="dxa"/>
            <w:gridSpan w:val="5"/>
            <w:tcBorders>
              <w:top w:val="single" w:sz="4" w:space="0" w:color="auto"/>
              <w:left w:val="single" w:sz="4" w:space="0" w:color="auto"/>
              <w:bottom w:val="single" w:sz="4" w:space="0" w:color="auto"/>
              <w:right w:val="single" w:sz="4" w:space="0" w:color="auto"/>
            </w:tcBorders>
          </w:tcPr>
          <w:p w:rsidR="00421F9A" w:rsidRDefault="004E07BE" w:rsidP="004E07BE">
            <w:pPr>
              <w:autoSpaceDE w:val="0"/>
              <w:autoSpaceDN w:val="0"/>
              <w:adjustRightInd w:val="0"/>
              <w:ind w:firstLine="0"/>
              <w:jc w:val="center"/>
              <w:rPr>
                <w:color w:val="000000"/>
                <w:sz w:val="23"/>
                <w:szCs w:val="23"/>
              </w:rPr>
            </w:pPr>
            <w:r w:rsidRPr="008A76DD">
              <w:rPr>
                <w:color w:val="000000"/>
                <w:sz w:val="23"/>
                <w:szCs w:val="23"/>
              </w:rPr>
              <w:t xml:space="preserve">Объемы бюджетных ассигнований </w:t>
            </w:r>
          </w:p>
          <w:p w:rsidR="004E07BE" w:rsidRPr="008A76DD" w:rsidRDefault="004E07BE" w:rsidP="004E07BE">
            <w:pPr>
              <w:autoSpaceDE w:val="0"/>
              <w:autoSpaceDN w:val="0"/>
              <w:adjustRightInd w:val="0"/>
              <w:ind w:firstLine="0"/>
              <w:jc w:val="center"/>
              <w:rPr>
                <w:color w:val="000000"/>
                <w:sz w:val="23"/>
                <w:szCs w:val="23"/>
              </w:rPr>
            </w:pPr>
            <w:r w:rsidRPr="008A76DD">
              <w:rPr>
                <w:color w:val="000000"/>
                <w:sz w:val="23"/>
                <w:szCs w:val="23"/>
              </w:rPr>
              <w:t xml:space="preserve">(тыс. рублей) </w:t>
            </w:r>
          </w:p>
        </w:tc>
      </w:tr>
      <w:tr w:rsidR="00EC1EC2" w:rsidRPr="008D0091" w:rsidTr="00421F9A">
        <w:trPr>
          <w:trHeight w:val="571"/>
        </w:trPr>
        <w:tc>
          <w:tcPr>
            <w:tcW w:w="2898" w:type="dxa"/>
            <w:vMerge/>
            <w:tcBorders>
              <w:top w:val="single" w:sz="4" w:space="0" w:color="auto"/>
              <w:left w:val="single" w:sz="4" w:space="0" w:color="auto"/>
              <w:bottom w:val="single" w:sz="4" w:space="0" w:color="auto"/>
              <w:right w:val="single" w:sz="4" w:space="0" w:color="auto"/>
            </w:tcBorders>
          </w:tcPr>
          <w:p w:rsidR="00EC1EC2" w:rsidRPr="008A76DD" w:rsidRDefault="00EC1EC2" w:rsidP="004E07BE">
            <w:pPr>
              <w:autoSpaceDE w:val="0"/>
              <w:autoSpaceDN w:val="0"/>
              <w:adjustRightInd w:val="0"/>
              <w:ind w:firstLine="0"/>
              <w:jc w:val="center"/>
              <w:rPr>
                <w:color w:val="000000"/>
                <w:sz w:val="23"/>
                <w:szCs w:val="23"/>
              </w:rPr>
            </w:pPr>
          </w:p>
        </w:tc>
        <w:tc>
          <w:tcPr>
            <w:tcW w:w="2899" w:type="dxa"/>
            <w:vMerge/>
            <w:tcBorders>
              <w:top w:val="single" w:sz="4" w:space="0" w:color="auto"/>
              <w:left w:val="single" w:sz="4" w:space="0" w:color="auto"/>
              <w:bottom w:val="single" w:sz="4" w:space="0" w:color="auto"/>
              <w:right w:val="single" w:sz="4" w:space="0" w:color="auto"/>
            </w:tcBorders>
          </w:tcPr>
          <w:p w:rsidR="00EC1EC2" w:rsidRPr="008A76DD" w:rsidRDefault="00EC1EC2" w:rsidP="004E07BE">
            <w:pPr>
              <w:autoSpaceDE w:val="0"/>
              <w:autoSpaceDN w:val="0"/>
              <w:adjustRightInd w:val="0"/>
              <w:ind w:firstLine="0"/>
              <w:jc w:val="center"/>
              <w:rPr>
                <w:color w:val="000000"/>
                <w:sz w:val="23"/>
                <w:szCs w:val="23"/>
              </w:rPr>
            </w:pPr>
          </w:p>
        </w:tc>
        <w:tc>
          <w:tcPr>
            <w:tcW w:w="1433" w:type="dxa"/>
            <w:vMerge/>
            <w:tcBorders>
              <w:top w:val="single" w:sz="4" w:space="0" w:color="auto"/>
              <w:left w:val="single" w:sz="4" w:space="0" w:color="auto"/>
              <w:bottom w:val="single" w:sz="4" w:space="0" w:color="auto"/>
              <w:right w:val="single" w:sz="4" w:space="0" w:color="auto"/>
            </w:tcBorders>
          </w:tcPr>
          <w:p w:rsidR="00EC1EC2" w:rsidRPr="008A76DD" w:rsidRDefault="00EC1EC2" w:rsidP="004E07BE">
            <w:pPr>
              <w:autoSpaceDE w:val="0"/>
              <w:autoSpaceDN w:val="0"/>
              <w:adjustRightInd w:val="0"/>
              <w:ind w:firstLine="0"/>
              <w:jc w:val="center"/>
              <w:rPr>
                <w:color w:val="000000"/>
                <w:sz w:val="23"/>
                <w:szCs w:val="23"/>
              </w:rPr>
            </w:pPr>
          </w:p>
        </w:tc>
        <w:tc>
          <w:tcPr>
            <w:tcW w:w="850" w:type="dxa"/>
            <w:tcBorders>
              <w:top w:val="single" w:sz="4" w:space="0" w:color="auto"/>
              <w:left w:val="single" w:sz="4" w:space="0" w:color="auto"/>
              <w:bottom w:val="single" w:sz="4" w:space="0" w:color="auto"/>
              <w:right w:val="single" w:sz="4" w:space="0" w:color="auto"/>
            </w:tcBorders>
          </w:tcPr>
          <w:p w:rsidR="00EC1EC2" w:rsidRPr="008A76DD" w:rsidRDefault="00EC1EC2" w:rsidP="004E07BE">
            <w:pPr>
              <w:autoSpaceDE w:val="0"/>
              <w:autoSpaceDN w:val="0"/>
              <w:adjustRightInd w:val="0"/>
              <w:ind w:firstLine="0"/>
              <w:jc w:val="center"/>
              <w:rPr>
                <w:color w:val="000000"/>
                <w:sz w:val="23"/>
                <w:szCs w:val="23"/>
              </w:rPr>
            </w:pPr>
            <w:r w:rsidRPr="008A76DD">
              <w:rPr>
                <w:color w:val="000000"/>
                <w:sz w:val="23"/>
                <w:szCs w:val="23"/>
              </w:rPr>
              <w:t>ГРБС</w:t>
            </w:r>
          </w:p>
        </w:tc>
        <w:tc>
          <w:tcPr>
            <w:tcW w:w="851" w:type="dxa"/>
            <w:tcBorders>
              <w:top w:val="single" w:sz="4" w:space="0" w:color="auto"/>
              <w:left w:val="single" w:sz="4" w:space="0" w:color="auto"/>
              <w:bottom w:val="single" w:sz="4" w:space="0" w:color="auto"/>
              <w:right w:val="single" w:sz="4" w:space="0" w:color="auto"/>
            </w:tcBorders>
          </w:tcPr>
          <w:p w:rsidR="00EC1EC2" w:rsidRPr="008A76DD" w:rsidRDefault="00EC1EC2" w:rsidP="004E07BE">
            <w:pPr>
              <w:autoSpaceDE w:val="0"/>
              <w:autoSpaceDN w:val="0"/>
              <w:adjustRightInd w:val="0"/>
              <w:ind w:firstLine="0"/>
              <w:jc w:val="center"/>
              <w:rPr>
                <w:color w:val="000000"/>
                <w:sz w:val="23"/>
                <w:szCs w:val="23"/>
              </w:rPr>
            </w:pPr>
            <w:proofErr w:type="spellStart"/>
            <w:r w:rsidRPr="008A76DD">
              <w:rPr>
                <w:color w:val="000000"/>
                <w:sz w:val="23"/>
                <w:szCs w:val="23"/>
              </w:rPr>
              <w:t>Рз</w:t>
            </w:r>
            <w:proofErr w:type="spellEnd"/>
            <w:r w:rsidRPr="008A76DD">
              <w:rPr>
                <w:color w:val="000000"/>
                <w:sz w:val="23"/>
                <w:szCs w:val="23"/>
              </w:rPr>
              <w:t xml:space="preserve"> </w:t>
            </w:r>
            <w:proofErr w:type="spellStart"/>
            <w:proofErr w:type="gramStart"/>
            <w:r w:rsidRPr="008A76DD">
              <w:rPr>
                <w:color w:val="000000"/>
                <w:sz w:val="23"/>
                <w:szCs w:val="23"/>
              </w:rPr>
              <w:t>Пр</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EC1EC2" w:rsidRPr="008A76DD" w:rsidRDefault="00EC1EC2" w:rsidP="004E07BE">
            <w:pPr>
              <w:autoSpaceDE w:val="0"/>
              <w:autoSpaceDN w:val="0"/>
              <w:adjustRightInd w:val="0"/>
              <w:ind w:firstLine="0"/>
              <w:jc w:val="center"/>
              <w:rPr>
                <w:color w:val="000000"/>
                <w:sz w:val="23"/>
                <w:szCs w:val="23"/>
              </w:rPr>
            </w:pPr>
            <w:r w:rsidRPr="008A76DD">
              <w:rPr>
                <w:color w:val="000000"/>
                <w:sz w:val="23"/>
                <w:szCs w:val="23"/>
              </w:rPr>
              <w:t>ЦСР</w:t>
            </w:r>
          </w:p>
        </w:tc>
        <w:tc>
          <w:tcPr>
            <w:tcW w:w="851" w:type="dxa"/>
            <w:tcBorders>
              <w:top w:val="single" w:sz="4" w:space="0" w:color="auto"/>
              <w:left w:val="single" w:sz="4" w:space="0" w:color="auto"/>
              <w:bottom w:val="single" w:sz="4" w:space="0" w:color="auto"/>
              <w:right w:val="single" w:sz="4" w:space="0" w:color="auto"/>
            </w:tcBorders>
          </w:tcPr>
          <w:p w:rsidR="00EC1EC2" w:rsidRPr="008A76DD" w:rsidRDefault="00EC1EC2" w:rsidP="004E07BE">
            <w:pPr>
              <w:autoSpaceDE w:val="0"/>
              <w:autoSpaceDN w:val="0"/>
              <w:adjustRightInd w:val="0"/>
              <w:ind w:firstLine="0"/>
              <w:jc w:val="center"/>
              <w:rPr>
                <w:color w:val="000000"/>
                <w:sz w:val="23"/>
                <w:szCs w:val="23"/>
              </w:rPr>
            </w:pPr>
            <w:r w:rsidRPr="008A76DD">
              <w:rPr>
                <w:color w:val="000000"/>
                <w:sz w:val="23"/>
                <w:szCs w:val="23"/>
              </w:rPr>
              <w:t>ВР</w:t>
            </w:r>
          </w:p>
        </w:tc>
        <w:tc>
          <w:tcPr>
            <w:tcW w:w="992" w:type="dxa"/>
            <w:tcBorders>
              <w:top w:val="single" w:sz="4" w:space="0" w:color="auto"/>
              <w:left w:val="single" w:sz="4" w:space="0" w:color="auto"/>
              <w:bottom w:val="single" w:sz="4" w:space="0" w:color="auto"/>
              <w:right w:val="single" w:sz="4" w:space="0" w:color="auto"/>
            </w:tcBorders>
            <w:vAlign w:val="center"/>
          </w:tcPr>
          <w:p w:rsidR="00EC1EC2" w:rsidRPr="008A76DD" w:rsidRDefault="00EC1EC2" w:rsidP="00421F9A">
            <w:pPr>
              <w:autoSpaceDE w:val="0"/>
              <w:autoSpaceDN w:val="0"/>
              <w:adjustRightInd w:val="0"/>
              <w:ind w:right="-103" w:firstLine="0"/>
              <w:jc w:val="center"/>
              <w:rPr>
                <w:color w:val="000000"/>
                <w:sz w:val="23"/>
                <w:szCs w:val="23"/>
              </w:rPr>
            </w:pPr>
            <w:r>
              <w:rPr>
                <w:color w:val="000000"/>
                <w:sz w:val="23"/>
                <w:szCs w:val="23"/>
              </w:rPr>
              <w:t>2018</w:t>
            </w:r>
          </w:p>
        </w:tc>
        <w:tc>
          <w:tcPr>
            <w:tcW w:w="992" w:type="dxa"/>
            <w:tcBorders>
              <w:top w:val="single" w:sz="4" w:space="0" w:color="auto"/>
              <w:left w:val="single" w:sz="4" w:space="0" w:color="auto"/>
              <w:bottom w:val="single" w:sz="4" w:space="0" w:color="auto"/>
              <w:right w:val="single" w:sz="4" w:space="0" w:color="auto"/>
            </w:tcBorders>
            <w:vAlign w:val="center"/>
          </w:tcPr>
          <w:p w:rsidR="00EC1EC2" w:rsidRPr="008A76DD" w:rsidRDefault="00EC1EC2" w:rsidP="00421F9A">
            <w:pPr>
              <w:autoSpaceDE w:val="0"/>
              <w:autoSpaceDN w:val="0"/>
              <w:adjustRightInd w:val="0"/>
              <w:ind w:firstLine="0"/>
              <w:jc w:val="center"/>
              <w:rPr>
                <w:color w:val="000000"/>
                <w:sz w:val="23"/>
                <w:szCs w:val="23"/>
              </w:rPr>
            </w:pPr>
            <w:r>
              <w:rPr>
                <w:color w:val="000000"/>
                <w:sz w:val="23"/>
                <w:szCs w:val="23"/>
              </w:rPr>
              <w:t>2019</w:t>
            </w:r>
          </w:p>
        </w:tc>
        <w:tc>
          <w:tcPr>
            <w:tcW w:w="993" w:type="dxa"/>
            <w:tcBorders>
              <w:top w:val="single" w:sz="4" w:space="0" w:color="auto"/>
              <w:left w:val="single" w:sz="4" w:space="0" w:color="auto"/>
              <w:bottom w:val="single" w:sz="4" w:space="0" w:color="auto"/>
              <w:right w:val="single" w:sz="4" w:space="0" w:color="auto"/>
            </w:tcBorders>
            <w:vAlign w:val="center"/>
          </w:tcPr>
          <w:p w:rsidR="00EC1EC2" w:rsidRPr="008A76DD" w:rsidRDefault="00EC1EC2" w:rsidP="00421F9A">
            <w:pPr>
              <w:autoSpaceDE w:val="0"/>
              <w:autoSpaceDN w:val="0"/>
              <w:adjustRightInd w:val="0"/>
              <w:ind w:firstLine="0"/>
              <w:jc w:val="center"/>
              <w:rPr>
                <w:color w:val="000000"/>
                <w:sz w:val="23"/>
                <w:szCs w:val="23"/>
              </w:rPr>
            </w:pPr>
            <w:r>
              <w:rPr>
                <w:color w:val="000000"/>
                <w:sz w:val="23"/>
                <w:szCs w:val="23"/>
              </w:rPr>
              <w:t>2020</w:t>
            </w:r>
          </w:p>
        </w:tc>
        <w:tc>
          <w:tcPr>
            <w:tcW w:w="850" w:type="dxa"/>
            <w:tcBorders>
              <w:top w:val="single" w:sz="4" w:space="0" w:color="auto"/>
              <w:left w:val="single" w:sz="4" w:space="0" w:color="auto"/>
              <w:bottom w:val="single" w:sz="4" w:space="0" w:color="auto"/>
              <w:right w:val="single" w:sz="4" w:space="0" w:color="auto"/>
            </w:tcBorders>
            <w:vAlign w:val="center"/>
          </w:tcPr>
          <w:p w:rsidR="00EC1EC2" w:rsidRPr="008A76DD" w:rsidRDefault="00EC1EC2" w:rsidP="00421F9A">
            <w:pPr>
              <w:autoSpaceDE w:val="0"/>
              <w:autoSpaceDN w:val="0"/>
              <w:adjustRightInd w:val="0"/>
              <w:ind w:firstLine="0"/>
              <w:jc w:val="center"/>
              <w:rPr>
                <w:color w:val="000000"/>
                <w:sz w:val="23"/>
                <w:szCs w:val="23"/>
              </w:rPr>
            </w:pPr>
            <w:r>
              <w:rPr>
                <w:color w:val="000000"/>
                <w:sz w:val="23"/>
                <w:szCs w:val="23"/>
              </w:rPr>
              <w:t>2021</w:t>
            </w:r>
          </w:p>
        </w:tc>
        <w:tc>
          <w:tcPr>
            <w:tcW w:w="851" w:type="dxa"/>
            <w:tcBorders>
              <w:top w:val="single" w:sz="4" w:space="0" w:color="auto"/>
              <w:left w:val="single" w:sz="4" w:space="0" w:color="auto"/>
              <w:bottom w:val="single" w:sz="4" w:space="0" w:color="auto"/>
              <w:right w:val="single" w:sz="4" w:space="0" w:color="auto"/>
            </w:tcBorders>
            <w:vAlign w:val="center"/>
          </w:tcPr>
          <w:p w:rsidR="00EC1EC2" w:rsidRPr="008A76DD" w:rsidRDefault="00EC1EC2" w:rsidP="00421F9A">
            <w:pPr>
              <w:autoSpaceDE w:val="0"/>
              <w:autoSpaceDN w:val="0"/>
              <w:adjustRightInd w:val="0"/>
              <w:ind w:firstLine="0"/>
              <w:jc w:val="center"/>
              <w:rPr>
                <w:color w:val="000000"/>
                <w:sz w:val="23"/>
                <w:szCs w:val="23"/>
              </w:rPr>
            </w:pPr>
            <w:r>
              <w:rPr>
                <w:color w:val="000000"/>
                <w:sz w:val="23"/>
                <w:szCs w:val="23"/>
              </w:rPr>
              <w:t>2022</w:t>
            </w:r>
          </w:p>
        </w:tc>
      </w:tr>
      <w:tr w:rsidR="00EC1EC2" w:rsidRPr="00893BDF" w:rsidTr="00421F9A">
        <w:trPr>
          <w:trHeight w:val="571"/>
        </w:trPr>
        <w:tc>
          <w:tcPr>
            <w:tcW w:w="2898" w:type="dxa"/>
            <w:vMerge w:val="restart"/>
            <w:tcBorders>
              <w:top w:val="single" w:sz="4" w:space="0" w:color="auto"/>
              <w:left w:val="single" w:sz="4" w:space="0" w:color="auto"/>
              <w:bottom w:val="single" w:sz="4" w:space="0" w:color="auto"/>
              <w:right w:val="single" w:sz="4" w:space="0" w:color="auto"/>
            </w:tcBorders>
          </w:tcPr>
          <w:p w:rsidR="00421F9A" w:rsidRDefault="0066568A" w:rsidP="00242039">
            <w:pPr>
              <w:autoSpaceDE w:val="0"/>
              <w:autoSpaceDN w:val="0"/>
              <w:adjustRightInd w:val="0"/>
              <w:ind w:firstLine="0"/>
              <w:rPr>
                <w:color w:val="000000"/>
                <w:sz w:val="24"/>
                <w:szCs w:val="24"/>
              </w:rPr>
            </w:pPr>
            <w:hyperlink r:id="rId11" w:history="1">
              <w:r w:rsidR="00EC1EC2" w:rsidRPr="008A76DD">
                <w:rPr>
                  <w:color w:val="000000"/>
                  <w:sz w:val="24"/>
                  <w:szCs w:val="24"/>
                </w:rPr>
                <w:t>Программ</w:t>
              </w:r>
            </w:hyperlink>
            <w:r w:rsidR="00EC1EC2" w:rsidRPr="008A76DD">
              <w:rPr>
                <w:color w:val="000000"/>
                <w:sz w:val="24"/>
                <w:szCs w:val="24"/>
              </w:rPr>
              <w:t>а «Формиров</w:t>
            </w:r>
            <w:r w:rsidR="00EC1EC2" w:rsidRPr="008A76DD">
              <w:rPr>
                <w:color w:val="000000"/>
                <w:sz w:val="24"/>
                <w:szCs w:val="24"/>
              </w:rPr>
              <w:t>а</w:t>
            </w:r>
            <w:r w:rsidR="00EC1EC2" w:rsidRPr="008A76DD">
              <w:rPr>
                <w:color w:val="000000"/>
                <w:sz w:val="24"/>
                <w:szCs w:val="24"/>
              </w:rPr>
              <w:t>ние комфортной горо</w:t>
            </w:r>
            <w:r w:rsidR="00EC1EC2" w:rsidRPr="008A76DD">
              <w:rPr>
                <w:color w:val="000000"/>
                <w:sz w:val="24"/>
                <w:szCs w:val="24"/>
              </w:rPr>
              <w:t>д</w:t>
            </w:r>
            <w:r w:rsidR="00EC1EC2" w:rsidRPr="008A76DD">
              <w:rPr>
                <w:color w:val="000000"/>
                <w:sz w:val="24"/>
                <w:szCs w:val="24"/>
              </w:rPr>
              <w:t xml:space="preserve">ской среды города </w:t>
            </w:r>
          </w:p>
          <w:p w:rsidR="00242039" w:rsidRDefault="00EC1EC2" w:rsidP="00242039">
            <w:pPr>
              <w:autoSpaceDE w:val="0"/>
              <w:autoSpaceDN w:val="0"/>
              <w:adjustRightInd w:val="0"/>
              <w:ind w:firstLine="0"/>
              <w:rPr>
                <w:color w:val="000000"/>
                <w:sz w:val="24"/>
                <w:szCs w:val="24"/>
              </w:rPr>
            </w:pPr>
            <w:r w:rsidRPr="008A76DD">
              <w:rPr>
                <w:color w:val="000000"/>
                <w:sz w:val="24"/>
                <w:szCs w:val="24"/>
              </w:rPr>
              <w:t>Нижнего Новгорода»</w:t>
            </w:r>
          </w:p>
          <w:p w:rsidR="00EC1EC2" w:rsidRDefault="00EC1EC2" w:rsidP="00242039">
            <w:pPr>
              <w:autoSpaceDE w:val="0"/>
              <w:autoSpaceDN w:val="0"/>
              <w:adjustRightInd w:val="0"/>
              <w:ind w:firstLine="0"/>
              <w:rPr>
                <w:color w:val="000000"/>
                <w:sz w:val="23"/>
                <w:szCs w:val="23"/>
              </w:rPr>
            </w:pPr>
            <w:r w:rsidRPr="008A76DD">
              <w:rPr>
                <w:color w:val="000000"/>
                <w:sz w:val="23"/>
                <w:szCs w:val="23"/>
              </w:rPr>
              <w:t xml:space="preserve"> на 201</w:t>
            </w:r>
            <w:r w:rsidR="00242039">
              <w:rPr>
                <w:color w:val="000000"/>
                <w:sz w:val="23"/>
                <w:szCs w:val="23"/>
              </w:rPr>
              <w:t>8 -2022</w:t>
            </w:r>
            <w:r w:rsidRPr="008A76DD">
              <w:rPr>
                <w:color w:val="000000"/>
                <w:sz w:val="23"/>
                <w:szCs w:val="23"/>
              </w:rPr>
              <w:t xml:space="preserve"> год</w:t>
            </w:r>
            <w:r w:rsidR="00242039">
              <w:rPr>
                <w:color w:val="000000"/>
                <w:sz w:val="23"/>
                <w:szCs w:val="23"/>
              </w:rPr>
              <w:t>ы</w:t>
            </w:r>
          </w:p>
          <w:p w:rsidR="00520EA5" w:rsidRPr="008A76DD" w:rsidRDefault="00520EA5" w:rsidP="00520EA5">
            <w:pPr>
              <w:autoSpaceDE w:val="0"/>
              <w:autoSpaceDN w:val="0"/>
              <w:adjustRightInd w:val="0"/>
              <w:ind w:firstLine="0"/>
              <w:jc w:val="center"/>
              <w:rPr>
                <w:color w:val="000000"/>
                <w:sz w:val="23"/>
                <w:szCs w:val="23"/>
              </w:rPr>
            </w:pPr>
          </w:p>
        </w:tc>
        <w:tc>
          <w:tcPr>
            <w:tcW w:w="2899" w:type="dxa"/>
            <w:tcBorders>
              <w:top w:val="single" w:sz="4" w:space="0" w:color="auto"/>
              <w:left w:val="single" w:sz="4" w:space="0" w:color="auto"/>
              <w:bottom w:val="single" w:sz="4" w:space="0" w:color="auto"/>
              <w:right w:val="single" w:sz="4" w:space="0" w:color="auto"/>
            </w:tcBorders>
          </w:tcPr>
          <w:p w:rsidR="00EC1EC2" w:rsidRPr="008A76DD" w:rsidRDefault="00421F9A" w:rsidP="00421F9A">
            <w:pPr>
              <w:autoSpaceDE w:val="0"/>
              <w:autoSpaceDN w:val="0"/>
              <w:adjustRightInd w:val="0"/>
              <w:ind w:firstLine="0"/>
              <w:jc w:val="center"/>
              <w:rPr>
                <w:color w:val="000000"/>
                <w:sz w:val="23"/>
                <w:szCs w:val="23"/>
              </w:rPr>
            </w:pPr>
            <w:r>
              <w:rPr>
                <w:color w:val="000000"/>
                <w:sz w:val="23"/>
                <w:szCs w:val="23"/>
              </w:rPr>
              <w:t>В</w:t>
            </w:r>
            <w:r w:rsidR="00EC1EC2" w:rsidRPr="008A76DD">
              <w:rPr>
                <w:color w:val="000000"/>
                <w:sz w:val="23"/>
                <w:szCs w:val="23"/>
              </w:rPr>
              <w:t>сего в том числе:</w:t>
            </w:r>
          </w:p>
        </w:tc>
        <w:tc>
          <w:tcPr>
            <w:tcW w:w="1433" w:type="dxa"/>
            <w:tcBorders>
              <w:top w:val="single" w:sz="4" w:space="0" w:color="auto"/>
              <w:left w:val="single" w:sz="4" w:space="0" w:color="auto"/>
              <w:bottom w:val="single" w:sz="4" w:space="0" w:color="auto"/>
              <w:right w:val="single" w:sz="4" w:space="0" w:color="auto"/>
            </w:tcBorders>
          </w:tcPr>
          <w:p w:rsidR="00EC1EC2" w:rsidRPr="008A76DD" w:rsidRDefault="00EC1EC2" w:rsidP="00C65AD5">
            <w:pPr>
              <w:autoSpaceDE w:val="0"/>
              <w:autoSpaceDN w:val="0"/>
              <w:adjustRightInd w:val="0"/>
              <w:ind w:firstLine="0"/>
              <w:jc w:val="center"/>
              <w:rPr>
                <w:color w:val="000000"/>
                <w:sz w:val="23"/>
                <w:szCs w:val="23"/>
              </w:rPr>
            </w:pPr>
            <w:r w:rsidRPr="008A76DD">
              <w:rPr>
                <w:color w:val="000000"/>
                <w:sz w:val="23"/>
                <w:szCs w:val="23"/>
              </w:rPr>
              <w:t>ФБ</w:t>
            </w:r>
            <w:r>
              <w:rPr>
                <w:color w:val="000000"/>
                <w:sz w:val="23"/>
                <w:szCs w:val="23"/>
              </w:rPr>
              <w:t>,</w:t>
            </w:r>
            <w:r w:rsidRPr="008A76DD">
              <w:rPr>
                <w:color w:val="000000"/>
                <w:sz w:val="23"/>
                <w:szCs w:val="23"/>
              </w:rPr>
              <w:t xml:space="preserve"> ОБ и</w:t>
            </w:r>
            <w:r w:rsidR="00C65AD5">
              <w:rPr>
                <w:color w:val="000000"/>
                <w:sz w:val="23"/>
                <w:szCs w:val="23"/>
              </w:rPr>
              <w:t xml:space="preserve"> МБ</w:t>
            </w:r>
          </w:p>
        </w:tc>
        <w:tc>
          <w:tcPr>
            <w:tcW w:w="850" w:type="dxa"/>
            <w:tcBorders>
              <w:top w:val="single" w:sz="4" w:space="0" w:color="auto"/>
              <w:left w:val="single" w:sz="4" w:space="0" w:color="auto"/>
              <w:bottom w:val="single" w:sz="4" w:space="0" w:color="auto"/>
              <w:right w:val="single" w:sz="4" w:space="0" w:color="auto"/>
            </w:tcBorders>
          </w:tcPr>
          <w:p w:rsidR="00EC1EC2" w:rsidRPr="008A76DD" w:rsidRDefault="00EC1EC2" w:rsidP="004E07BE">
            <w:pPr>
              <w:autoSpaceDE w:val="0"/>
              <w:autoSpaceDN w:val="0"/>
              <w:adjustRightInd w:val="0"/>
              <w:ind w:firstLine="0"/>
              <w:jc w:val="center"/>
              <w:rPr>
                <w:color w:val="000000"/>
                <w:sz w:val="23"/>
                <w:szCs w:val="23"/>
              </w:rPr>
            </w:pPr>
          </w:p>
        </w:tc>
        <w:tc>
          <w:tcPr>
            <w:tcW w:w="851" w:type="dxa"/>
            <w:tcBorders>
              <w:top w:val="single" w:sz="4" w:space="0" w:color="auto"/>
              <w:left w:val="single" w:sz="4" w:space="0" w:color="auto"/>
              <w:bottom w:val="single" w:sz="4" w:space="0" w:color="auto"/>
              <w:right w:val="single" w:sz="4" w:space="0" w:color="auto"/>
            </w:tcBorders>
          </w:tcPr>
          <w:p w:rsidR="00EC1EC2" w:rsidRPr="008A76DD" w:rsidRDefault="00EC1EC2" w:rsidP="004E07BE">
            <w:pPr>
              <w:autoSpaceDE w:val="0"/>
              <w:autoSpaceDN w:val="0"/>
              <w:adjustRightInd w:val="0"/>
              <w:ind w:firstLine="0"/>
              <w:jc w:val="center"/>
              <w:rPr>
                <w:color w:val="000000"/>
                <w:sz w:val="23"/>
                <w:szCs w:val="23"/>
              </w:rPr>
            </w:pPr>
          </w:p>
        </w:tc>
        <w:tc>
          <w:tcPr>
            <w:tcW w:w="708" w:type="dxa"/>
            <w:tcBorders>
              <w:top w:val="single" w:sz="4" w:space="0" w:color="auto"/>
              <w:left w:val="single" w:sz="4" w:space="0" w:color="auto"/>
              <w:bottom w:val="single" w:sz="4" w:space="0" w:color="auto"/>
              <w:right w:val="single" w:sz="4" w:space="0" w:color="auto"/>
            </w:tcBorders>
          </w:tcPr>
          <w:p w:rsidR="00EC1EC2" w:rsidRPr="008A76DD" w:rsidRDefault="00EC1EC2" w:rsidP="004E07BE">
            <w:pPr>
              <w:autoSpaceDE w:val="0"/>
              <w:autoSpaceDN w:val="0"/>
              <w:adjustRightInd w:val="0"/>
              <w:ind w:firstLine="0"/>
              <w:jc w:val="center"/>
              <w:rPr>
                <w:color w:val="000000"/>
                <w:sz w:val="23"/>
                <w:szCs w:val="23"/>
              </w:rPr>
            </w:pPr>
          </w:p>
        </w:tc>
        <w:tc>
          <w:tcPr>
            <w:tcW w:w="851" w:type="dxa"/>
            <w:tcBorders>
              <w:top w:val="single" w:sz="4" w:space="0" w:color="auto"/>
              <w:left w:val="single" w:sz="4" w:space="0" w:color="auto"/>
              <w:bottom w:val="single" w:sz="4" w:space="0" w:color="auto"/>
              <w:right w:val="single" w:sz="4" w:space="0" w:color="auto"/>
            </w:tcBorders>
          </w:tcPr>
          <w:p w:rsidR="00EC1EC2" w:rsidRPr="008A76DD" w:rsidRDefault="00EC1EC2" w:rsidP="004E07BE">
            <w:pPr>
              <w:autoSpaceDE w:val="0"/>
              <w:autoSpaceDN w:val="0"/>
              <w:adjustRightInd w:val="0"/>
              <w:ind w:firstLine="0"/>
              <w:jc w:val="center"/>
              <w:rPr>
                <w:color w:val="000000"/>
                <w:sz w:val="23"/>
                <w:szCs w:val="23"/>
              </w:rPr>
            </w:pPr>
          </w:p>
        </w:tc>
        <w:tc>
          <w:tcPr>
            <w:tcW w:w="992" w:type="dxa"/>
            <w:tcBorders>
              <w:top w:val="single" w:sz="4" w:space="0" w:color="auto"/>
              <w:left w:val="single" w:sz="4" w:space="0" w:color="auto"/>
              <w:bottom w:val="single" w:sz="4" w:space="0" w:color="auto"/>
              <w:right w:val="single" w:sz="4" w:space="0" w:color="auto"/>
            </w:tcBorders>
          </w:tcPr>
          <w:p w:rsidR="00EC1EC2" w:rsidRPr="008A76DD" w:rsidRDefault="00EC1EC2" w:rsidP="004E07BE">
            <w:pPr>
              <w:autoSpaceDE w:val="0"/>
              <w:autoSpaceDN w:val="0"/>
              <w:adjustRightInd w:val="0"/>
              <w:ind w:firstLine="0"/>
              <w:jc w:val="center"/>
              <w:rPr>
                <w:color w:val="000000"/>
                <w:sz w:val="23"/>
                <w:szCs w:val="23"/>
              </w:rPr>
            </w:pPr>
          </w:p>
        </w:tc>
        <w:tc>
          <w:tcPr>
            <w:tcW w:w="992" w:type="dxa"/>
            <w:tcBorders>
              <w:top w:val="single" w:sz="4" w:space="0" w:color="auto"/>
              <w:left w:val="single" w:sz="4" w:space="0" w:color="auto"/>
              <w:bottom w:val="single" w:sz="4" w:space="0" w:color="auto"/>
              <w:right w:val="single" w:sz="4" w:space="0" w:color="auto"/>
            </w:tcBorders>
          </w:tcPr>
          <w:p w:rsidR="00EC1EC2" w:rsidRPr="008A76DD" w:rsidRDefault="00EC1EC2" w:rsidP="004E07BE">
            <w:pPr>
              <w:autoSpaceDE w:val="0"/>
              <w:autoSpaceDN w:val="0"/>
              <w:adjustRightInd w:val="0"/>
              <w:ind w:firstLine="0"/>
              <w:jc w:val="center"/>
              <w:rPr>
                <w:color w:val="000000"/>
                <w:sz w:val="23"/>
                <w:szCs w:val="23"/>
              </w:rPr>
            </w:pPr>
          </w:p>
        </w:tc>
        <w:tc>
          <w:tcPr>
            <w:tcW w:w="993" w:type="dxa"/>
            <w:tcBorders>
              <w:top w:val="single" w:sz="4" w:space="0" w:color="auto"/>
              <w:left w:val="single" w:sz="4" w:space="0" w:color="auto"/>
              <w:bottom w:val="single" w:sz="4" w:space="0" w:color="auto"/>
              <w:right w:val="single" w:sz="4" w:space="0" w:color="auto"/>
            </w:tcBorders>
          </w:tcPr>
          <w:p w:rsidR="00EC1EC2" w:rsidRPr="008A76DD" w:rsidRDefault="00EC1EC2" w:rsidP="004E07BE">
            <w:pPr>
              <w:autoSpaceDE w:val="0"/>
              <w:autoSpaceDN w:val="0"/>
              <w:adjustRightInd w:val="0"/>
              <w:ind w:firstLine="0"/>
              <w:jc w:val="center"/>
              <w:rPr>
                <w:color w:val="000000"/>
                <w:sz w:val="23"/>
                <w:szCs w:val="23"/>
              </w:rPr>
            </w:pPr>
          </w:p>
        </w:tc>
        <w:tc>
          <w:tcPr>
            <w:tcW w:w="850" w:type="dxa"/>
            <w:tcBorders>
              <w:top w:val="single" w:sz="4" w:space="0" w:color="auto"/>
              <w:left w:val="single" w:sz="4" w:space="0" w:color="auto"/>
              <w:bottom w:val="single" w:sz="4" w:space="0" w:color="auto"/>
              <w:right w:val="single" w:sz="4" w:space="0" w:color="auto"/>
            </w:tcBorders>
          </w:tcPr>
          <w:p w:rsidR="00EC1EC2" w:rsidRPr="008A76DD" w:rsidRDefault="00EC1EC2" w:rsidP="004E07BE">
            <w:pPr>
              <w:autoSpaceDE w:val="0"/>
              <w:autoSpaceDN w:val="0"/>
              <w:adjustRightInd w:val="0"/>
              <w:ind w:firstLine="0"/>
              <w:jc w:val="center"/>
              <w:rPr>
                <w:color w:val="000000"/>
                <w:sz w:val="23"/>
                <w:szCs w:val="23"/>
              </w:rPr>
            </w:pPr>
          </w:p>
        </w:tc>
        <w:tc>
          <w:tcPr>
            <w:tcW w:w="851" w:type="dxa"/>
            <w:tcBorders>
              <w:top w:val="single" w:sz="4" w:space="0" w:color="auto"/>
              <w:left w:val="single" w:sz="4" w:space="0" w:color="auto"/>
              <w:bottom w:val="single" w:sz="4" w:space="0" w:color="auto"/>
              <w:right w:val="single" w:sz="4" w:space="0" w:color="auto"/>
            </w:tcBorders>
          </w:tcPr>
          <w:p w:rsidR="00EC1EC2" w:rsidRPr="008A76DD" w:rsidRDefault="00EC1EC2" w:rsidP="004E07BE">
            <w:pPr>
              <w:autoSpaceDE w:val="0"/>
              <w:autoSpaceDN w:val="0"/>
              <w:adjustRightInd w:val="0"/>
              <w:ind w:firstLine="0"/>
              <w:jc w:val="center"/>
              <w:rPr>
                <w:color w:val="000000"/>
                <w:sz w:val="23"/>
                <w:szCs w:val="23"/>
              </w:rPr>
            </w:pPr>
          </w:p>
        </w:tc>
      </w:tr>
      <w:tr w:rsidR="00EC1EC2" w:rsidRPr="00893BDF" w:rsidTr="00421F9A">
        <w:trPr>
          <w:trHeight w:val="1446"/>
        </w:trPr>
        <w:tc>
          <w:tcPr>
            <w:tcW w:w="2898" w:type="dxa"/>
            <w:vMerge/>
            <w:tcBorders>
              <w:top w:val="single" w:sz="4" w:space="0" w:color="auto"/>
              <w:left w:val="single" w:sz="4" w:space="0" w:color="auto"/>
              <w:bottom w:val="single" w:sz="4" w:space="0" w:color="auto"/>
              <w:right w:val="single" w:sz="4" w:space="0" w:color="auto"/>
            </w:tcBorders>
          </w:tcPr>
          <w:p w:rsidR="00EC1EC2" w:rsidRPr="00893BDF" w:rsidRDefault="00EC1EC2" w:rsidP="004E07BE">
            <w:pPr>
              <w:autoSpaceDE w:val="0"/>
              <w:autoSpaceDN w:val="0"/>
              <w:adjustRightInd w:val="0"/>
              <w:ind w:firstLine="0"/>
              <w:jc w:val="center"/>
              <w:rPr>
                <w:color w:val="000000"/>
                <w:sz w:val="23"/>
                <w:szCs w:val="23"/>
                <w:highlight w:val="yellow"/>
              </w:rPr>
            </w:pPr>
          </w:p>
        </w:tc>
        <w:tc>
          <w:tcPr>
            <w:tcW w:w="2899" w:type="dxa"/>
            <w:tcBorders>
              <w:top w:val="single" w:sz="4" w:space="0" w:color="auto"/>
              <w:left w:val="single" w:sz="4" w:space="0" w:color="auto"/>
              <w:bottom w:val="single" w:sz="4" w:space="0" w:color="auto"/>
              <w:right w:val="single" w:sz="4" w:space="0" w:color="auto"/>
            </w:tcBorders>
          </w:tcPr>
          <w:p w:rsidR="00421F9A" w:rsidRDefault="00EC1EC2" w:rsidP="00421F9A">
            <w:pPr>
              <w:autoSpaceDE w:val="0"/>
              <w:autoSpaceDN w:val="0"/>
              <w:adjustRightInd w:val="0"/>
              <w:ind w:firstLine="0"/>
              <w:jc w:val="left"/>
              <w:rPr>
                <w:color w:val="000000"/>
                <w:sz w:val="23"/>
                <w:szCs w:val="23"/>
              </w:rPr>
            </w:pPr>
            <w:r w:rsidRPr="001331B5">
              <w:rPr>
                <w:color w:val="000000"/>
                <w:sz w:val="23"/>
                <w:szCs w:val="23"/>
              </w:rPr>
              <w:t>Департамент благоустро</w:t>
            </w:r>
            <w:r w:rsidRPr="001331B5">
              <w:rPr>
                <w:color w:val="000000"/>
                <w:sz w:val="23"/>
                <w:szCs w:val="23"/>
              </w:rPr>
              <w:t>й</w:t>
            </w:r>
            <w:r w:rsidRPr="001331B5">
              <w:rPr>
                <w:color w:val="000000"/>
                <w:sz w:val="23"/>
                <w:szCs w:val="23"/>
              </w:rPr>
              <w:t>ства и дорожного хозяйс</w:t>
            </w:r>
            <w:r w:rsidRPr="001331B5">
              <w:rPr>
                <w:color w:val="000000"/>
                <w:sz w:val="23"/>
                <w:szCs w:val="23"/>
              </w:rPr>
              <w:t>т</w:t>
            </w:r>
            <w:r w:rsidRPr="001331B5">
              <w:rPr>
                <w:color w:val="000000"/>
                <w:sz w:val="23"/>
                <w:szCs w:val="23"/>
              </w:rPr>
              <w:t>ва администрации го</w:t>
            </w:r>
            <w:r w:rsidR="00421F9A">
              <w:rPr>
                <w:color w:val="000000"/>
                <w:sz w:val="23"/>
                <w:szCs w:val="23"/>
              </w:rPr>
              <w:t>рода</w:t>
            </w:r>
          </w:p>
          <w:p w:rsidR="00EC1EC2" w:rsidRPr="001331B5" w:rsidRDefault="00EC1EC2" w:rsidP="00421F9A">
            <w:pPr>
              <w:autoSpaceDE w:val="0"/>
              <w:autoSpaceDN w:val="0"/>
              <w:adjustRightInd w:val="0"/>
              <w:ind w:firstLine="0"/>
              <w:jc w:val="left"/>
              <w:rPr>
                <w:color w:val="000000"/>
                <w:sz w:val="23"/>
                <w:szCs w:val="23"/>
              </w:rPr>
            </w:pPr>
            <w:r w:rsidRPr="001331B5">
              <w:rPr>
                <w:color w:val="000000"/>
                <w:sz w:val="23"/>
                <w:szCs w:val="23"/>
              </w:rPr>
              <w:t>Нижнего Новгорода</w:t>
            </w:r>
          </w:p>
          <w:p w:rsidR="00EC1EC2" w:rsidRPr="001331B5" w:rsidRDefault="00520EA5" w:rsidP="00421F9A">
            <w:pPr>
              <w:autoSpaceDE w:val="0"/>
              <w:autoSpaceDN w:val="0"/>
              <w:adjustRightInd w:val="0"/>
              <w:ind w:firstLine="0"/>
              <w:jc w:val="left"/>
              <w:rPr>
                <w:color w:val="000000"/>
                <w:sz w:val="23"/>
                <w:szCs w:val="23"/>
              </w:rPr>
            </w:pPr>
            <w:r>
              <w:rPr>
                <w:color w:val="000000"/>
                <w:sz w:val="23"/>
                <w:szCs w:val="23"/>
              </w:rPr>
              <w:t>(</w:t>
            </w:r>
            <w:r w:rsidRPr="00520EA5">
              <w:rPr>
                <w:color w:val="000000"/>
                <w:sz w:val="23"/>
                <w:szCs w:val="23"/>
              </w:rPr>
              <w:t>Благоустройство двор</w:t>
            </w:r>
            <w:r w:rsidRPr="00520EA5">
              <w:rPr>
                <w:color w:val="000000"/>
                <w:sz w:val="23"/>
                <w:szCs w:val="23"/>
              </w:rPr>
              <w:t>о</w:t>
            </w:r>
            <w:r w:rsidRPr="00520EA5">
              <w:rPr>
                <w:color w:val="000000"/>
                <w:sz w:val="23"/>
                <w:szCs w:val="23"/>
              </w:rPr>
              <w:t>вых территорий</w:t>
            </w:r>
            <w:r>
              <w:rPr>
                <w:color w:val="000000"/>
                <w:sz w:val="23"/>
                <w:szCs w:val="23"/>
              </w:rPr>
              <w:t>)</w:t>
            </w:r>
          </w:p>
        </w:tc>
        <w:tc>
          <w:tcPr>
            <w:tcW w:w="1433" w:type="dxa"/>
            <w:tcBorders>
              <w:top w:val="single" w:sz="4" w:space="0" w:color="auto"/>
              <w:left w:val="single" w:sz="4" w:space="0" w:color="auto"/>
              <w:bottom w:val="single" w:sz="4" w:space="0" w:color="auto"/>
              <w:right w:val="single" w:sz="4" w:space="0" w:color="auto"/>
            </w:tcBorders>
          </w:tcPr>
          <w:p w:rsidR="00EC1EC2" w:rsidRPr="009618F9" w:rsidRDefault="00EC1EC2" w:rsidP="00EC1EC2">
            <w:pPr>
              <w:autoSpaceDE w:val="0"/>
              <w:autoSpaceDN w:val="0"/>
              <w:adjustRightInd w:val="0"/>
              <w:ind w:firstLine="0"/>
              <w:jc w:val="center"/>
              <w:rPr>
                <w:color w:val="000000"/>
                <w:sz w:val="23"/>
                <w:szCs w:val="23"/>
              </w:rPr>
            </w:pPr>
          </w:p>
        </w:tc>
        <w:tc>
          <w:tcPr>
            <w:tcW w:w="850" w:type="dxa"/>
            <w:tcBorders>
              <w:top w:val="single" w:sz="4" w:space="0" w:color="auto"/>
              <w:left w:val="single" w:sz="4" w:space="0" w:color="auto"/>
              <w:bottom w:val="single" w:sz="4" w:space="0" w:color="auto"/>
              <w:right w:val="single" w:sz="4" w:space="0" w:color="auto"/>
            </w:tcBorders>
          </w:tcPr>
          <w:p w:rsidR="00EC1EC2" w:rsidRPr="009618F9" w:rsidRDefault="00EC1EC2" w:rsidP="004E07BE">
            <w:pPr>
              <w:autoSpaceDE w:val="0"/>
              <w:autoSpaceDN w:val="0"/>
              <w:adjustRightInd w:val="0"/>
              <w:ind w:firstLine="0"/>
              <w:jc w:val="center"/>
              <w:rPr>
                <w:color w:val="000000"/>
                <w:sz w:val="23"/>
                <w:szCs w:val="23"/>
              </w:rPr>
            </w:pPr>
          </w:p>
        </w:tc>
        <w:tc>
          <w:tcPr>
            <w:tcW w:w="851" w:type="dxa"/>
            <w:tcBorders>
              <w:top w:val="single" w:sz="4" w:space="0" w:color="auto"/>
              <w:left w:val="single" w:sz="4" w:space="0" w:color="auto"/>
              <w:bottom w:val="single" w:sz="4" w:space="0" w:color="auto"/>
              <w:right w:val="single" w:sz="4" w:space="0" w:color="auto"/>
            </w:tcBorders>
          </w:tcPr>
          <w:p w:rsidR="00EC1EC2" w:rsidRPr="009618F9" w:rsidRDefault="00EC1EC2" w:rsidP="004E07BE">
            <w:pPr>
              <w:autoSpaceDE w:val="0"/>
              <w:autoSpaceDN w:val="0"/>
              <w:adjustRightInd w:val="0"/>
              <w:ind w:firstLine="0"/>
              <w:jc w:val="center"/>
              <w:rPr>
                <w:color w:val="000000"/>
                <w:sz w:val="23"/>
                <w:szCs w:val="23"/>
              </w:rPr>
            </w:pPr>
          </w:p>
        </w:tc>
        <w:tc>
          <w:tcPr>
            <w:tcW w:w="708" w:type="dxa"/>
            <w:tcBorders>
              <w:top w:val="single" w:sz="4" w:space="0" w:color="auto"/>
              <w:left w:val="single" w:sz="4" w:space="0" w:color="auto"/>
              <w:bottom w:val="single" w:sz="4" w:space="0" w:color="auto"/>
              <w:right w:val="single" w:sz="4" w:space="0" w:color="auto"/>
            </w:tcBorders>
          </w:tcPr>
          <w:p w:rsidR="00EC1EC2" w:rsidRPr="009618F9" w:rsidRDefault="00EC1EC2" w:rsidP="004E07BE">
            <w:pPr>
              <w:autoSpaceDE w:val="0"/>
              <w:autoSpaceDN w:val="0"/>
              <w:adjustRightInd w:val="0"/>
              <w:ind w:firstLine="0"/>
              <w:jc w:val="center"/>
              <w:rPr>
                <w:color w:val="000000"/>
                <w:sz w:val="23"/>
                <w:szCs w:val="23"/>
              </w:rPr>
            </w:pPr>
          </w:p>
        </w:tc>
        <w:tc>
          <w:tcPr>
            <w:tcW w:w="851" w:type="dxa"/>
            <w:tcBorders>
              <w:top w:val="single" w:sz="4" w:space="0" w:color="auto"/>
              <w:left w:val="single" w:sz="4" w:space="0" w:color="auto"/>
              <w:bottom w:val="single" w:sz="4" w:space="0" w:color="auto"/>
              <w:right w:val="single" w:sz="4" w:space="0" w:color="auto"/>
            </w:tcBorders>
          </w:tcPr>
          <w:p w:rsidR="00EC1EC2" w:rsidRPr="009618F9" w:rsidRDefault="00EC1EC2" w:rsidP="004E07BE">
            <w:pPr>
              <w:autoSpaceDE w:val="0"/>
              <w:autoSpaceDN w:val="0"/>
              <w:adjustRightInd w:val="0"/>
              <w:ind w:firstLine="0"/>
              <w:jc w:val="center"/>
              <w:rPr>
                <w:color w:val="000000"/>
                <w:sz w:val="23"/>
                <w:szCs w:val="23"/>
              </w:rPr>
            </w:pPr>
          </w:p>
        </w:tc>
        <w:tc>
          <w:tcPr>
            <w:tcW w:w="992" w:type="dxa"/>
            <w:tcBorders>
              <w:top w:val="single" w:sz="4" w:space="0" w:color="auto"/>
              <w:left w:val="single" w:sz="4" w:space="0" w:color="auto"/>
              <w:bottom w:val="single" w:sz="4" w:space="0" w:color="auto"/>
              <w:right w:val="single" w:sz="4" w:space="0" w:color="auto"/>
            </w:tcBorders>
          </w:tcPr>
          <w:p w:rsidR="00EC1EC2" w:rsidRPr="009618F9" w:rsidRDefault="00EC1EC2" w:rsidP="004E07BE">
            <w:pPr>
              <w:autoSpaceDE w:val="0"/>
              <w:autoSpaceDN w:val="0"/>
              <w:adjustRightInd w:val="0"/>
              <w:ind w:firstLine="0"/>
              <w:jc w:val="center"/>
              <w:rPr>
                <w:color w:val="000000"/>
                <w:sz w:val="23"/>
                <w:szCs w:val="23"/>
              </w:rPr>
            </w:pPr>
          </w:p>
        </w:tc>
        <w:tc>
          <w:tcPr>
            <w:tcW w:w="992" w:type="dxa"/>
            <w:tcBorders>
              <w:top w:val="single" w:sz="4" w:space="0" w:color="auto"/>
              <w:left w:val="single" w:sz="4" w:space="0" w:color="auto"/>
              <w:bottom w:val="single" w:sz="4" w:space="0" w:color="auto"/>
              <w:right w:val="single" w:sz="4" w:space="0" w:color="auto"/>
            </w:tcBorders>
          </w:tcPr>
          <w:p w:rsidR="00EC1EC2" w:rsidRPr="009618F9" w:rsidRDefault="00EC1EC2" w:rsidP="004E07BE">
            <w:pPr>
              <w:autoSpaceDE w:val="0"/>
              <w:autoSpaceDN w:val="0"/>
              <w:adjustRightInd w:val="0"/>
              <w:ind w:firstLine="0"/>
              <w:jc w:val="center"/>
              <w:rPr>
                <w:color w:val="000000"/>
                <w:sz w:val="23"/>
                <w:szCs w:val="23"/>
              </w:rPr>
            </w:pPr>
          </w:p>
        </w:tc>
        <w:tc>
          <w:tcPr>
            <w:tcW w:w="993" w:type="dxa"/>
            <w:tcBorders>
              <w:top w:val="single" w:sz="4" w:space="0" w:color="auto"/>
              <w:left w:val="single" w:sz="4" w:space="0" w:color="auto"/>
              <w:bottom w:val="single" w:sz="4" w:space="0" w:color="auto"/>
              <w:right w:val="single" w:sz="4" w:space="0" w:color="auto"/>
            </w:tcBorders>
          </w:tcPr>
          <w:p w:rsidR="00EC1EC2" w:rsidRPr="009618F9" w:rsidRDefault="00EC1EC2" w:rsidP="004E07BE">
            <w:pPr>
              <w:autoSpaceDE w:val="0"/>
              <w:autoSpaceDN w:val="0"/>
              <w:adjustRightInd w:val="0"/>
              <w:ind w:firstLine="0"/>
              <w:jc w:val="center"/>
              <w:rPr>
                <w:color w:val="000000"/>
                <w:sz w:val="23"/>
                <w:szCs w:val="23"/>
              </w:rPr>
            </w:pPr>
          </w:p>
        </w:tc>
        <w:tc>
          <w:tcPr>
            <w:tcW w:w="850" w:type="dxa"/>
            <w:tcBorders>
              <w:top w:val="single" w:sz="4" w:space="0" w:color="auto"/>
              <w:left w:val="single" w:sz="4" w:space="0" w:color="auto"/>
              <w:bottom w:val="single" w:sz="4" w:space="0" w:color="auto"/>
              <w:right w:val="single" w:sz="4" w:space="0" w:color="auto"/>
            </w:tcBorders>
          </w:tcPr>
          <w:p w:rsidR="00EC1EC2" w:rsidRPr="009618F9" w:rsidRDefault="00EC1EC2" w:rsidP="004E07BE">
            <w:pPr>
              <w:autoSpaceDE w:val="0"/>
              <w:autoSpaceDN w:val="0"/>
              <w:adjustRightInd w:val="0"/>
              <w:ind w:firstLine="0"/>
              <w:jc w:val="center"/>
              <w:rPr>
                <w:color w:val="000000"/>
                <w:sz w:val="23"/>
                <w:szCs w:val="23"/>
              </w:rPr>
            </w:pPr>
          </w:p>
        </w:tc>
        <w:tc>
          <w:tcPr>
            <w:tcW w:w="851" w:type="dxa"/>
            <w:tcBorders>
              <w:top w:val="single" w:sz="4" w:space="0" w:color="auto"/>
              <w:left w:val="single" w:sz="4" w:space="0" w:color="auto"/>
              <w:bottom w:val="single" w:sz="4" w:space="0" w:color="auto"/>
              <w:right w:val="single" w:sz="4" w:space="0" w:color="auto"/>
            </w:tcBorders>
          </w:tcPr>
          <w:p w:rsidR="00EC1EC2" w:rsidRPr="009618F9" w:rsidRDefault="00EC1EC2" w:rsidP="004E07BE">
            <w:pPr>
              <w:autoSpaceDE w:val="0"/>
              <w:autoSpaceDN w:val="0"/>
              <w:adjustRightInd w:val="0"/>
              <w:ind w:firstLine="0"/>
              <w:jc w:val="center"/>
              <w:rPr>
                <w:color w:val="000000"/>
                <w:sz w:val="23"/>
                <w:szCs w:val="23"/>
              </w:rPr>
            </w:pPr>
          </w:p>
        </w:tc>
      </w:tr>
      <w:tr w:rsidR="00EC1EC2" w:rsidRPr="00893BDF" w:rsidTr="00421F9A">
        <w:trPr>
          <w:trHeight w:val="1411"/>
        </w:trPr>
        <w:tc>
          <w:tcPr>
            <w:tcW w:w="2898" w:type="dxa"/>
            <w:vMerge/>
            <w:tcBorders>
              <w:top w:val="single" w:sz="4" w:space="0" w:color="auto"/>
              <w:left w:val="single" w:sz="4" w:space="0" w:color="auto"/>
              <w:bottom w:val="single" w:sz="4" w:space="0" w:color="auto"/>
              <w:right w:val="single" w:sz="4" w:space="0" w:color="auto"/>
            </w:tcBorders>
          </w:tcPr>
          <w:p w:rsidR="00EC1EC2" w:rsidRPr="00893BDF" w:rsidRDefault="00EC1EC2" w:rsidP="004E07BE">
            <w:pPr>
              <w:autoSpaceDE w:val="0"/>
              <w:autoSpaceDN w:val="0"/>
              <w:adjustRightInd w:val="0"/>
              <w:ind w:firstLine="0"/>
              <w:jc w:val="center"/>
              <w:rPr>
                <w:color w:val="000000"/>
                <w:sz w:val="23"/>
                <w:szCs w:val="23"/>
                <w:highlight w:val="yellow"/>
              </w:rPr>
            </w:pPr>
          </w:p>
        </w:tc>
        <w:tc>
          <w:tcPr>
            <w:tcW w:w="2899" w:type="dxa"/>
            <w:tcBorders>
              <w:top w:val="single" w:sz="4" w:space="0" w:color="auto"/>
              <w:left w:val="single" w:sz="4" w:space="0" w:color="auto"/>
              <w:bottom w:val="single" w:sz="4" w:space="0" w:color="auto"/>
              <w:right w:val="single" w:sz="4" w:space="0" w:color="auto"/>
            </w:tcBorders>
          </w:tcPr>
          <w:p w:rsidR="00EC1EC2" w:rsidRDefault="00EC1EC2" w:rsidP="00421F9A">
            <w:pPr>
              <w:autoSpaceDE w:val="0"/>
              <w:autoSpaceDN w:val="0"/>
              <w:adjustRightInd w:val="0"/>
              <w:ind w:firstLine="0"/>
              <w:jc w:val="left"/>
              <w:rPr>
                <w:color w:val="000000"/>
                <w:sz w:val="23"/>
                <w:szCs w:val="23"/>
              </w:rPr>
            </w:pPr>
            <w:r w:rsidRPr="001331B5">
              <w:rPr>
                <w:color w:val="000000"/>
                <w:sz w:val="23"/>
                <w:szCs w:val="23"/>
              </w:rPr>
              <w:t>Департамент благоустро</w:t>
            </w:r>
            <w:r w:rsidRPr="001331B5">
              <w:rPr>
                <w:color w:val="000000"/>
                <w:sz w:val="23"/>
                <w:szCs w:val="23"/>
              </w:rPr>
              <w:t>й</w:t>
            </w:r>
            <w:r w:rsidRPr="001331B5">
              <w:rPr>
                <w:color w:val="000000"/>
                <w:sz w:val="23"/>
                <w:szCs w:val="23"/>
              </w:rPr>
              <w:t>ства и дорожного хозяйс</w:t>
            </w:r>
            <w:r w:rsidRPr="001331B5">
              <w:rPr>
                <w:color w:val="000000"/>
                <w:sz w:val="23"/>
                <w:szCs w:val="23"/>
              </w:rPr>
              <w:t>т</w:t>
            </w:r>
            <w:r w:rsidRPr="001331B5">
              <w:rPr>
                <w:color w:val="000000"/>
                <w:sz w:val="23"/>
                <w:szCs w:val="23"/>
              </w:rPr>
              <w:t>ва администрации города Нижнего Новгорода</w:t>
            </w:r>
          </w:p>
          <w:p w:rsidR="00F50100" w:rsidRDefault="00520EA5" w:rsidP="00F50100">
            <w:pPr>
              <w:ind w:firstLine="0"/>
              <w:jc w:val="left"/>
              <w:rPr>
                <w:rFonts w:eastAsia="Arial"/>
                <w:sz w:val="24"/>
                <w:szCs w:val="24"/>
                <w:lang w:eastAsia="ar-SA"/>
              </w:rPr>
            </w:pPr>
            <w:proofErr w:type="gramStart"/>
            <w:r>
              <w:rPr>
                <w:color w:val="000000"/>
                <w:sz w:val="23"/>
                <w:szCs w:val="23"/>
              </w:rPr>
              <w:t>(</w:t>
            </w:r>
            <w:r w:rsidRPr="00520EA5">
              <w:rPr>
                <w:color w:val="000000"/>
                <w:sz w:val="23"/>
                <w:szCs w:val="23"/>
              </w:rPr>
              <w:t xml:space="preserve">Благоустройство </w:t>
            </w:r>
            <w:r w:rsidR="00F50100">
              <w:rPr>
                <w:sz w:val="24"/>
                <w:szCs w:val="24"/>
              </w:rPr>
              <w:t>м</w:t>
            </w:r>
            <w:r w:rsidR="00F50100" w:rsidRPr="003D23B2">
              <w:rPr>
                <w:rFonts w:eastAsia="Arial"/>
                <w:sz w:val="24"/>
                <w:szCs w:val="24"/>
                <w:lang w:eastAsia="ar-SA"/>
              </w:rPr>
              <w:t>ун</w:t>
            </w:r>
            <w:r w:rsidR="00F50100" w:rsidRPr="003D23B2">
              <w:rPr>
                <w:rFonts w:eastAsia="Arial"/>
                <w:sz w:val="24"/>
                <w:szCs w:val="24"/>
                <w:lang w:eastAsia="ar-SA"/>
              </w:rPr>
              <w:t>и</w:t>
            </w:r>
            <w:r w:rsidR="00F50100" w:rsidRPr="003D23B2">
              <w:rPr>
                <w:rFonts w:eastAsia="Arial"/>
                <w:sz w:val="24"/>
                <w:szCs w:val="24"/>
                <w:lang w:eastAsia="ar-SA"/>
              </w:rPr>
              <w:t>ципальны</w:t>
            </w:r>
            <w:r w:rsidR="00F50100">
              <w:rPr>
                <w:rFonts w:eastAsia="Arial"/>
                <w:sz w:val="24"/>
                <w:szCs w:val="24"/>
                <w:lang w:eastAsia="ar-SA"/>
              </w:rPr>
              <w:t>х</w:t>
            </w:r>
            <w:r w:rsidR="00F50100" w:rsidRPr="003D23B2">
              <w:rPr>
                <w:rFonts w:eastAsia="Arial"/>
                <w:sz w:val="24"/>
                <w:szCs w:val="24"/>
                <w:lang w:eastAsia="ar-SA"/>
              </w:rPr>
              <w:t xml:space="preserve"> территори</w:t>
            </w:r>
            <w:r w:rsidR="00F50100">
              <w:rPr>
                <w:rFonts w:eastAsia="Arial"/>
                <w:sz w:val="24"/>
                <w:szCs w:val="24"/>
                <w:lang w:eastAsia="ar-SA"/>
              </w:rPr>
              <w:t>й</w:t>
            </w:r>
            <w:proofErr w:type="gramEnd"/>
          </w:p>
          <w:p w:rsidR="00520EA5" w:rsidRPr="001331B5" w:rsidRDefault="00F50100" w:rsidP="00F50100">
            <w:pPr>
              <w:ind w:firstLine="0"/>
              <w:jc w:val="left"/>
              <w:rPr>
                <w:color w:val="000000"/>
                <w:sz w:val="23"/>
                <w:szCs w:val="23"/>
              </w:rPr>
            </w:pPr>
            <w:r w:rsidRPr="003D23B2">
              <w:rPr>
                <w:rFonts w:eastAsia="Arial"/>
                <w:sz w:val="24"/>
                <w:szCs w:val="24"/>
                <w:lang w:eastAsia="ar-SA"/>
              </w:rPr>
              <w:t xml:space="preserve"> общего пользования и мест массового отдыха населения</w:t>
            </w:r>
            <w:r w:rsidR="00520EA5">
              <w:rPr>
                <w:color w:val="000000"/>
                <w:sz w:val="23"/>
                <w:szCs w:val="23"/>
              </w:rPr>
              <w:t>)</w:t>
            </w:r>
            <w:r w:rsidR="00520EA5" w:rsidRPr="00644C0B">
              <w:rPr>
                <w:rFonts w:eastAsia="Arial"/>
                <w:szCs w:val="28"/>
                <w:lang w:eastAsia="ar-SA"/>
              </w:rPr>
              <w:t xml:space="preserve"> </w:t>
            </w:r>
          </w:p>
        </w:tc>
        <w:tc>
          <w:tcPr>
            <w:tcW w:w="1433" w:type="dxa"/>
            <w:tcBorders>
              <w:top w:val="single" w:sz="4" w:space="0" w:color="auto"/>
              <w:left w:val="single" w:sz="4" w:space="0" w:color="auto"/>
              <w:bottom w:val="single" w:sz="4" w:space="0" w:color="auto"/>
              <w:right w:val="single" w:sz="4" w:space="0" w:color="auto"/>
            </w:tcBorders>
          </w:tcPr>
          <w:p w:rsidR="00EC1EC2" w:rsidRPr="009618F9" w:rsidRDefault="00EC1EC2" w:rsidP="004E07BE">
            <w:pPr>
              <w:autoSpaceDE w:val="0"/>
              <w:autoSpaceDN w:val="0"/>
              <w:adjustRightInd w:val="0"/>
              <w:ind w:firstLine="0"/>
              <w:jc w:val="center"/>
              <w:rPr>
                <w:color w:val="000000"/>
                <w:sz w:val="23"/>
                <w:szCs w:val="23"/>
              </w:rPr>
            </w:pPr>
          </w:p>
        </w:tc>
        <w:tc>
          <w:tcPr>
            <w:tcW w:w="850" w:type="dxa"/>
            <w:tcBorders>
              <w:top w:val="single" w:sz="4" w:space="0" w:color="auto"/>
              <w:left w:val="single" w:sz="4" w:space="0" w:color="auto"/>
              <w:bottom w:val="single" w:sz="4" w:space="0" w:color="auto"/>
              <w:right w:val="single" w:sz="4" w:space="0" w:color="auto"/>
            </w:tcBorders>
          </w:tcPr>
          <w:p w:rsidR="00EC1EC2" w:rsidRPr="009618F9" w:rsidRDefault="00EC1EC2" w:rsidP="004E07BE">
            <w:pPr>
              <w:autoSpaceDE w:val="0"/>
              <w:autoSpaceDN w:val="0"/>
              <w:adjustRightInd w:val="0"/>
              <w:ind w:firstLine="0"/>
              <w:jc w:val="center"/>
              <w:rPr>
                <w:color w:val="000000"/>
                <w:sz w:val="23"/>
                <w:szCs w:val="23"/>
              </w:rPr>
            </w:pPr>
          </w:p>
        </w:tc>
        <w:tc>
          <w:tcPr>
            <w:tcW w:w="851" w:type="dxa"/>
            <w:tcBorders>
              <w:top w:val="single" w:sz="4" w:space="0" w:color="auto"/>
              <w:left w:val="single" w:sz="4" w:space="0" w:color="auto"/>
              <w:bottom w:val="single" w:sz="4" w:space="0" w:color="auto"/>
              <w:right w:val="single" w:sz="4" w:space="0" w:color="auto"/>
            </w:tcBorders>
          </w:tcPr>
          <w:p w:rsidR="00EC1EC2" w:rsidRPr="009618F9" w:rsidRDefault="00EC1EC2" w:rsidP="004E07BE">
            <w:pPr>
              <w:autoSpaceDE w:val="0"/>
              <w:autoSpaceDN w:val="0"/>
              <w:adjustRightInd w:val="0"/>
              <w:ind w:firstLine="0"/>
              <w:jc w:val="center"/>
              <w:rPr>
                <w:color w:val="000000"/>
                <w:sz w:val="23"/>
                <w:szCs w:val="23"/>
              </w:rPr>
            </w:pPr>
          </w:p>
        </w:tc>
        <w:tc>
          <w:tcPr>
            <w:tcW w:w="708" w:type="dxa"/>
            <w:tcBorders>
              <w:top w:val="single" w:sz="4" w:space="0" w:color="auto"/>
              <w:left w:val="single" w:sz="4" w:space="0" w:color="auto"/>
              <w:bottom w:val="single" w:sz="4" w:space="0" w:color="auto"/>
              <w:right w:val="single" w:sz="4" w:space="0" w:color="auto"/>
            </w:tcBorders>
          </w:tcPr>
          <w:p w:rsidR="00EC1EC2" w:rsidRPr="009618F9" w:rsidRDefault="00EC1EC2" w:rsidP="004E07BE">
            <w:pPr>
              <w:autoSpaceDE w:val="0"/>
              <w:autoSpaceDN w:val="0"/>
              <w:adjustRightInd w:val="0"/>
              <w:ind w:firstLine="0"/>
              <w:jc w:val="center"/>
              <w:rPr>
                <w:color w:val="000000"/>
                <w:sz w:val="23"/>
                <w:szCs w:val="23"/>
              </w:rPr>
            </w:pPr>
          </w:p>
        </w:tc>
        <w:tc>
          <w:tcPr>
            <w:tcW w:w="851" w:type="dxa"/>
            <w:tcBorders>
              <w:top w:val="single" w:sz="4" w:space="0" w:color="auto"/>
              <w:left w:val="single" w:sz="4" w:space="0" w:color="auto"/>
              <w:bottom w:val="single" w:sz="4" w:space="0" w:color="auto"/>
              <w:right w:val="single" w:sz="4" w:space="0" w:color="auto"/>
            </w:tcBorders>
          </w:tcPr>
          <w:p w:rsidR="00EC1EC2" w:rsidRPr="009618F9" w:rsidRDefault="00EC1EC2" w:rsidP="004E07BE">
            <w:pPr>
              <w:autoSpaceDE w:val="0"/>
              <w:autoSpaceDN w:val="0"/>
              <w:adjustRightInd w:val="0"/>
              <w:ind w:firstLine="0"/>
              <w:jc w:val="center"/>
              <w:rPr>
                <w:color w:val="000000"/>
                <w:sz w:val="23"/>
                <w:szCs w:val="23"/>
              </w:rPr>
            </w:pPr>
          </w:p>
        </w:tc>
        <w:tc>
          <w:tcPr>
            <w:tcW w:w="992" w:type="dxa"/>
            <w:tcBorders>
              <w:top w:val="single" w:sz="4" w:space="0" w:color="auto"/>
              <w:left w:val="single" w:sz="4" w:space="0" w:color="auto"/>
              <w:bottom w:val="single" w:sz="4" w:space="0" w:color="auto"/>
              <w:right w:val="single" w:sz="4" w:space="0" w:color="auto"/>
            </w:tcBorders>
          </w:tcPr>
          <w:p w:rsidR="00EC1EC2" w:rsidRPr="009618F9" w:rsidRDefault="00EC1EC2" w:rsidP="004E07BE">
            <w:pPr>
              <w:autoSpaceDE w:val="0"/>
              <w:autoSpaceDN w:val="0"/>
              <w:adjustRightInd w:val="0"/>
              <w:ind w:firstLine="0"/>
              <w:jc w:val="center"/>
              <w:rPr>
                <w:color w:val="000000"/>
                <w:sz w:val="23"/>
                <w:szCs w:val="23"/>
              </w:rPr>
            </w:pPr>
          </w:p>
        </w:tc>
        <w:tc>
          <w:tcPr>
            <w:tcW w:w="992" w:type="dxa"/>
            <w:tcBorders>
              <w:top w:val="single" w:sz="4" w:space="0" w:color="auto"/>
              <w:left w:val="single" w:sz="4" w:space="0" w:color="auto"/>
              <w:bottom w:val="single" w:sz="4" w:space="0" w:color="auto"/>
              <w:right w:val="single" w:sz="4" w:space="0" w:color="auto"/>
            </w:tcBorders>
          </w:tcPr>
          <w:p w:rsidR="00EC1EC2" w:rsidRPr="009618F9" w:rsidRDefault="00EC1EC2" w:rsidP="004E07BE">
            <w:pPr>
              <w:autoSpaceDE w:val="0"/>
              <w:autoSpaceDN w:val="0"/>
              <w:adjustRightInd w:val="0"/>
              <w:ind w:firstLine="0"/>
              <w:jc w:val="center"/>
              <w:rPr>
                <w:color w:val="000000"/>
                <w:sz w:val="23"/>
                <w:szCs w:val="23"/>
              </w:rPr>
            </w:pPr>
          </w:p>
        </w:tc>
        <w:tc>
          <w:tcPr>
            <w:tcW w:w="993" w:type="dxa"/>
            <w:tcBorders>
              <w:top w:val="single" w:sz="4" w:space="0" w:color="auto"/>
              <w:left w:val="single" w:sz="4" w:space="0" w:color="auto"/>
              <w:bottom w:val="single" w:sz="4" w:space="0" w:color="auto"/>
              <w:right w:val="single" w:sz="4" w:space="0" w:color="auto"/>
            </w:tcBorders>
          </w:tcPr>
          <w:p w:rsidR="00EC1EC2" w:rsidRPr="009618F9" w:rsidRDefault="00EC1EC2" w:rsidP="004E07BE">
            <w:pPr>
              <w:autoSpaceDE w:val="0"/>
              <w:autoSpaceDN w:val="0"/>
              <w:adjustRightInd w:val="0"/>
              <w:ind w:firstLine="0"/>
              <w:jc w:val="center"/>
              <w:rPr>
                <w:color w:val="000000"/>
                <w:sz w:val="23"/>
                <w:szCs w:val="23"/>
              </w:rPr>
            </w:pPr>
          </w:p>
        </w:tc>
        <w:tc>
          <w:tcPr>
            <w:tcW w:w="850" w:type="dxa"/>
            <w:tcBorders>
              <w:top w:val="single" w:sz="4" w:space="0" w:color="auto"/>
              <w:left w:val="single" w:sz="4" w:space="0" w:color="auto"/>
              <w:bottom w:val="single" w:sz="4" w:space="0" w:color="auto"/>
              <w:right w:val="single" w:sz="4" w:space="0" w:color="auto"/>
            </w:tcBorders>
          </w:tcPr>
          <w:p w:rsidR="00EC1EC2" w:rsidRPr="009618F9" w:rsidRDefault="00EC1EC2" w:rsidP="004E07BE">
            <w:pPr>
              <w:autoSpaceDE w:val="0"/>
              <w:autoSpaceDN w:val="0"/>
              <w:adjustRightInd w:val="0"/>
              <w:ind w:firstLine="0"/>
              <w:jc w:val="center"/>
              <w:rPr>
                <w:color w:val="000000"/>
                <w:sz w:val="23"/>
                <w:szCs w:val="23"/>
              </w:rPr>
            </w:pPr>
          </w:p>
        </w:tc>
        <w:tc>
          <w:tcPr>
            <w:tcW w:w="851" w:type="dxa"/>
            <w:tcBorders>
              <w:top w:val="single" w:sz="4" w:space="0" w:color="auto"/>
              <w:left w:val="single" w:sz="4" w:space="0" w:color="auto"/>
              <w:bottom w:val="single" w:sz="4" w:space="0" w:color="auto"/>
              <w:right w:val="single" w:sz="4" w:space="0" w:color="auto"/>
            </w:tcBorders>
          </w:tcPr>
          <w:p w:rsidR="00EC1EC2" w:rsidRPr="009618F9" w:rsidRDefault="00EC1EC2" w:rsidP="004E07BE">
            <w:pPr>
              <w:autoSpaceDE w:val="0"/>
              <w:autoSpaceDN w:val="0"/>
              <w:adjustRightInd w:val="0"/>
              <w:ind w:firstLine="0"/>
              <w:jc w:val="center"/>
              <w:rPr>
                <w:color w:val="000000"/>
                <w:sz w:val="23"/>
                <w:szCs w:val="23"/>
              </w:rPr>
            </w:pPr>
          </w:p>
        </w:tc>
      </w:tr>
    </w:tbl>
    <w:p w:rsidR="006A3827" w:rsidRDefault="006A3827" w:rsidP="008F2CEF">
      <w:pPr>
        <w:spacing w:after="200" w:line="276" w:lineRule="auto"/>
        <w:ind w:firstLine="0"/>
        <w:jc w:val="left"/>
        <w:rPr>
          <w:szCs w:val="28"/>
        </w:rPr>
      </w:pPr>
    </w:p>
    <w:p w:rsidR="00EC1EC2" w:rsidRDefault="00EC1EC2" w:rsidP="008F2CEF">
      <w:pPr>
        <w:spacing w:after="200" w:line="276" w:lineRule="auto"/>
        <w:ind w:firstLine="0"/>
        <w:jc w:val="left"/>
        <w:rPr>
          <w:szCs w:val="28"/>
        </w:rPr>
      </w:pPr>
    </w:p>
    <w:p w:rsidR="00ED0887" w:rsidRDefault="00ED0887" w:rsidP="008F2CEF">
      <w:pPr>
        <w:spacing w:after="200" w:line="276" w:lineRule="auto"/>
        <w:ind w:firstLine="0"/>
        <w:jc w:val="left"/>
        <w:rPr>
          <w:szCs w:val="28"/>
        </w:rPr>
      </w:pPr>
    </w:p>
    <w:p w:rsidR="00ED0887" w:rsidRDefault="00ED0887" w:rsidP="008F2CEF">
      <w:pPr>
        <w:spacing w:after="200" w:line="276" w:lineRule="auto"/>
        <w:ind w:firstLine="0"/>
        <w:jc w:val="left"/>
        <w:rPr>
          <w:szCs w:val="28"/>
        </w:rPr>
      </w:pPr>
    </w:p>
    <w:p w:rsidR="00ED0887" w:rsidRDefault="00ED0887" w:rsidP="008F2CEF">
      <w:pPr>
        <w:spacing w:after="200" w:line="276" w:lineRule="auto"/>
        <w:ind w:firstLine="0"/>
        <w:jc w:val="left"/>
        <w:rPr>
          <w:szCs w:val="28"/>
        </w:rPr>
      </w:pPr>
    </w:p>
    <w:p w:rsidR="00ED0887" w:rsidRDefault="00ED0887" w:rsidP="008F2CEF">
      <w:pPr>
        <w:spacing w:after="200" w:line="276" w:lineRule="auto"/>
        <w:ind w:firstLine="0"/>
        <w:jc w:val="left"/>
        <w:rPr>
          <w:szCs w:val="28"/>
        </w:rPr>
        <w:sectPr w:rsidR="00ED0887" w:rsidSect="002B5D3B">
          <w:headerReference w:type="even" r:id="rId12"/>
          <w:headerReference w:type="default" r:id="rId13"/>
          <w:footerReference w:type="even" r:id="rId14"/>
          <w:footerReference w:type="default" r:id="rId15"/>
          <w:headerReference w:type="first" r:id="rId16"/>
          <w:footerReference w:type="first" r:id="rId17"/>
          <w:type w:val="nextColumn"/>
          <w:pgSz w:w="16834" w:h="11907" w:orient="landscape" w:code="9"/>
          <w:pgMar w:top="567" w:right="567" w:bottom="567" w:left="567" w:header="289" w:footer="289" w:gutter="0"/>
          <w:cols w:space="720"/>
          <w:titlePg/>
          <w:docGrid w:linePitch="381"/>
        </w:sectPr>
      </w:pPr>
    </w:p>
    <w:p w:rsidR="0025110D" w:rsidRPr="00B802A3" w:rsidRDefault="0025110D" w:rsidP="0025110D">
      <w:pPr>
        <w:rPr>
          <w:szCs w:val="28"/>
        </w:rPr>
      </w:pPr>
    </w:p>
    <w:p w:rsidR="0025110D" w:rsidRPr="00B802A3" w:rsidRDefault="0025110D" w:rsidP="0025110D">
      <w:pPr>
        <w:rPr>
          <w:szCs w:val="28"/>
        </w:rPr>
      </w:pPr>
    </w:p>
    <w:p w:rsidR="0025110D" w:rsidRDefault="0025110D" w:rsidP="0025110D">
      <w:pPr>
        <w:rPr>
          <w:szCs w:val="28"/>
        </w:rPr>
      </w:pPr>
    </w:p>
    <w:p w:rsidR="0025110D" w:rsidRDefault="0025110D" w:rsidP="0025110D">
      <w:pPr>
        <w:rPr>
          <w:szCs w:val="28"/>
        </w:rPr>
      </w:pPr>
    </w:p>
    <w:p w:rsidR="0025110D" w:rsidRDefault="0025110D" w:rsidP="0025110D">
      <w:pPr>
        <w:rPr>
          <w:szCs w:val="28"/>
        </w:rPr>
      </w:pPr>
    </w:p>
    <w:p w:rsidR="0025110D" w:rsidRDefault="0025110D" w:rsidP="0025110D">
      <w:pPr>
        <w:rPr>
          <w:szCs w:val="28"/>
        </w:rPr>
      </w:pPr>
    </w:p>
    <w:p w:rsidR="0025110D" w:rsidRDefault="0025110D" w:rsidP="0025110D">
      <w:pPr>
        <w:rPr>
          <w:szCs w:val="28"/>
        </w:rPr>
      </w:pPr>
    </w:p>
    <w:p w:rsidR="0025110D" w:rsidRDefault="0025110D" w:rsidP="0025110D">
      <w:pPr>
        <w:rPr>
          <w:szCs w:val="28"/>
        </w:rPr>
      </w:pPr>
    </w:p>
    <w:p w:rsidR="0025110D" w:rsidRDefault="0025110D" w:rsidP="0025110D">
      <w:pPr>
        <w:rPr>
          <w:szCs w:val="28"/>
        </w:rPr>
      </w:pPr>
    </w:p>
    <w:p w:rsidR="0082424B" w:rsidRDefault="0082424B" w:rsidP="0025110D">
      <w:pPr>
        <w:rPr>
          <w:szCs w:val="28"/>
        </w:rPr>
      </w:pPr>
    </w:p>
    <w:p w:rsidR="0082424B" w:rsidRDefault="0082424B" w:rsidP="0025110D">
      <w:pPr>
        <w:rPr>
          <w:szCs w:val="28"/>
        </w:rPr>
      </w:pPr>
    </w:p>
    <w:p w:rsidR="0082424B" w:rsidRDefault="0082424B" w:rsidP="0025110D">
      <w:pPr>
        <w:rPr>
          <w:szCs w:val="28"/>
        </w:rPr>
      </w:pPr>
    </w:p>
    <w:p w:rsidR="0082424B" w:rsidRDefault="0082424B" w:rsidP="0025110D">
      <w:pPr>
        <w:rPr>
          <w:szCs w:val="28"/>
        </w:rPr>
      </w:pPr>
    </w:p>
    <w:p w:rsidR="0082424B" w:rsidRDefault="0082424B" w:rsidP="0025110D">
      <w:pPr>
        <w:rPr>
          <w:szCs w:val="28"/>
        </w:rPr>
      </w:pPr>
    </w:p>
    <w:p w:rsidR="0025110D" w:rsidRDefault="0025110D" w:rsidP="0025110D">
      <w:pPr>
        <w:rPr>
          <w:szCs w:val="28"/>
        </w:rPr>
      </w:pPr>
    </w:p>
    <w:p w:rsidR="0025110D" w:rsidRDefault="0025110D" w:rsidP="0025110D">
      <w:pPr>
        <w:rPr>
          <w:szCs w:val="28"/>
        </w:rPr>
      </w:pPr>
    </w:p>
    <w:p w:rsidR="0025110D" w:rsidRPr="00B802A3" w:rsidRDefault="0025110D" w:rsidP="0025110D">
      <w:pPr>
        <w:rPr>
          <w:szCs w:val="28"/>
        </w:rPr>
      </w:pPr>
    </w:p>
    <w:p w:rsidR="0025110D" w:rsidRPr="00B802A3" w:rsidRDefault="0025110D" w:rsidP="00B91691">
      <w:pPr>
        <w:pStyle w:val="10"/>
        <w:widowControl/>
        <w:tabs>
          <w:tab w:val="center" w:pos="4474"/>
          <w:tab w:val="left" w:pos="6560"/>
        </w:tabs>
        <w:ind w:left="-1701" w:right="-567" w:firstLine="7371"/>
        <w:jc w:val="left"/>
        <w:rPr>
          <w:szCs w:val="28"/>
        </w:rPr>
      </w:pPr>
    </w:p>
    <w:sectPr w:rsidR="0025110D" w:rsidRPr="00B802A3" w:rsidSect="0025110D">
      <w:pgSz w:w="11900" w:h="16800"/>
      <w:pgMar w:top="1134" w:right="567"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3B8" w:rsidRDefault="002013B8">
      <w:r>
        <w:separator/>
      </w:r>
    </w:p>
  </w:endnote>
  <w:endnote w:type="continuationSeparator" w:id="0">
    <w:p w:rsidR="002013B8" w:rsidRDefault="00201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71" w:rsidRDefault="00302671">
    <w:pPr>
      <w:pStyle w:val="ab"/>
    </w:pPr>
  </w:p>
  <w:p w:rsidR="00302671" w:rsidRDefault="0030267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71" w:rsidRDefault="0030267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71" w:rsidRDefault="00302671">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71" w:rsidRDefault="0030267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3B8" w:rsidRDefault="002013B8">
      <w:r>
        <w:separator/>
      </w:r>
    </w:p>
  </w:footnote>
  <w:footnote w:type="continuationSeparator" w:id="0">
    <w:p w:rsidR="002013B8" w:rsidRDefault="00201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7151"/>
      <w:docPartObj>
        <w:docPartGallery w:val="Page Numbers (Top of Page)"/>
        <w:docPartUnique/>
      </w:docPartObj>
    </w:sdtPr>
    <w:sdtContent>
      <w:p w:rsidR="00302671" w:rsidRDefault="0066568A">
        <w:pPr>
          <w:pStyle w:val="a8"/>
          <w:jc w:val="center"/>
        </w:pPr>
        <w:fldSimple w:instr=" PAGE   \* MERGEFORMAT ">
          <w:r w:rsidR="00B91691">
            <w:rPr>
              <w:noProof/>
            </w:rPr>
            <w:t>10</w:t>
          </w:r>
        </w:fldSimple>
      </w:p>
    </w:sdtContent>
  </w:sdt>
  <w:p w:rsidR="00302671" w:rsidRDefault="00302671">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71" w:rsidRDefault="0066568A">
    <w:pPr>
      <w:pStyle w:val="a8"/>
      <w:framePr w:wrap="around" w:vAnchor="text" w:hAnchor="margin" w:xAlign="center" w:y="1"/>
      <w:rPr>
        <w:rStyle w:val="aa"/>
      </w:rPr>
    </w:pPr>
    <w:r>
      <w:rPr>
        <w:rStyle w:val="aa"/>
      </w:rPr>
      <w:fldChar w:fldCharType="begin"/>
    </w:r>
    <w:r w:rsidR="00302671">
      <w:rPr>
        <w:rStyle w:val="aa"/>
      </w:rPr>
      <w:instrText xml:space="preserve">PAGE  </w:instrText>
    </w:r>
    <w:r>
      <w:rPr>
        <w:rStyle w:val="aa"/>
      </w:rPr>
      <w:fldChar w:fldCharType="end"/>
    </w:r>
  </w:p>
  <w:p w:rsidR="00302671" w:rsidRDefault="0030267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727038"/>
      <w:docPartObj>
        <w:docPartGallery w:val="Page Numbers (Top of Page)"/>
        <w:docPartUnique/>
      </w:docPartObj>
    </w:sdtPr>
    <w:sdtContent>
      <w:p w:rsidR="00302671" w:rsidRDefault="0066568A" w:rsidP="006A3827">
        <w:pPr>
          <w:pStyle w:val="a8"/>
          <w:tabs>
            <w:tab w:val="clear" w:pos="4677"/>
            <w:tab w:val="center" w:pos="4111"/>
          </w:tabs>
          <w:ind w:hanging="142"/>
          <w:jc w:val="center"/>
        </w:pPr>
        <w:fldSimple w:instr="PAGE   \* MERGEFORMAT">
          <w:r w:rsidR="00B91691">
            <w:rPr>
              <w:noProof/>
            </w:rPr>
            <w:t>18</w:t>
          </w:r>
        </w:fldSimple>
      </w:p>
    </w:sdtContent>
  </w:sdt>
  <w:p w:rsidR="00302671" w:rsidRDefault="00302671" w:rsidP="006A3827">
    <w:pPr>
      <w:pStyle w:val="a8"/>
      <w:ind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71" w:rsidRDefault="0030267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0FC"/>
    <w:multiLevelType w:val="hybridMultilevel"/>
    <w:tmpl w:val="2F46E31E"/>
    <w:lvl w:ilvl="0" w:tplc="9864C150">
      <w:start w:val="2"/>
      <w:numFmt w:val="decimal"/>
      <w:lvlText w:val="%1."/>
      <w:lvlJc w:val="left"/>
      <w:pPr>
        <w:ind w:left="56" w:hanging="240"/>
      </w:pPr>
      <w:rPr>
        <w:rFonts w:ascii="Times New Roman" w:eastAsia="Times New Roman" w:hAnsi="Times New Roman" w:hint="default"/>
        <w:sz w:val="24"/>
        <w:szCs w:val="24"/>
      </w:rPr>
    </w:lvl>
    <w:lvl w:ilvl="1" w:tplc="D28CBEEA">
      <w:start w:val="1"/>
      <w:numFmt w:val="bullet"/>
      <w:lvlText w:val="•"/>
      <w:lvlJc w:val="left"/>
      <w:pPr>
        <w:ind w:left="765" w:hanging="240"/>
      </w:pPr>
      <w:rPr>
        <w:rFonts w:hint="default"/>
      </w:rPr>
    </w:lvl>
    <w:lvl w:ilvl="2" w:tplc="C5CEEE14">
      <w:start w:val="1"/>
      <w:numFmt w:val="bullet"/>
      <w:lvlText w:val="•"/>
      <w:lvlJc w:val="left"/>
      <w:pPr>
        <w:ind w:left="1474" w:hanging="240"/>
      </w:pPr>
      <w:rPr>
        <w:rFonts w:hint="default"/>
      </w:rPr>
    </w:lvl>
    <w:lvl w:ilvl="3" w:tplc="1BA03884">
      <w:start w:val="1"/>
      <w:numFmt w:val="bullet"/>
      <w:lvlText w:val="•"/>
      <w:lvlJc w:val="left"/>
      <w:pPr>
        <w:ind w:left="2182" w:hanging="240"/>
      </w:pPr>
      <w:rPr>
        <w:rFonts w:hint="default"/>
      </w:rPr>
    </w:lvl>
    <w:lvl w:ilvl="4" w:tplc="85D82406">
      <w:start w:val="1"/>
      <w:numFmt w:val="bullet"/>
      <w:lvlText w:val="•"/>
      <w:lvlJc w:val="left"/>
      <w:pPr>
        <w:ind w:left="2891" w:hanging="240"/>
      </w:pPr>
      <w:rPr>
        <w:rFonts w:hint="default"/>
      </w:rPr>
    </w:lvl>
    <w:lvl w:ilvl="5" w:tplc="76D2E61A">
      <w:start w:val="1"/>
      <w:numFmt w:val="bullet"/>
      <w:lvlText w:val="•"/>
      <w:lvlJc w:val="left"/>
      <w:pPr>
        <w:ind w:left="3600" w:hanging="240"/>
      </w:pPr>
      <w:rPr>
        <w:rFonts w:hint="default"/>
      </w:rPr>
    </w:lvl>
    <w:lvl w:ilvl="6" w:tplc="F3083E5A">
      <w:start w:val="1"/>
      <w:numFmt w:val="bullet"/>
      <w:lvlText w:val="•"/>
      <w:lvlJc w:val="left"/>
      <w:pPr>
        <w:ind w:left="4308" w:hanging="240"/>
      </w:pPr>
      <w:rPr>
        <w:rFonts w:hint="default"/>
      </w:rPr>
    </w:lvl>
    <w:lvl w:ilvl="7" w:tplc="780A785E">
      <w:start w:val="1"/>
      <w:numFmt w:val="bullet"/>
      <w:lvlText w:val="•"/>
      <w:lvlJc w:val="left"/>
      <w:pPr>
        <w:ind w:left="5017" w:hanging="240"/>
      </w:pPr>
      <w:rPr>
        <w:rFonts w:hint="default"/>
      </w:rPr>
    </w:lvl>
    <w:lvl w:ilvl="8" w:tplc="41F8402E">
      <w:start w:val="1"/>
      <w:numFmt w:val="bullet"/>
      <w:lvlText w:val="•"/>
      <w:lvlJc w:val="left"/>
      <w:pPr>
        <w:ind w:left="5726" w:hanging="240"/>
      </w:pPr>
      <w:rPr>
        <w:rFonts w:hint="default"/>
      </w:rPr>
    </w:lvl>
  </w:abstractNum>
  <w:abstractNum w:abstractNumId="1">
    <w:nsid w:val="0642527F"/>
    <w:multiLevelType w:val="hybridMultilevel"/>
    <w:tmpl w:val="F39C4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3">
    <w:nsid w:val="097A3DCA"/>
    <w:multiLevelType w:val="hybridMultilevel"/>
    <w:tmpl w:val="B9903F2C"/>
    <w:lvl w:ilvl="0" w:tplc="AABA53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2A16DB8"/>
    <w:multiLevelType w:val="hybridMultilevel"/>
    <w:tmpl w:val="1F4C0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73333"/>
    <w:multiLevelType w:val="hybridMultilevel"/>
    <w:tmpl w:val="89DAF104"/>
    <w:lvl w:ilvl="0" w:tplc="E828D302">
      <w:start w:val="1"/>
      <w:numFmt w:val="decimal"/>
      <w:lvlText w:val="%1."/>
      <w:lvlJc w:val="left"/>
      <w:pPr>
        <w:ind w:left="252" w:hanging="360"/>
      </w:pPr>
      <w:rPr>
        <w:rFonts w:eastAsiaTheme="minorHAns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nsid w:val="136413B0"/>
    <w:multiLevelType w:val="hybridMultilevel"/>
    <w:tmpl w:val="B14A0A20"/>
    <w:lvl w:ilvl="0" w:tplc="8BFE15D4">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7">
    <w:nsid w:val="14C15F05"/>
    <w:multiLevelType w:val="hybridMultilevel"/>
    <w:tmpl w:val="0198A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9">
    <w:nsid w:val="227C1B51"/>
    <w:multiLevelType w:val="hybridMultilevel"/>
    <w:tmpl w:val="4210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5C290D"/>
    <w:multiLevelType w:val="multilevel"/>
    <w:tmpl w:val="22AED502"/>
    <w:lvl w:ilvl="0">
      <w:start w:val="1"/>
      <w:numFmt w:val="decimal"/>
      <w:lvlText w:val="%1."/>
      <w:lvlJc w:val="left"/>
      <w:pPr>
        <w:ind w:left="1779"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8822F66"/>
    <w:multiLevelType w:val="hybridMultilevel"/>
    <w:tmpl w:val="54DC0EE8"/>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250A92"/>
    <w:multiLevelType w:val="hybridMultilevel"/>
    <w:tmpl w:val="75DE5A42"/>
    <w:lvl w:ilvl="0" w:tplc="0E3C9752">
      <w:start w:val="1"/>
      <w:numFmt w:val="decimal"/>
      <w:lvlText w:val="%1."/>
      <w:lvlJc w:val="left"/>
      <w:pPr>
        <w:ind w:left="56" w:hanging="281"/>
      </w:pPr>
      <w:rPr>
        <w:rFonts w:ascii="Times New Roman" w:eastAsia="Times New Roman" w:hAnsi="Times New Roman" w:hint="default"/>
        <w:spacing w:val="1"/>
        <w:sz w:val="28"/>
        <w:szCs w:val="28"/>
      </w:rPr>
    </w:lvl>
    <w:lvl w:ilvl="1" w:tplc="A8F8C788">
      <w:start w:val="1"/>
      <w:numFmt w:val="bullet"/>
      <w:lvlText w:val="•"/>
      <w:lvlJc w:val="left"/>
      <w:pPr>
        <w:ind w:left="786" w:hanging="281"/>
      </w:pPr>
      <w:rPr>
        <w:rFonts w:hint="default"/>
      </w:rPr>
    </w:lvl>
    <w:lvl w:ilvl="2" w:tplc="5546B7D6">
      <w:start w:val="1"/>
      <w:numFmt w:val="bullet"/>
      <w:lvlText w:val="•"/>
      <w:lvlJc w:val="left"/>
      <w:pPr>
        <w:ind w:left="1517" w:hanging="281"/>
      </w:pPr>
      <w:rPr>
        <w:rFonts w:hint="default"/>
      </w:rPr>
    </w:lvl>
    <w:lvl w:ilvl="3" w:tplc="284A2624">
      <w:start w:val="1"/>
      <w:numFmt w:val="bullet"/>
      <w:lvlText w:val="•"/>
      <w:lvlJc w:val="left"/>
      <w:pPr>
        <w:ind w:left="2247" w:hanging="281"/>
      </w:pPr>
      <w:rPr>
        <w:rFonts w:hint="default"/>
      </w:rPr>
    </w:lvl>
    <w:lvl w:ilvl="4" w:tplc="AB623D06">
      <w:start w:val="1"/>
      <w:numFmt w:val="bullet"/>
      <w:lvlText w:val="•"/>
      <w:lvlJc w:val="left"/>
      <w:pPr>
        <w:ind w:left="2978" w:hanging="281"/>
      </w:pPr>
      <w:rPr>
        <w:rFonts w:hint="default"/>
      </w:rPr>
    </w:lvl>
    <w:lvl w:ilvl="5" w:tplc="9C7826AC">
      <w:start w:val="1"/>
      <w:numFmt w:val="bullet"/>
      <w:lvlText w:val="•"/>
      <w:lvlJc w:val="left"/>
      <w:pPr>
        <w:ind w:left="3708" w:hanging="281"/>
      </w:pPr>
      <w:rPr>
        <w:rFonts w:hint="default"/>
      </w:rPr>
    </w:lvl>
    <w:lvl w:ilvl="6" w:tplc="F00ECBB8">
      <w:start w:val="1"/>
      <w:numFmt w:val="bullet"/>
      <w:lvlText w:val="•"/>
      <w:lvlJc w:val="left"/>
      <w:pPr>
        <w:ind w:left="4438" w:hanging="281"/>
      </w:pPr>
      <w:rPr>
        <w:rFonts w:hint="default"/>
      </w:rPr>
    </w:lvl>
    <w:lvl w:ilvl="7" w:tplc="F2C65AB4">
      <w:start w:val="1"/>
      <w:numFmt w:val="bullet"/>
      <w:lvlText w:val="•"/>
      <w:lvlJc w:val="left"/>
      <w:pPr>
        <w:ind w:left="5169" w:hanging="281"/>
      </w:pPr>
      <w:rPr>
        <w:rFonts w:hint="default"/>
      </w:rPr>
    </w:lvl>
    <w:lvl w:ilvl="8" w:tplc="39340D5C">
      <w:start w:val="1"/>
      <w:numFmt w:val="bullet"/>
      <w:lvlText w:val="•"/>
      <w:lvlJc w:val="left"/>
      <w:pPr>
        <w:ind w:left="5899" w:hanging="281"/>
      </w:pPr>
      <w:rPr>
        <w:rFonts w:hint="default"/>
      </w:rPr>
    </w:lvl>
  </w:abstractNum>
  <w:abstractNum w:abstractNumId="14">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5">
    <w:nsid w:val="2E455704"/>
    <w:multiLevelType w:val="hybridMultilevel"/>
    <w:tmpl w:val="EA0687CE"/>
    <w:lvl w:ilvl="0" w:tplc="4E800AEA">
      <w:start w:val="1"/>
      <w:numFmt w:val="decimal"/>
      <w:lvlText w:val="%1."/>
      <w:lvlJc w:val="left"/>
      <w:pPr>
        <w:ind w:left="820" w:hanging="282"/>
      </w:pPr>
      <w:rPr>
        <w:rFonts w:ascii="Times New Roman" w:eastAsia="Times New Roman" w:hAnsi="Times New Roman" w:hint="default"/>
        <w:spacing w:val="1"/>
        <w:sz w:val="28"/>
        <w:szCs w:val="28"/>
      </w:rPr>
    </w:lvl>
    <w:lvl w:ilvl="1" w:tplc="2C2AA386">
      <w:start w:val="1"/>
      <w:numFmt w:val="bullet"/>
      <w:lvlText w:val="•"/>
      <w:lvlJc w:val="left"/>
      <w:pPr>
        <w:ind w:left="2220" w:hanging="282"/>
      </w:pPr>
      <w:rPr>
        <w:rFonts w:hint="default"/>
      </w:rPr>
    </w:lvl>
    <w:lvl w:ilvl="2" w:tplc="E47867F0">
      <w:start w:val="1"/>
      <w:numFmt w:val="bullet"/>
      <w:lvlText w:val="•"/>
      <w:lvlJc w:val="left"/>
      <w:pPr>
        <w:ind w:left="3620" w:hanging="282"/>
      </w:pPr>
      <w:rPr>
        <w:rFonts w:hint="default"/>
      </w:rPr>
    </w:lvl>
    <w:lvl w:ilvl="3" w:tplc="EEF84166">
      <w:start w:val="1"/>
      <w:numFmt w:val="bullet"/>
      <w:lvlText w:val="•"/>
      <w:lvlJc w:val="left"/>
      <w:pPr>
        <w:ind w:left="5020" w:hanging="282"/>
      </w:pPr>
      <w:rPr>
        <w:rFonts w:hint="default"/>
      </w:rPr>
    </w:lvl>
    <w:lvl w:ilvl="4" w:tplc="31E21272">
      <w:start w:val="1"/>
      <w:numFmt w:val="bullet"/>
      <w:lvlText w:val="•"/>
      <w:lvlJc w:val="left"/>
      <w:pPr>
        <w:ind w:left="6419" w:hanging="282"/>
      </w:pPr>
      <w:rPr>
        <w:rFonts w:hint="default"/>
      </w:rPr>
    </w:lvl>
    <w:lvl w:ilvl="5" w:tplc="23283BA0">
      <w:start w:val="1"/>
      <w:numFmt w:val="bullet"/>
      <w:lvlText w:val="•"/>
      <w:lvlJc w:val="left"/>
      <w:pPr>
        <w:ind w:left="7819" w:hanging="282"/>
      </w:pPr>
      <w:rPr>
        <w:rFonts w:hint="default"/>
      </w:rPr>
    </w:lvl>
    <w:lvl w:ilvl="6" w:tplc="F54AA146">
      <w:start w:val="1"/>
      <w:numFmt w:val="bullet"/>
      <w:lvlText w:val="•"/>
      <w:lvlJc w:val="left"/>
      <w:pPr>
        <w:ind w:left="9219" w:hanging="282"/>
      </w:pPr>
      <w:rPr>
        <w:rFonts w:hint="default"/>
      </w:rPr>
    </w:lvl>
    <w:lvl w:ilvl="7" w:tplc="8AA6A1E4">
      <w:start w:val="1"/>
      <w:numFmt w:val="bullet"/>
      <w:lvlText w:val="•"/>
      <w:lvlJc w:val="left"/>
      <w:pPr>
        <w:ind w:left="10619" w:hanging="282"/>
      </w:pPr>
      <w:rPr>
        <w:rFonts w:hint="default"/>
      </w:rPr>
    </w:lvl>
    <w:lvl w:ilvl="8" w:tplc="48184088">
      <w:start w:val="1"/>
      <w:numFmt w:val="bullet"/>
      <w:lvlText w:val="•"/>
      <w:lvlJc w:val="left"/>
      <w:pPr>
        <w:ind w:left="12018" w:hanging="282"/>
      </w:pPr>
      <w:rPr>
        <w:rFonts w:hint="default"/>
      </w:rPr>
    </w:lvl>
  </w:abstractNum>
  <w:abstractNum w:abstractNumId="16">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C929DA"/>
    <w:multiLevelType w:val="hybridMultilevel"/>
    <w:tmpl w:val="761211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5E0A86"/>
    <w:multiLevelType w:val="hybridMultilevel"/>
    <w:tmpl w:val="F4724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9417C7"/>
    <w:multiLevelType w:val="hybridMultilevel"/>
    <w:tmpl w:val="9C1C6DF8"/>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21">
    <w:nsid w:val="471C48F9"/>
    <w:multiLevelType w:val="hybridMultilevel"/>
    <w:tmpl w:val="57E2E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176868"/>
    <w:multiLevelType w:val="hybridMultilevel"/>
    <w:tmpl w:val="B2E82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C3043A"/>
    <w:multiLevelType w:val="multilevel"/>
    <w:tmpl w:val="3DE01DF8"/>
    <w:lvl w:ilvl="0">
      <w:start w:val="1"/>
      <w:numFmt w:val="decimal"/>
      <w:lvlText w:val="%1."/>
      <w:lvlJc w:val="left"/>
      <w:pPr>
        <w:ind w:left="1080" w:hanging="360"/>
      </w:pPr>
      <w:rPr>
        <w:rFonts w:hint="default"/>
      </w:rPr>
    </w:lvl>
    <w:lvl w:ilvl="1">
      <w:start w:val="3"/>
      <w:numFmt w:val="decimal"/>
      <w:isLgl/>
      <w:lvlText w:val="%1.%2."/>
      <w:lvlJc w:val="left"/>
      <w:pPr>
        <w:ind w:left="2253" w:hanging="1260"/>
      </w:pPr>
      <w:rPr>
        <w:rFonts w:ascii="Times New Roman" w:hAnsi="Times New Roman" w:cs="Times New Roman" w:hint="default"/>
        <w:sz w:val="28"/>
        <w:szCs w:val="28"/>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A14300D"/>
    <w:multiLevelType w:val="singleLevel"/>
    <w:tmpl w:val="0419000F"/>
    <w:lvl w:ilvl="0">
      <w:start w:val="1"/>
      <w:numFmt w:val="decimal"/>
      <w:lvlText w:val="%1."/>
      <w:lvlJc w:val="left"/>
      <w:pPr>
        <w:tabs>
          <w:tab w:val="num" w:pos="360"/>
        </w:tabs>
        <w:ind w:left="360" w:hanging="360"/>
      </w:pPr>
    </w:lvl>
  </w:abstractNum>
  <w:abstractNum w:abstractNumId="25">
    <w:nsid w:val="4AD17974"/>
    <w:multiLevelType w:val="hybridMultilevel"/>
    <w:tmpl w:val="3ABCB378"/>
    <w:lvl w:ilvl="0" w:tplc="AD262354">
      <w:start w:val="7"/>
      <w:numFmt w:val="decimal"/>
      <w:lvlText w:val="%1."/>
      <w:lvlJc w:val="left"/>
      <w:pPr>
        <w:ind w:left="56" w:hanging="281"/>
      </w:pPr>
      <w:rPr>
        <w:rFonts w:ascii="Times New Roman" w:eastAsia="Times New Roman" w:hAnsi="Times New Roman" w:hint="default"/>
        <w:spacing w:val="1"/>
        <w:sz w:val="28"/>
        <w:szCs w:val="28"/>
      </w:rPr>
    </w:lvl>
    <w:lvl w:ilvl="1" w:tplc="B0B0F9DE">
      <w:start w:val="1"/>
      <w:numFmt w:val="bullet"/>
      <w:lvlText w:val="•"/>
      <w:lvlJc w:val="left"/>
      <w:pPr>
        <w:ind w:left="786" w:hanging="281"/>
      </w:pPr>
      <w:rPr>
        <w:rFonts w:hint="default"/>
      </w:rPr>
    </w:lvl>
    <w:lvl w:ilvl="2" w:tplc="587CE1D8">
      <w:start w:val="1"/>
      <w:numFmt w:val="bullet"/>
      <w:lvlText w:val="•"/>
      <w:lvlJc w:val="left"/>
      <w:pPr>
        <w:ind w:left="1517" w:hanging="281"/>
      </w:pPr>
      <w:rPr>
        <w:rFonts w:hint="default"/>
      </w:rPr>
    </w:lvl>
    <w:lvl w:ilvl="3" w:tplc="CCA091F6">
      <w:start w:val="1"/>
      <w:numFmt w:val="bullet"/>
      <w:lvlText w:val="•"/>
      <w:lvlJc w:val="left"/>
      <w:pPr>
        <w:ind w:left="2247" w:hanging="281"/>
      </w:pPr>
      <w:rPr>
        <w:rFonts w:hint="default"/>
      </w:rPr>
    </w:lvl>
    <w:lvl w:ilvl="4" w:tplc="0E86908E">
      <w:start w:val="1"/>
      <w:numFmt w:val="bullet"/>
      <w:lvlText w:val="•"/>
      <w:lvlJc w:val="left"/>
      <w:pPr>
        <w:ind w:left="2978" w:hanging="281"/>
      </w:pPr>
      <w:rPr>
        <w:rFonts w:hint="default"/>
      </w:rPr>
    </w:lvl>
    <w:lvl w:ilvl="5" w:tplc="06C2A5F4">
      <w:start w:val="1"/>
      <w:numFmt w:val="bullet"/>
      <w:lvlText w:val="•"/>
      <w:lvlJc w:val="left"/>
      <w:pPr>
        <w:ind w:left="3708" w:hanging="281"/>
      </w:pPr>
      <w:rPr>
        <w:rFonts w:hint="default"/>
      </w:rPr>
    </w:lvl>
    <w:lvl w:ilvl="6" w:tplc="2CD44728">
      <w:start w:val="1"/>
      <w:numFmt w:val="bullet"/>
      <w:lvlText w:val="•"/>
      <w:lvlJc w:val="left"/>
      <w:pPr>
        <w:ind w:left="4438" w:hanging="281"/>
      </w:pPr>
      <w:rPr>
        <w:rFonts w:hint="default"/>
      </w:rPr>
    </w:lvl>
    <w:lvl w:ilvl="7" w:tplc="21D07386">
      <w:start w:val="1"/>
      <w:numFmt w:val="bullet"/>
      <w:lvlText w:val="•"/>
      <w:lvlJc w:val="left"/>
      <w:pPr>
        <w:ind w:left="5169" w:hanging="281"/>
      </w:pPr>
      <w:rPr>
        <w:rFonts w:hint="default"/>
      </w:rPr>
    </w:lvl>
    <w:lvl w:ilvl="8" w:tplc="4E50C9E0">
      <w:start w:val="1"/>
      <w:numFmt w:val="bullet"/>
      <w:lvlText w:val="•"/>
      <w:lvlJc w:val="left"/>
      <w:pPr>
        <w:ind w:left="5899" w:hanging="281"/>
      </w:pPr>
      <w:rPr>
        <w:rFonts w:hint="default"/>
      </w:rPr>
    </w:lvl>
  </w:abstractNum>
  <w:abstractNum w:abstractNumId="26">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7">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8">
    <w:nsid w:val="4B8E4E97"/>
    <w:multiLevelType w:val="singleLevel"/>
    <w:tmpl w:val="0419000F"/>
    <w:lvl w:ilvl="0">
      <w:start w:val="1"/>
      <w:numFmt w:val="decimal"/>
      <w:lvlText w:val="%1."/>
      <w:lvlJc w:val="left"/>
      <w:pPr>
        <w:tabs>
          <w:tab w:val="num" w:pos="360"/>
        </w:tabs>
        <w:ind w:left="360" w:hanging="360"/>
      </w:pPr>
    </w:lvl>
  </w:abstractNum>
  <w:abstractNum w:abstractNumId="29">
    <w:nsid w:val="4D7E2B39"/>
    <w:multiLevelType w:val="hybridMultilevel"/>
    <w:tmpl w:val="269A6726"/>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2510D4"/>
    <w:multiLevelType w:val="singleLevel"/>
    <w:tmpl w:val="0419000F"/>
    <w:lvl w:ilvl="0">
      <w:start w:val="1"/>
      <w:numFmt w:val="decimal"/>
      <w:lvlText w:val="%1."/>
      <w:lvlJc w:val="left"/>
      <w:pPr>
        <w:tabs>
          <w:tab w:val="num" w:pos="360"/>
        </w:tabs>
        <w:ind w:left="360" w:hanging="360"/>
      </w:pPr>
    </w:lvl>
  </w:abstractNum>
  <w:abstractNum w:abstractNumId="31">
    <w:nsid w:val="4F2759B7"/>
    <w:multiLevelType w:val="hybridMultilevel"/>
    <w:tmpl w:val="5F6E5D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33">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34">
    <w:nsid w:val="5A820055"/>
    <w:multiLevelType w:val="singleLevel"/>
    <w:tmpl w:val="0419000F"/>
    <w:lvl w:ilvl="0">
      <w:start w:val="1"/>
      <w:numFmt w:val="decimal"/>
      <w:lvlText w:val="%1."/>
      <w:lvlJc w:val="left"/>
      <w:pPr>
        <w:tabs>
          <w:tab w:val="num" w:pos="360"/>
        </w:tabs>
        <w:ind w:left="360" w:hanging="360"/>
      </w:pPr>
    </w:lvl>
  </w:abstractNum>
  <w:abstractNum w:abstractNumId="35">
    <w:nsid w:val="5B035390"/>
    <w:multiLevelType w:val="hybridMultilevel"/>
    <w:tmpl w:val="491C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231FF0"/>
    <w:multiLevelType w:val="singleLevel"/>
    <w:tmpl w:val="0419000F"/>
    <w:lvl w:ilvl="0">
      <w:start w:val="1"/>
      <w:numFmt w:val="decimal"/>
      <w:lvlText w:val="%1."/>
      <w:lvlJc w:val="left"/>
      <w:pPr>
        <w:tabs>
          <w:tab w:val="num" w:pos="360"/>
        </w:tabs>
        <w:ind w:left="360" w:hanging="360"/>
      </w:pPr>
    </w:lvl>
  </w:abstractNum>
  <w:abstractNum w:abstractNumId="37">
    <w:nsid w:val="5C0034CD"/>
    <w:multiLevelType w:val="hybridMultilevel"/>
    <w:tmpl w:val="A6B2875C"/>
    <w:lvl w:ilvl="0" w:tplc="62C234BA">
      <w:start w:val="1"/>
      <w:numFmt w:val="bullet"/>
      <w:lvlText w:val="-"/>
      <w:lvlJc w:val="left"/>
      <w:pPr>
        <w:ind w:left="306" w:hanging="164"/>
      </w:pPr>
      <w:rPr>
        <w:rFonts w:ascii="Times New Roman" w:eastAsia="Times New Roman" w:hAnsi="Times New Roman" w:hint="default"/>
        <w:sz w:val="28"/>
        <w:szCs w:val="28"/>
      </w:rPr>
    </w:lvl>
    <w:lvl w:ilvl="1" w:tplc="3CB4195A">
      <w:start w:val="1"/>
      <w:numFmt w:val="bullet"/>
      <w:lvlText w:val="•"/>
      <w:lvlJc w:val="left"/>
      <w:pPr>
        <w:ind w:left="1581" w:hanging="164"/>
      </w:pPr>
      <w:rPr>
        <w:rFonts w:hint="default"/>
      </w:rPr>
    </w:lvl>
    <w:lvl w:ilvl="2" w:tplc="D3669722">
      <w:start w:val="1"/>
      <w:numFmt w:val="bullet"/>
      <w:lvlText w:val="•"/>
      <w:lvlJc w:val="left"/>
      <w:pPr>
        <w:ind w:left="3049" w:hanging="164"/>
      </w:pPr>
      <w:rPr>
        <w:rFonts w:hint="default"/>
      </w:rPr>
    </w:lvl>
    <w:lvl w:ilvl="3" w:tplc="73BC722A">
      <w:start w:val="1"/>
      <w:numFmt w:val="bullet"/>
      <w:lvlText w:val="•"/>
      <w:lvlJc w:val="left"/>
      <w:pPr>
        <w:ind w:left="4518" w:hanging="164"/>
      </w:pPr>
      <w:rPr>
        <w:rFonts w:hint="default"/>
      </w:rPr>
    </w:lvl>
    <w:lvl w:ilvl="4" w:tplc="35321472">
      <w:start w:val="1"/>
      <w:numFmt w:val="bullet"/>
      <w:lvlText w:val="•"/>
      <w:lvlJc w:val="left"/>
      <w:pPr>
        <w:ind w:left="5987" w:hanging="164"/>
      </w:pPr>
      <w:rPr>
        <w:rFonts w:hint="default"/>
      </w:rPr>
    </w:lvl>
    <w:lvl w:ilvl="5" w:tplc="DE807EB8">
      <w:start w:val="1"/>
      <w:numFmt w:val="bullet"/>
      <w:lvlText w:val="•"/>
      <w:lvlJc w:val="left"/>
      <w:pPr>
        <w:ind w:left="7455" w:hanging="164"/>
      </w:pPr>
      <w:rPr>
        <w:rFonts w:hint="default"/>
      </w:rPr>
    </w:lvl>
    <w:lvl w:ilvl="6" w:tplc="FD42790E">
      <w:start w:val="1"/>
      <w:numFmt w:val="bullet"/>
      <w:lvlText w:val="•"/>
      <w:lvlJc w:val="left"/>
      <w:pPr>
        <w:ind w:left="8924" w:hanging="164"/>
      </w:pPr>
      <w:rPr>
        <w:rFonts w:hint="default"/>
      </w:rPr>
    </w:lvl>
    <w:lvl w:ilvl="7" w:tplc="899CC8D0">
      <w:start w:val="1"/>
      <w:numFmt w:val="bullet"/>
      <w:lvlText w:val="•"/>
      <w:lvlJc w:val="left"/>
      <w:pPr>
        <w:ind w:left="10392" w:hanging="164"/>
      </w:pPr>
      <w:rPr>
        <w:rFonts w:hint="default"/>
      </w:rPr>
    </w:lvl>
    <w:lvl w:ilvl="8" w:tplc="7A184690">
      <w:start w:val="1"/>
      <w:numFmt w:val="bullet"/>
      <w:lvlText w:val="•"/>
      <w:lvlJc w:val="left"/>
      <w:pPr>
        <w:ind w:left="11861" w:hanging="164"/>
      </w:pPr>
      <w:rPr>
        <w:rFonts w:hint="default"/>
      </w:rPr>
    </w:lvl>
  </w:abstractNum>
  <w:abstractNum w:abstractNumId="38">
    <w:nsid w:val="63A4462D"/>
    <w:multiLevelType w:val="hybridMultilevel"/>
    <w:tmpl w:val="75DE5A42"/>
    <w:lvl w:ilvl="0" w:tplc="0E3C9752">
      <w:start w:val="1"/>
      <w:numFmt w:val="decimal"/>
      <w:lvlText w:val="%1."/>
      <w:lvlJc w:val="left"/>
      <w:pPr>
        <w:ind w:left="56" w:hanging="281"/>
      </w:pPr>
      <w:rPr>
        <w:rFonts w:ascii="Times New Roman" w:eastAsia="Times New Roman" w:hAnsi="Times New Roman" w:hint="default"/>
        <w:spacing w:val="1"/>
        <w:sz w:val="28"/>
        <w:szCs w:val="28"/>
      </w:rPr>
    </w:lvl>
    <w:lvl w:ilvl="1" w:tplc="A8F8C788">
      <w:start w:val="1"/>
      <w:numFmt w:val="bullet"/>
      <w:lvlText w:val="•"/>
      <w:lvlJc w:val="left"/>
      <w:pPr>
        <w:ind w:left="786" w:hanging="281"/>
      </w:pPr>
      <w:rPr>
        <w:rFonts w:hint="default"/>
      </w:rPr>
    </w:lvl>
    <w:lvl w:ilvl="2" w:tplc="5546B7D6">
      <w:start w:val="1"/>
      <w:numFmt w:val="bullet"/>
      <w:lvlText w:val="•"/>
      <w:lvlJc w:val="left"/>
      <w:pPr>
        <w:ind w:left="1517" w:hanging="281"/>
      </w:pPr>
      <w:rPr>
        <w:rFonts w:hint="default"/>
      </w:rPr>
    </w:lvl>
    <w:lvl w:ilvl="3" w:tplc="284A2624">
      <w:start w:val="1"/>
      <w:numFmt w:val="bullet"/>
      <w:lvlText w:val="•"/>
      <w:lvlJc w:val="left"/>
      <w:pPr>
        <w:ind w:left="2247" w:hanging="281"/>
      </w:pPr>
      <w:rPr>
        <w:rFonts w:hint="default"/>
      </w:rPr>
    </w:lvl>
    <w:lvl w:ilvl="4" w:tplc="AB623D06">
      <w:start w:val="1"/>
      <w:numFmt w:val="bullet"/>
      <w:lvlText w:val="•"/>
      <w:lvlJc w:val="left"/>
      <w:pPr>
        <w:ind w:left="2978" w:hanging="281"/>
      </w:pPr>
      <w:rPr>
        <w:rFonts w:hint="default"/>
      </w:rPr>
    </w:lvl>
    <w:lvl w:ilvl="5" w:tplc="9C7826AC">
      <w:start w:val="1"/>
      <w:numFmt w:val="bullet"/>
      <w:lvlText w:val="•"/>
      <w:lvlJc w:val="left"/>
      <w:pPr>
        <w:ind w:left="3708" w:hanging="281"/>
      </w:pPr>
      <w:rPr>
        <w:rFonts w:hint="default"/>
      </w:rPr>
    </w:lvl>
    <w:lvl w:ilvl="6" w:tplc="F00ECBB8">
      <w:start w:val="1"/>
      <w:numFmt w:val="bullet"/>
      <w:lvlText w:val="•"/>
      <w:lvlJc w:val="left"/>
      <w:pPr>
        <w:ind w:left="4438" w:hanging="281"/>
      </w:pPr>
      <w:rPr>
        <w:rFonts w:hint="default"/>
      </w:rPr>
    </w:lvl>
    <w:lvl w:ilvl="7" w:tplc="F2C65AB4">
      <w:start w:val="1"/>
      <w:numFmt w:val="bullet"/>
      <w:lvlText w:val="•"/>
      <w:lvlJc w:val="left"/>
      <w:pPr>
        <w:ind w:left="5169" w:hanging="281"/>
      </w:pPr>
      <w:rPr>
        <w:rFonts w:hint="default"/>
      </w:rPr>
    </w:lvl>
    <w:lvl w:ilvl="8" w:tplc="39340D5C">
      <w:start w:val="1"/>
      <w:numFmt w:val="bullet"/>
      <w:lvlText w:val="•"/>
      <w:lvlJc w:val="left"/>
      <w:pPr>
        <w:ind w:left="5899" w:hanging="281"/>
      </w:pPr>
      <w:rPr>
        <w:rFonts w:hint="default"/>
      </w:rPr>
    </w:lvl>
  </w:abstractNum>
  <w:abstractNum w:abstractNumId="39">
    <w:nsid w:val="63FF0B7D"/>
    <w:multiLevelType w:val="hybridMultilevel"/>
    <w:tmpl w:val="545C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70745D"/>
    <w:multiLevelType w:val="singleLevel"/>
    <w:tmpl w:val="0419000F"/>
    <w:lvl w:ilvl="0">
      <w:start w:val="1"/>
      <w:numFmt w:val="decimal"/>
      <w:lvlText w:val="%1."/>
      <w:lvlJc w:val="left"/>
      <w:pPr>
        <w:tabs>
          <w:tab w:val="num" w:pos="360"/>
        </w:tabs>
        <w:ind w:left="360" w:hanging="360"/>
      </w:pPr>
    </w:lvl>
  </w:abstractNum>
  <w:abstractNum w:abstractNumId="41">
    <w:nsid w:val="651B7EFE"/>
    <w:multiLevelType w:val="singleLevel"/>
    <w:tmpl w:val="D0FAB4D2"/>
    <w:lvl w:ilvl="0">
      <w:numFmt w:val="bullet"/>
      <w:lvlText w:val="-"/>
      <w:lvlJc w:val="left"/>
      <w:pPr>
        <w:tabs>
          <w:tab w:val="num" w:pos="1080"/>
        </w:tabs>
        <w:ind w:left="1080" w:hanging="360"/>
      </w:pPr>
      <w:rPr>
        <w:rFonts w:hint="default"/>
      </w:rPr>
    </w:lvl>
  </w:abstractNum>
  <w:abstractNum w:abstractNumId="42">
    <w:nsid w:val="68AA1018"/>
    <w:multiLevelType w:val="hybridMultilevel"/>
    <w:tmpl w:val="E3664214"/>
    <w:lvl w:ilvl="0" w:tplc="6AF6CAA0">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3">
    <w:nsid w:val="6B8764DC"/>
    <w:multiLevelType w:val="hybridMultilevel"/>
    <w:tmpl w:val="42DE926E"/>
    <w:lvl w:ilvl="0" w:tplc="F1B40748">
      <w:start w:val="1"/>
      <w:numFmt w:val="decimal"/>
      <w:lvlText w:val="%1."/>
      <w:lvlJc w:val="left"/>
      <w:pPr>
        <w:ind w:left="564" w:hanging="281"/>
      </w:pPr>
      <w:rPr>
        <w:rFonts w:ascii="Times New Roman" w:eastAsia="Times New Roman" w:hAnsi="Times New Roman" w:hint="default"/>
        <w:spacing w:val="1"/>
        <w:sz w:val="28"/>
        <w:szCs w:val="28"/>
      </w:rPr>
    </w:lvl>
    <w:lvl w:ilvl="1" w:tplc="D7B4AF5E">
      <w:start w:val="1"/>
      <w:numFmt w:val="bullet"/>
      <w:lvlText w:val="•"/>
      <w:lvlJc w:val="left"/>
      <w:pPr>
        <w:ind w:left="786" w:hanging="281"/>
      </w:pPr>
      <w:rPr>
        <w:rFonts w:hint="default"/>
      </w:rPr>
    </w:lvl>
    <w:lvl w:ilvl="2" w:tplc="2A62742A">
      <w:start w:val="1"/>
      <w:numFmt w:val="bullet"/>
      <w:lvlText w:val="•"/>
      <w:lvlJc w:val="left"/>
      <w:pPr>
        <w:ind w:left="1517" w:hanging="281"/>
      </w:pPr>
      <w:rPr>
        <w:rFonts w:hint="default"/>
      </w:rPr>
    </w:lvl>
    <w:lvl w:ilvl="3" w:tplc="F1C0E526">
      <w:start w:val="1"/>
      <w:numFmt w:val="bullet"/>
      <w:lvlText w:val="•"/>
      <w:lvlJc w:val="left"/>
      <w:pPr>
        <w:ind w:left="2247" w:hanging="281"/>
      </w:pPr>
      <w:rPr>
        <w:rFonts w:hint="default"/>
      </w:rPr>
    </w:lvl>
    <w:lvl w:ilvl="4" w:tplc="8C4E3438">
      <w:start w:val="1"/>
      <w:numFmt w:val="bullet"/>
      <w:lvlText w:val="•"/>
      <w:lvlJc w:val="left"/>
      <w:pPr>
        <w:ind w:left="2978" w:hanging="281"/>
      </w:pPr>
      <w:rPr>
        <w:rFonts w:hint="default"/>
      </w:rPr>
    </w:lvl>
    <w:lvl w:ilvl="5" w:tplc="C1B28280">
      <w:start w:val="1"/>
      <w:numFmt w:val="bullet"/>
      <w:lvlText w:val="•"/>
      <w:lvlJc w:val="left"/>
      <w:pPr>
        <w:ind w:left="3708" w:hanging="281"/>
      </w:pPr>
      <w:rPr>
        <w:rFonts w:hint="default"/>
      </w:rPr>
    </w:lvl>
    <w:lvl w:ilvl="6" w:tplc="E5E28E5C">
      <w:start w:val="1"/>
      <w:numFmt w:val="bullet"/>
      <w:lvlText w:val="•"/>
      <w:lvlJc w:val="left"/>
      <w:pPr>
        <w:ind w:left="4438" w:hanging="281"/>
      </w:pPr>
      <w:rPr>
        <w:rFonts w:hint="default"/>
      </w:rPr>
    </w:lvl>
    <w:lvl w:ilvl="7" w:tplc="FDEAA69A">
      <w:start w:val="1"/>
      <w:numFmt w:val="bullet"/>
      <w:lvlText w:val="•"/>
      <w:lvlJc w:val="left"/>
      <w:pPr>
        <w:ind w:left="5169" w:hanging="281"/>
      </w:pPr>
      <w:rPr>
        <w:rFonts w:hint="default"/>
      </w:rPr>
    </w:lvl>
    <w:lvl w:ilvl="8" w:tplc="F3F0C106">
      <w:start w:val="1"/>
      <w:numFmt w:val="bullet"/>
      <w:lvlText w:val="•"/>
      <w:lvlJc w:val="left"/>
      <w:pPr>
        <w:ind w:left="5899" w:hanging="281"/>
      </w:pPr>
      <w:rPr>
        <w:rFonts w:hint="default"/>
      </w:rPr>
    </w:lvl>
  </w:abstractNum>
  <w:abstractNum w:abstractNumId="44">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45">
    <w:nsid w:val="6ECD022C"/>
    <w:multiLevelType w:val="hybridMultilevel"/>
    <w:tmpl w:val="56D8F20A"/>
    <w:lvl w:ilvl="0" w:tplc="6134675A">
      <w:start w:val="1"/>
      <w:numFmt w:val="decimal"/>
      <w:lvlText w:val="%1)"/>
      <w:lvlJc w:val="left"/>
      <w:pPr>
        <w:ind w:left="50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03F7222"/>
    <w:multiLevelType w:val="hybridMultilevel"/>
    <w:tmpl w:val="C9B26964"/>
    <w:lvl w:ilvl="0" w:tplc="7D3CDA1E">
      <w:start w:val="1"/>
      <w:numFmt w:val="decimal"/>
      <w:lvlText w:val="%1."/>
      <w:lvlJc w:val="left"/>
      <w:pPr>
        <w:ind w:left="112" w:hanging="281"/>
      </w:pPr>
      <w:rPr>
        <w:rFonts w:ascii="Times New Roman" w:eastAsia="Times New Roman" w:hAnsi="Times New Roman" w:hint="default"/>
        <w:sz w:val="28"/>
        <w:szCs w:val="28"/>
      </w:rPr>
    </w:lvl>
    <w:lvl w:ilvl="1" w:tplc="5B8EBA10">
      <w:start w:val="1"/>
      <w:numFmt w:val="bullet"/>
      <w:lvlText w:val="•"/>
      <w:lvlJc w:val="left"/>
      <w:pPr>
        <w:ind w:left="1581" w:hanging="281"/>
      </w:pPr>
      <w:rPr>
        <w:rFonts w:hint="default"/>
      </w:rPr>
    </w:lvl>
    <w:lvl w:ilvl="2" w:tplc="A8289EFC">
      <w:start w:val="1"/>
      <w:numFmt w:val="bullet"/>
      <w:lvlText w:val="•"/>
      <w:lvlJc w:val="left"/>
      <w:pPr>
        <w:ind w:left="3049" w:hanging="281"/>
      </w:pPr>
      <w:rPr>
        <w:rFonts w:hint="default"/>
      </w:rPr>
    </w:lvl>
    <w:lvl w:ilvl="3" w:tplc="C9404038">
      <w:start w:val="1"/>
      <w:numFmt w:val="bullet"/>
      <w:lvlText w:val="•"/>
      <w:lvlJc w:val="left"/>
      <w:pPr>
        <w:ind w:left="4518" w:hanging="281"/>
      </w:pPr>
      <w:rPr>
        <w:rFonts w:hint="default"/>
      </w:rPr>
    </w:lvl>
    <w:lvl w:ilvl="4" w:tplc="3964FED0">
      <w:start w:val="1"/>
      <w:numFmt w:val="bullet"/>
      <w:lvlText w:val="•"/>
      <w:lvlJc w:val="left"/>
      <w:pPr>
        <w:ind w:left="5987" w:hanging="281"/>
      </w:pPr>
      <w:rPr>
        <w:rFonts w:hint="default"/>
      </w:rPr>
    </w:lvl>
    <w:lvl w:ilvl="5" w:tplc="0302DF2C">
      <w:start w:val="1"/>
      <w:numFmt w:val="bullet"/>
      <w:lvlText w:val="•"/>
      <w:lvlJc w:val="left"/>
      <w:pPr>
        <w:ind w:left="7455" w:hanging="281"/>
      </w:pPr>
      <w:rPr>
        <w:rFonts w:hint="default"/>
      </w:rPr>
    </w:lvl>
    <w:lvl w:ilvl="6" w:tplc="4B1CEEE0">
      <w:start w:val="1"/>
      <w:numFmt w:val="bullet"/>
      <w:lvlText w:val="•"/>
      <w:lvlJc w:val="left"/>
      <w:pPr>
        <w:ind w:left="8924" w:hanging="281"/>
      </w:pPr>
      <w:rPr>
        <w:rFonts w:hint="default"/>
      </w:rPr>
    </w:lvl>
    <w:lvl w:ilvl="7" w:tplc="A524DB7A">
      <w:start w:val="1"/>
      <w:numFmt w:val="bullet"/>
      <w:lvlText w:val="•"/>
      <w:lvlJc w:val="left"/>
      <w:pPr>
        <w:ind w:left="10392" w:hanging="281"/>
      </w:pPr>
      <w:rPr>
        <w:rFonts w:hint="default"/>
      </w:rPr>
    </w:lvl>
    <w:lvl w:ilvl="8" w:tplc="91944D46">
      <w:start w:val="1"/>
      <w:numFmt w:val="bullet"/>
      <w:lvlText w:val="•"/>
      <w:lvlJc w:val="left"/>
      <w:pPr>
        <w:ind w:left="11861" w:hanging="281"/>
      </w:pPr>
      <w:rPr>
        <w:rFonts w:hint="default"/>
      </w:rPr>
    </w:lvl>
  </w:abstractNum>
  <w:abstractNum w:abstractNumId="47">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48">
    <w:nsid w:val="78D9700C"/>
    <w:multiLevelType w:val="singleLevel"/>
    <w:tmpl w:val="0419000F"/>
    <w:lvl w:ilvl="0">
      <w:start w:val="1"/>
      <w:numFmt w:val="decimal"/>
      <w:lvlText w:val="%1."/>
      <w:lvlJc w:val="left"/>
      <w:pPr>
        <w:tabs>
          <w:tab w:val="num" w:pos="360"/>
        </w:tabs>
        <w:ind w:left="360" w:hanging="360"/>
      </w:pPr>
    </w:lvl>
  </w:abstractNum>
  <w:abstractNum w:abstractNumId="49">
    <w:nsid w:val="7B596AE5"/>
    <w:multiLevelType w:val="hybridMultilevel"/>
    <w:tmpl w:val="46908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28"/>
  </w:num>
  <w:num w:numId="3">
    <w:abstractNumId w:val="8"/>
  </w:num>
  <w:num w:numId="4">
    <w:abstractNumId w:val="2"/>
  </w:num>
  <w:num w:numId="5">
    <w:abstractNumId w:val="26"/>
  </w:num>
  <w:num w:numId="6">
    <w:abstractNumId w:val="11"/>
  </w:num>
  <w:num w:numId="7">
    <w:abstractNumId w:val="30"/>
  </w:num>
  <w:num w:numId="8">
    <w:abstractNumId w:val="20"/>
  </w:num>
  <w:num w:numId="9">
    <w:abstractNumId w:val="27"/>
  </w:num>
  <w:num w:numId="10">
    <w:abstractNumId w:val="41"/>
  </w:num>
  <w:num w:numId="11">
    <w:abstractNumId w:val="14"/>
  </w:num>
  <w:num w:numId="12">
    <w:abstractNumId w:val="47"/>
  </w:num>
  <w:num w:numId="13">
    <w:abstractNumId w:val="33"/>
  </w:num>
  <w:num w:numId="14">
    <w:abstractNumId w:val="24"/>
  </w:num>
  <w:num w:numId="15">
    <w:abstractNumId w:val="34"/>
  </w:num>
  <w:num w:numId="16">
    <w:abstractNumId w:val="16"/>
  </w:num>
  <w:num w:numId="17">
    <w:abstractNumId w:val="36"/>
  </w:num>
  <w:num w:numId="18">
    <w:abstractNumId w:val="40"/>
  </w:num>
  <w:num w:numId="19">
    <w:abstractNumId w:val="32"/>
  </w:num>
  <w:num w:numId="20">
    <w:abstractNumId w:val="48"/>
  </w:num>
  <w:num w:numId="21">
    <w:abstractNumId w:val="45"/>
  </w:num>
  <w:num w:numId="22">
    <w:abstractNumId w:val="10"/>
  </w:num>
  <w:num w:numId="23">
    <w:abstractNumId w:val="43"/>
  </w:num>
  <w:num w:numId="24">
    <w:abstractNumId w:val="13"/>
  </w:num>
  <w:num w:numId="25">
    <w:abstractNumId w:val="25"/>
  </w:num>
  <w:num w:numId="26">
    <w:abstractNumId w:val="46"/>
  </w:num>
  <w:num w:numId="27">
    <w:abstractNumId w:val="0"/>
  </w:num>
  <w:num w:numId="28">
    <w:abstractNumId w:val="37"/>
  </w:num>
  <w:num w:numId="29">
    <w:abstractNumId w:val="15"/>
  </w:num>
  <w:num w:numId="30">
    <w:abstractNumId w:val="38"/>
  </w:num>
  <w:num w:numId="31">
    <w:abstractNumId w:val="21"/>
  </w:num>
  <w:num w:numId="32">
    <w:abstractNumId w:val="42"/>
  </w:num>
  <w:num w:numId="33">
    <w:abstractNumId w:val="29"/>
  </w:num>
  <w:num w:numId="34">
    <w:abstractNumId w:val="12"/>
  </w:num>
  <w:num w:numId="35">
    <w:abstractNumId w:val="19"/>
  </w:num>
  <w:num w:numId="36">
    <w:abstractNumId w:val="31"/>
  </w:num>
  <w:num w:numId="37">
    <w:abstractNumId w:val="17"/>
  </w:num>
  <w:num w:numId="38">
    <w:abstractNumId w:val="6"/>
  </w:num>
  <w:num w:numId="39">
    <w:abstractNumId w:val="18"/>
  </w:num>
  <w:num w:numId="40">
    <w:abstractNumId w:val="4"/>
  </w:num>
  <w:num w:numId="41">
    <w:abstractNumId w:val="1"/>
  </w:num>
  <w:num w:numId="42">
    <w:abstractNumId w:val="5"/>
  </w:num>
  <w:num w:numId="43">
    <w:abstractNumId w:val="3"/>
  </w:num>
  <w:num w:numId="44">
    <w:abstractNumId w:val="49"/>
  </w:num>
  <w:num w:numId="45">
    <w:abstractNumId w:val="7"/>
  </w:num>
  <w:num w:numId="46">
    <w:abstractNumId w:val="9"/>
  </w:num>
  <w:num w:numId="47">
    <w:abstractNumId w:val="22"/>
  </w:num>
  <w:num w:numId="48">
    <w:abstractNumId w:val="39"/>
  </w:num>
  <w:num w:numId="49">
    <w:abstractNumId w:val="35"/>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1"/>
  <w:proofState w:spelling="clean" w:grammar="clean"/>
  <w:attachedTemplate r:id="rId1"/>
  <w:stylePaneFormatFilter w:val="3F01"/>
  <w:defaultTabStop w:val="720"/>
  <w:autoHyphenation/>
  <w:hyphenationZone w:val="357"/>
  <w:doNotHyphenateCaps/>
  <w:drawingGridHorizontalSpacing w:val="140"/>
  <w:drawingGridVerticalSpacing w:val="0"/>
  <w:displayHorizontalDrawingGridEvery w:val="0"/>
  <w:displayVerticalDrawingGridEvery w:val="0"/>
  <w:noPunctuationKerning/>
  <w:characterSpacingControl w:val="doNotCompress"/>
  <w:hdrShapeDefaults>
    <o:shapedefaults v:ext="edit" spidmax="98306"/>
  </w:hdrShapeDefaults>
  <w:footnotePr>
    <w:footnote w:id="-1"/>
    <w:footnote w:id="0"/>
  </w:footnotePr>
  <w:endnotePr>
    <w:endnote w:id="-1"/>
    <w:endnote w:id="0"/>
  </w:endnotePr>
  <w:compat/>
  <w:docVars>
    <w:docVar w:name="ElectronicDigitalSignatureForThisDocument" w:val="&lt;Signatures&gt;&lt;Signature createdDate=&quot;09.10.2017 09:48&quot;&gt;&lt;![CDATA[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]]&gt;&lt;/Signature&gt;&lt;/Signatures&gt;_x000D__x000A_"/>
  </w:docVars>
  <w:rsids>
    <w:rsidRoot w:val="00B55E2B"/>
    <w:rsid w:val="00004455"/>
    <w:rsid w:val="000404EB"/>
    <w:rsid w:val="00042576"/>
    <w:rsid w:val="00075BF2"/>
    <w:rsid w:val="00080D05"/>
    <w:rsid w:val="000A2D4C"/>
    <w:rsid w:val="000A4319"/>
    <w:rsid w:val="000A6BB6"/>
    <w:rsid w:val="000C268D"/>
    <w:rsid w:val="000D4C08"/>
    <w:rsid w:val="000D7B75"/>
    <w:rsid w:val="000E00EE"/>
    <w:rsid w:val="000E5B04"/>
    <w:rsid w:val="000F2FC3"/>
    <w:rsid w:val="000F6E05"/>
    <w:rsid w:val="001072B7"/>
    <w:rsid w:val="001152DF"/>
    <w:rsid w:val="0012018F"/>
    <w:rsid w:val="00127634"/>
    <w:rsid w:val="00137DC8"/>
    <w:rsid w:val="00150A1D"/>
    <w:rsid w:val="00157E45"/>
    <w:rsid w:val="001603E2"/>
    <w:rsid w:val="001625F5"/>
    <w:rsid w:val="00166C17"/>
    <w:rsid w:val="00173608"/>
    <w:rsid w:val="00180DE3"/>
    <w:rsid w:val="001907B5"/>
    <w:rsid w:val="001C149F"/>
    <w:rsid w:val="001C1B35"/>
    <w:rsid w:val="001D704A"/>
    <w:rsid w:val="001F3C70"/>
    <w:rsid w:val="00200B6A"/>
    <w:rsid w:val="002013B8"/>
    <w:rsid w:val="002066EA"/>
    <w:rsid w:val="002271A5"/>
    <w:rsid w:val="00237238"/>
    <w:rsid w:val="00242039"/>
    <w:rsid w:val="00243D1E"/>
    <w:rsid w:val="0025110D"/>
    <w:rsid w:val="0025376D"/>
    <w:rsid w:val="00254997"/>
    <w:rsid w:val="00271E24"/>
    <w:rsid w:val="002852C9"/>
    <w:rsid w:val="00292C59"/>
    <w:rsid w:val="002A3D07"/>
    <w:rsid w:val="002A4211"/>
    <w:rsid w:val="002A4E52"/>
    <w:rsid w:val="002B1CC9"/>
    <w:rsid w:val="002B439F"/>
    <w:rsid w:val="002B5D3B"/>
    <w:rsid w:val="002C4A61"/>
    <w:rsid w:val="002F4B7B"/>
    <w:rsid w:val="00302671"/>
    <w:rsid w:val="003046CC"/>
    <w:rsid w:val="00316E3A"/>
    <w:rsid w:val="00333F8D"/>
    <w:rsid w:val="00334424"/>
    <w:rsid w:val="003544B4"/>
    <w:rsid w:val="00360A42"/>
    <w:rsid w:val="003674A7"/>
    <w:rsid w:val="00367B47"/>
    <w:rsid w:val="0037658F"/>
    <w:rsid w:val="003771E0"/>
    <w:rsid w:val="00381BF7"/>
    <w:rsid w:val="00392A63"/>
    <w:rsid w:val="003A25B7"/>
    <w:rsid w:val="003A3E2F"/>
    <w:rsid w:val="003A6D15"/>
    <w:rsid w:val="003B0338"/>
    <w:rsid w:val="003B2BF3"/>
    <w:rsid w:val="003B3191"/>
    <w:rsid w:val="003B3623"/>
    <w:rsid w:val="003C458D"/>
    <w:rsid w:val="003D0120"/>
    <w:rsid w:val="003D0805"/>
    <w:rsid w:val="003D14A7"/>
    <w:rsid w:val="003D23B2"/>
    <w:rsid w:val="003D78C0"/>
    <w:rsid w:val="003E4AAF"/>
    <w:rsid w:val="00404841"/>
    <w:rsid w:val="00404FF8"/>
    <w:rsid w:val="00412180"/>
    <w:rsid w:val="00412DB0"/>
    <w:rsid w:val="0041548F"/>
    <w:rsid w:val="00421F9A"/>
    <w:rsid w:val="0044044C"/>
    <w:rsid w:val="00450A7B"/>
    <w:rsid w:val="0048272B"/>
    <w:rsid w:val="00497A37"/>
    <w:rsid w:val="004A05B4"/>
    <w:rsid w:val="004C211F"/>
    <w:rsid w:val="004C587E"/>
    <w:rsid w:val="004C7F9C"/>
    <w:rsid w:val="004D01F2"/>
    <w:rsid w:val="004D3EB0"/>
    <w:rsid w:val="004E07BE"/>
    <w:rsid w:val="004E54EC"/>
    <w:rsid w:val="004F114C"/>
    <w:rsid w:val="005009E4"/>
    <w:rsid w:val="00517531"/>
    <w:rsid w:val="00520EA5"/>
    <w:rsid w:val="00544D51"/>
    <w:rsid w:val="00554D5A"/>
    <w:rsid w:val="00554DFA"/>
    <w:rsid w:val="005576B5"/>
    <w:rsid w:val="00557B45"/>
    <w:rsid w:val="005622F7"/>
    <w:rsid w:val="00564C50"/>
    <w:rsid w:val="005651F2"/>
    <w:rsid w:val="00583710"/>
    <w:rsid w:val="005B5A16"/>
    <w:rsid w:val="005D658E"/>
    <w:rsid w:val="005E0939"/>
    <w:rsid w:val="005E3588"/>
    <w:rsid w:val="005E371C"/>
    <w:rsid w:val="005F485E"/>
    <w:rsid w:val="00616CDA"/>
    <w:rsid w:val="006210D0"/>
    <w:rsid w:val="00644C0B"/>
    <w:rsid w:val="0066568A"/>
    <w:rsid w:val="006744C0"/>
    <w:rsid w:val="00674EDB"/>
    <w:rsid w:val="00677C26"/>
    <w:rsid w:val="006A3827"/>
    <w:rsid w:val="006C2DE8"/>
    <w:rsid w:val="006C58FD"/>
    <w:rsid w:val="006D0C0C"/>
    <w:rsid w:val="006D0C3D"/>
    <w:rsid w:val="006D2913"/>
    <w:rsid w:val="006D3879"/>
    <w:rsid w:val="006F719C"/>
    <w:rsid w:val="006F71A7"/>
    <w:rsid w:val="00702BE5"/>
    <w:rsid w:val="00711A46"/>
    <w:rsid w:val="007143C3"/>
    <w:rsid w:val="00720809"/>
    <w:rsid w:val="00721F4E"/>
    <w:rsid w:val="00725C71"/>
    <w:rsid w:val="00730210"/>
    <w:rsid w:val="007436AC"/>
    <w:rsid w:val="007446A5"/>
    <w:rsid w:val="00750574"/>
    <w:rsid w:val="00757F42"/>
    <w:rsid w:val="0077059E"/>
    <w:rsid w:val="00786A8C"/>
    <w:rsid w:val="00787DFC"/>
    <w:rsid w:val="007940DA"/>
    <w:rsid w:val="007943A2"/>
    <w:rsid w:val="007A45DA"/>
    <w:rsid w:val="007A5787"/>
    <w:rsid w:val="007C37B3"/>
    <w:rsid w:val="007D0115"/>
    <w:rsid w:val="007E281B"/>
    <w:rsid w:val="007E3099"/>
    <w:rsid w:val="007E3FE9"/>
    <w:rsid w:val="007E42B4"/>
    <w:rsid w:val="007E7E57"/>
    <w:rsid w:val="007F5F05"/>
    <w:rsid w:val="007F7C45"/>
    <w:rsid w:val="00810C7D"/>
    <w:rsid w:val="00820311"/>
    <w:rsid w:val="0082424B"/>
    <w:rsid w:val="00824EDE"/>
    <w:rsid w:val="00872B0F"/>
    <w:rsid w:val="008820ED"/>
    <w:rsid w:val="008823E4"/>
    <w:rsid w:val="008928F5"/>
    <w:rsid w:val="00895D72"/>
    <w:rsid w:val="008A6CAB"/>
    <w:rsid w:val="008A705A"/>
    <w:rsid w:val="008B2A33"/>
    <w:rsid w:val="008B5A04"/>
    <w:rsid w:val="008B7B07"/>
    <w:rsid w:val="008C2E25"/>
    <w:rsid w:val="008D0091"/>
    <w:rsid w:val="008D223D"/>
    <w:rsid w:val="008D2AD7"/>
    <w:rsid w:val="008F27F3"/>
    <w:rsid w:val="008F2CEF"/>
    <w:rsid w:val="008F3D2F"/>
    <w:rsid w:val="008F473C"/>
    <w:rsid w:val="00901BDA"/>
    <w:rsid w:val="009078F1"/>
    <w:rsid w:val="00921E44"/>
    <w:rsid w:val="00962CD0"/>
    <w:rsid w:val="009670B2"/>
    <w:rsid w:val="00974F25"/>
    <w:rsid w:val="00985959"/>
    <w:rsid w:val="00986EEA"/>
    <w:rsid w:val="009A23FC"/>
    <w:rsid w:val="009B75B8"/>
    <w:rsid w:val="009C4C1B"/>
    <w:rsid w:val="009D4AF5"/>
    <w:rsid w:val="009D7154"/>
    <w:rsid w:val="00A0169D"/>
    <w:rsid w:val="00A02ACC"/>
    <w:rsid w:val="00A04871"/>
    <w:rsid w:val="00A058B8"/>
    <w:rsid w:val="00A06033"/>
    <w:rsid w:val="00A06D0F"/>
    <w:rsid w:val="00A2069A"/>
    <w:rsid w:val="00A2588A"/>
    <w:rsid w:val="00A260E8"/>
    <w:rsid w:val="00A32D7F"/>
    <w:rsid w:val="00A340C6"/>
    <w:rsid w:val="00A368FF"/>
    <w:rsid w:val="00A42720"/>
    <w:rsid w:val="00A46C65"/>
    <w:rsid w:val="00A53D8D"/>
    <w:rsid w:val="00A545DD"/>
    <w:rsid w:val="00A5776D"/>
    <w:rsid w:val="00A6673F"/>
    <w:rsid w:val="00A82ECC"/>
    <w:rsid w:val="00A92DFA"/>
    <w:rsid w:val="00AA1A67"/>
    <w:rsid w:val="00AA7702"/>
    <w:rsid w:val="00AB49D7"/>
    <w:rsid w:val="00AB78E6"/>
    <w:rsid w:val="00AC6719"/>
    <w:rsid w:val="00AE4CD5"/>
    <w:rsid w:val="00B05E19"/>
    <w:rsid w:val="00B07EC6"/>
    <w:rsid w:val="00B10DA1"/>
    <w:rsid w:val="00B1323A"/>
    <w:rsid w:val="00B16C1C"/>
    <w:rsid w:val="00B51B36"/>
    <w:rsid w:val="00B55E2B"/>
    <w:rsid w:val="00B876FC"/>
    <w:rsid w:val="00B91691"/>
    <w:rsid w:val="00B927B8"/>
    <w:rsid w:val="00BA14D9"/>
    <w:rsid w:val="00BA69A7"/>
    <w:rsid w:val="00BB027A"/>
    <w:rsid w:val="00C03433"/>
    <w:rsid w:val="00C109FC"/>
    <w:rsid w:val="00C11071"/>
    <w:rsid w:val="00C11EAB"/>
    <w:rsid w:val="00C12B7C"/>
    <w:rsid w:val="00C2124E"/>
    <w:rsid w:val="00C270D3"/>
    <w:rsid w:val="00C272D9"/>
    <w:rsid w:val="00C32F63"/>
    <w:rsid w:val="00C44E67"/>
    <w:rsid w:val="00C50A69"/>
    <w:rsid w:val="00C53166"/>
    <w:rsid w:val="00C61599"/>
    <w:rsid w:val="00C65AD5"/>
    <w:rsid w:val="00C678D4"/>
    <w:rsid w:val="00C70131"/>
    <w:rsid w:val="00C824CD"/>
    <w:rsid w:val="00C829E1"/>
    <w:rsid w:val="00C8596F"/>
    <w:rsid w:val="00CA15C5"/>
    <w:rsid w:val="00CA7DCB"/>
    <w:rsid w:val="00CB362A"/>
    <w:rsid w:val="00CB570A"/>
    <w:rsid w:val="00CB6656"/>
    <w:rsid w:val="00CC440C"/>
    <w:rsid w:val="00CC443E"/>
    <w:rsid w:val="00CD0B75"/>
    <w:rsid w:val="00CD4ECB"/>
    <w:rsid w:val="00CD5CF8"/>
    <w:rsid w:val="00CE2C53"/>
    <w:rsid w:val="00D14A1E"/>
    <w:rsid w:val="00D171BD"/>
    <w:rsid w:val="00D175E1"/>
    <w:rsid w:val="00D53009"/>
    <w:rsid w:val="00D80A4E"/>
    <w:rsid w:val="00D82DDC"/>
    <w:rsid w:val="00D952A1"/>
    <w:rsid w:val="00DA5B33"/>
    <w:rsid w:val="00DD039F"/>
    <w:rsid w:val="00DE448B"/>
    <w:rsid w:val="00DF7C8F"/>
    <w:rsid w:val="00E0392C"/>
    <w:rsid w:val="00E04B31"/>
    <w:rsid w:val="00E0645F"/>
    <w:rsid w:val="00E07C6C"/>
    <w:rsid w:val="00E246BC"/>
    <w:rsid w:val="00E4287A"/>
    <w:rsid w:val="00E47658"/>
    <w:rsid w:val="00E63A0B"/>
    <w:rsid w:val="00E7636B"/>
    <w:rsid w:val="00E779CB"/>
    <w:rsid w:val="00E83537"/>
    <w:rsid w:val="00EB0253"/>
    <w:rsid w:val="00EB4138"/>
    <w:rsid w:val="00EB74BE"/>
    <w:rsid w:val="00EC1EC2"/>
    <w:rsid w:val="00EC40B9"/>
    <w:rsid w:val="00ED0887"/>
    <w:rsid w:val="00EF1CCE"/>
    <w:rsid w:val="00EF2138"/>
    <w:rsid w:val="00EF546D"/>
    <w:rsid w:val="00F01A6D"/>
    <w:rsid w:val="00F30752"/>
    <w:rsid w:val="00F40B75"/>
    <w:rsid w:val="00F4667E"/>
    <w:rsid w:val="00F4681F"/>
    <w:rsid w:val="00F50100"/>
    <w:rsid w:val="00F50ADE"/>
    <w:rsid w:val="00F53BD0"/>
    <w:rsid w:val="00F64B2F"/>
    <w:rsid w:val="00F65516"/>
    <w:rsid w:val="00F763B9"/>
    <w:rsid w:val="00F83321"/>
    <w:rsid w:val="00F84D7B"/>
    <w:rsid w:val="00FB24EC"/>
    <w:rsid w:val="00FB486D"/>
    <w:rsid w:val="00FB6443"/>
    <w:rsid w:val="00FB6513"/>
    <w:rsid w:val="00FC5A6F"/>
    <w:rsid w:val="00FD3CA9"/>
    <w:rsid w:val="00FD3D94"/>
    <w:rsid w:val="00FE0004"/>
    <w:rsid w:val="00FF1E0C"/>
    <w:rsid w:val="00FF6DE0"/>
    <w:rsid w:val="00FF7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72"/>
    <w:pPr>
      <w:ind w:firstLine="720"/>
      <w:jc w:val="both"/>
    </w:pPr>
    <w:rPr>
      <w:sz w:val="28"/>
    </w:rPr>
  </w:style>
  <w:style w:type="paragraph" w:styleId="1">
    <w:name w:val="heading 1"/>
    <w:basedOn w:val="a"/>
    <w:next w:val="a"/>
    <w:qFormat/>
    <w:rsid w:val="00895D72"/>
    <w:pPr>
      <w:keepNext/>
      <w:ind w:firstLine="426"/>
      <w:outlineLvl w:val="0"/>
    </w:pPr>
  </w:style>
  <w:style w:type="paragraph" w:styleId="2">
    <w:name w:val="heading 2"/>
    <w:basedOn w:val="a"/>
    <w:next w:val="a"/>
    <w:qFormat/>
    <w:rsid w:val="00895D72"/>
    <w:pPr>
      <w:keepNext/>
      <w:outlineLvl w:val="1"/>
    </w:pPr>
  </w:style>
  <w:style w:type="paragraph" w:styleId="3">
    <w:name w:val="heading 3"/>
    <w:basedOn w:val="a"/>
    <w:next w:val="a"/>
    <w:qFormat/>
    <w:rsid w:val="00895D72"/>
    <w:pPr>
      <w:keepNext/>
      <w:outlineLvl w:val="2"/>
    </w:pPr>
  </w:style>
  <w:style w:type="paragraph" w:styleId="4">
    <w:name w:val="heading 4"/>
    <w:basedOn w:val="a"/>
    <w:next w:val="a"/>
    <w:qFormat/>
    <w:rsid w:val="00895D72"/>
    <w:pPr>
      <w:keepNext/>
      <w:ind w:firstLine="851"/>
      <w:outlineLvl w:val="3"/>
    </w:pPr>
  </w:style>
  <w:style w:type="paragraph" w:styleId="5">
    <w:name w:val="heading 5"/>
    <w:basedOn w:val="a"/>
    <w:next w:val="a"/>
    <w:qFormat/>
    <w:rsid w:val="00895D72"/>
    <w:pPr>
      <w:keepNext/>
      <w:outlineLvl w:val="4"/>
    </w:pPr>
    <w:rPr>
      <w:sz w:val="24"/>
    </w:rPr>
  </w:style>
  <w:style w:type="paragraph" w:styleId="6">
    <w:name w:val="heading 6"/>
    <w:basedOn w:val="a"/>
    <w:next w:val="a"/>
    <w:qFormat/>
    <w:rsid w:val="00895D72"/>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5D72"/>
  </w:style>
  <w:style w:type="paragraph" w:styleId="a4">
    <w:name w:val="Body Text Indent"/>
    <w:basedOn w:val="a"/>
    <w:rsid w:val="00895D72"/>
    <w:pPr>
      <w:ind w:firstLine="567"/>
    </w:pPr>
  </w:style>
  <w:style w:type="paragraph" w:styleId="20">
    <w:name w:val="Body Text Indent 2"/>
    <w:basedOn w:val="a"/>
    <w:rsid w:val="00895D72"/>
    <w:pPr>
      <w:ind w:firstLine="851"/>
    </w:pPr>
  </w:style>
  <w:style w:type="paragraph" w:styleId="30">
    <w:name w:val="Body Text Indent 3"/>
    <w:basedOn w:val="a"/>
    <w:rsid w:val="00895D72"/>
    <w:pPr>
      <w:ind w:firstLine="851"/>
    </w:pPr>
    <w:rPr>
      <w:lang w:val="en-US"/>
    </w:rPr>
  </w:style>
  <w:style w:type="paragraph" w:styleId="a5">
    <w:name w:val="caption"/>
    <w:basedOn w:val="a"/>
    <w:next w:val="a"/>
    <w:qFormat/>
    <w:rsid w:val="00895D72"/>
    <w:pPr>
      <w:jc w:val="center"/>
    </w:pPr>
    <w:rPr>
      <w:b/>
      <w:sz w:val="32"/>
    </w:rPr>
  </w:style>
  <w:style w:type="paragraph" w:styleId="a6">
    <w:name w:val="Block Text"/>
    <w:basedOn w:val="a"/>
    <w:rsid w:val="00895D72"/>
    <w:pPr>
      <w:tabs>
        <w:tab w:val="left" w:pos="0"/>
        <w:tab w:val="left" w:pos="5245"/>
      </w:tabs>
      <w:ind w:left="142" w:right="3967"/>
    </w:pPr>
  </w:style>
  <w:style w:type="paragraph" w:styleId="a7">
    <w:name w:val="Balloon Text"/>
    <w:basedOn w:val="a"/>
    <w:semiHidden/>
    <w:rsid w:val="00895D72"/>
    <w:rPr>
      <w:rFonts w:ascii="Tahoma" w:hAnsi="Tahoma" w:cs="Tahoma"/>
      <w:sz w:val="16"/>
      <w:szCs w:val="16"/>
    </w:rPr>
  </w:style>
  <w:style w:type="paragraph" w:customStyle="1" w:styleId="HeadDoc">
    <w:name w:val="HeadDoc"/>
    <w:link w:val="HeadDoc0"/>
    <w:rsid w:val="00895D72"/>
    <w:pPr>
      <w:keepLines/>
      <w:overflowPunct w:val="0"/>
      <w:autoSpaceDE w:val="0"/>
      <w:autoSpaceDN w:val="0"/>
      <w:adjustRightInd w:val="0"/>
      <w:jc w:val="both"/>
      <w:textAlignment w:val="baseline"/>
    </w:pPr>
    <w:rPr>
      <w:sz w:val="28"/>
    </w:rPr>
  </w:style>
  <w:style w:type="character" w:customStyle="1" w:styleId="Datenum">
    <w:name w:val="Date_num"/>
    <w:basedOn w:val="a0"/>
    <w:rsid w:val="00895D72"/>
  </w:style>
  <w:style w:type="paragraph" w:styleId="a8">
    <w:name w:val="header"/>
    <w:basedOn w:val="a"/>
    <w:link w:val="a9"/>
    <w:uiPriority w:val="99"/>
    <w:rsid w:val="00895D72"/>
    <w:pPr>
      <w:tabs>
        <w:tab w:val="center" w:pos="4677"/>
        <w:tab w:val="right" w:pos="9355"/>
      </w:tabs>
    </w:pPr>
  </w:style>
  <w:style w:type="character" w:styleId="aa">
    <w:name w:val="page number"/>
    <w:basedOn w:val="a0"/>
    <w:rsid w:val="00895D72"/>
  </w:style>
  <w:style w:type="paragraph" w:styleId="ab">
    <w:name w:val="footer"/>
    <w:basedOn w:val="a"/>
    <w:link w:val="ac"/>
    <w:uiPriority w:val="99"/>
    <w:rsid w:val="00895D72"/>
    <w:pPr>
      <w:tabs>
        <w:tab w:val="center" w:pos="4677"/>
        <w:tab w:val="right" w:pos="9355"/>
      </w:tabs>
    </w:pPr>
  </w:style>
  <w:style w:type="character" w:customStyle="1" w:styleId="HeadDoc0">
    <w:name w:val="HeadDoc Знак"/>
    <w:basedOn w:val="a0"/>
    <w:link w:val="HeadDoc"/>
    <w:locked/>
    <w:rsid w:val="00080D05"/>
    <w:rPr>
      <w:sz w:val="28"/>
    </w:rPr>
  </w:style>
  <w:style w:type="table" w:styleId="ad">
    <w:name w:val="Table Grid"/>
    <w:basedOn w:val="a1"/>
    <w:uiPriority w:val="39"/>
    <w:rsid w:val="00080D05"/>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datenum">
    <w:name w:val="pt-datenum"/>
    <w:basedOn w:val="a0"/>
    <w:rsid w:val="00080D05"/>
  </w:style>
  <w:style w:type="character" w:customStyle="1" w:styleId="pt-a0-000013">
    <w:name w:val="pt-a0-000013"/>
    <w:basedOn w:val="a0"/>
    <w:rsid w:val="00080D05"/>
  </w:style>
  <w:style w:type="character" w:customStyle="1" w:styleId="a9">
    <w:name w:val="Верхний колонтитул Знак"/>
    <w:basedOn w:val="a0"/>
    <w:link w:val="a8"/>
    <w:uiPriority w:val="99"/>
    <w:rsid w:val="006A3827"/>
    <w:rPr>
      <w:sz w:val="28"/>
    </w:rPr>
  </w:style>
  <w:style w:type="character" w:styleId="ae">
    <w:name w:val="Placeholder Text"/>
    <w:basedOn w:val="a0"/>
    <w:uiPriority w:val="99"/>
    <w:semiHidden/>
    <w:rsid w:val="008823E4"/>
    <w:rPr>
      <w:color w:val="808080"/>
    </w:rPr>
  </w:style>
  <w:style w:type="paragraph" w:customStyle="1" w:styleId="af">
    <w:name w:val="Стиль"/>
    <w:rsid w:val="008823E4"/>
    <w:pPr>
      <w:widowControl w:val="0"/>
      <w:overflowPunct w:val="0"/>
      <w:autoSpaceDE w:val="0"/>
      <w:autoSpaceDN w:val="0"/>
      <w:adjustRightInd w:val="0"/>
      <w:textAlignment w:val="baseline"/>
    </w:pPr>
  </w:style>
  <w:style w:type="paragraph" w:customStyle="1" w:styleId="ConsPlusNormal">
    <w:name w:val="ConsPlusNormal"/>
    <w:rsid w:val="004E07BE"/>
    <w:pPr>
      <w:autoSpaceDE w:val="0"/>
      <w:autoSpaceDN w:val="0"/>
      <w:adjustRightInd w:val="0"/>
    </w:pPr>
  </w:style>
  <w:style w:type="character" w:customStyle="1" w:styleId="ac">
    <w:name w:val="Нижний колонтитул Знак"/>
    <w:basedOn w:val="a0"/>
    <w:link w:val="ab"/>
    <w:uiPriority w:val="99"/>
    <w:rsid w:val="004E07BE"/>
    <w:rPr>
      <w:sz w:val="28"/>
    </w:rPr>
  </w:style>
  <w:style w:type="paragraph" w:styleId="af0">
    <w:name w:val="footnote text"/>
    <w:basedOn w:val="a"/>
    <w:link w:val="af1"/>
    <w:uiPriority w:val="99"/>
    <w:semiHidden/>
    <w:unhideWhenUsed/>
    <w:rsid w:val="004E07BE"/>
    <w:rPr>
      <w:sz w:val="20"/>
    </w:rPr>
  </w:style>
  <w:style w:type="character" w:customStyle="1" w:styleId="af1">
    <w:name w:val="Текст сноски Знак"/>
    <w:basedOn w:val="a0"/>
    <w:link w:val="af0"/>
    <w:uiPriority w:val="99"/>
    <w:semiHidden/>
    <w:rsid w:val="004E07BE"/>
  </w:style>
  <w:style w:type="character" w:styleId="af2">
    <w:name w:val="Emphasis"/>
    <w:basedOn w:val="a0"/>
    <w:qFormat/>
    <w:rsid w:val="00150A1D"/>
    <w:rPr>
      <w:i/>
      <w:iCs/>
    </w:rPr>
  </w:style>
  <w:style w:type="paragraph" w:styleId="af3">
    <w:name w:val="List Paragraph"/>
    <w:basedOn w:val="a"/>
    <w:uiPriority w:val="1"/>
    <w:qFormat/>
    <w:rsid w:val="00FD3CA9"/>
    <w:pPr>
      <w:widowControl w:val="0"/>
      <w:ind w:firstLine="0"/>
      <w:jc w:val="left"/>
    </w:pPr>
    <w:rPr>
      <w:rFonts w:asciiTheme="minorHAnsi" w:eastAsiaTheme="minorHAnsi" w:hAnsiTheme="minorHAnsi" w:cstheme="minorBidi"/>
      <w:sz w:val="22"/>
      <w:szCs w:val="22"/>
      <w:lang w:val="en-US" w:eastAsia="en-US"/>
    </w:rPr>
  </w:style>
  <w:style w:type="paragraph" w:customStyle="1" w:styleId="TableParagraph">
    <w:name w:val="Table Paragraph"/>
    <w:basedOn w:val="a"/>
    <w:uiPriority w:val="1"/>
    <w:qFormat/>
    <w:rsid w:val="00FD3CA9"/>
    <w:pPr>
      <w:widowControl w:val="0"/>
      <w:ind w:firstLine="0"/>
      <w:jc w:val="left"/>
    </w:pPr>
    <w:rPr>
      <w:rFonts w:asciiTheme="minorHAnsi" w:eastAsiaTheme="minorHAnsi" w:hAnsiTheme="minorHAnsi" w:cstheme="minorBidi"/>
      <w:sz w:val="22"/>
      <w:szCs w:val="22"/>
      <w:lang w:val="en-US" w:eastAsia="en-US"/>
    </w:rPr>
  </w:style>
  <w:style w:type="paragraph" w:styleId="HTML">
    <w:name w:val="HTML Preformatted"/>
    <w:basedOn w:val="a"/>
    <w:link w:val="HTML0"/>
    <w:uiPriority w:val="99"/>
    <w:unhideWhenUsed/>
    <w:rsid w:val="00820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0">
    <w:name w:val="Стандартный HTML Знак"/>
    <w:basedOn w:val="a0"/>
    <w:link w:val="HTML"/>
    <w:uiPriority w:val="99"/>
    <w:rsid w:val="00820311"/>
    <w:rPr>
      <w:rFonts w:ascii="Courier New" w:hAnsi="Courier New"/>
    </w:rPr>
  </w:style>
  <w:style w:type="paragraph" w:customStyle="1" w:styleId="Default">
    <w:name w:val="Default"/>
    <w:rsid w:val="003E4AAF"/>
    <w:pPr>
      <w:autoSpaceDE w:val="0"/>
      <w:autoSpaceDN w:val="0"/>
      <w:adjustRightInd w:val="0"/>
    </w:pPr>
    <w:rPr>
      <w:color w:val="000000"/>
      <w:sz w:val="24"/>
      <w:szCs w:val="24"/>
    </w:rPr>
  </w:style>
  <w:style w:type="paragraph" w:customStyle="1" w:styleId="ConsPlusTitle">
    <w:name w:val="ConsPlusTitle"/>
    <w:rsid w:val="00B07EC6"/>
    <w:pPr>
      <w:autoSpaceDE w:val="0"/>
      <w:autoSpaceDN w:val="0"/>
      <w:adjustRightInd w:val="0"/>
    </w:pPr>
    <w:rPr>
      <w:b/>
      <w:bCs/>
      <w:sz w:val="16"/>
      <w:szCs w:val="16"/>
    </w:rPr>
  </w:style>
  <w:style w:type="paragraph" w:styleId="10">
    <w:name w:val="toc 1"/>
    <w:basedOn w:val="a"/>
    <w:next w:val="a"/>
    <w:semiHidden/>
    <w:rsid w:val="0025110D"/>
    <w:pPr>
      <w:widowControl w:val="0"/>
      <w:tabs>
        <w:tab w:val="right" w:leader="dot" w:pos="9639"/>
      </w:tabs>
      <w:ind w:firstLine="0"/>
      <w:jc w:val="center"/>
    </w:pPr>
    <w:rPr>
      <w:sz w:val="144"/>
    </w:rPr>
  </w:style>
  <w:style w:type="paragraph" w:customStyle="1" w:styleId="af4">
    <w:name w:val="Нормальный (таблица)"/>
    <w:basedOn w:val="a"/>
    <w:next w:val="a"/>
    <w:uiPriority w:val="99"/>
    <w:rsid w:val="0025110D"/>
    <w:pPr>
      <w:autoSpaceDE w:val="0"/>
      <w:autoSpaceDN w:val="0"/>
      <w:adjustRightInd w:val="0"/>
      <w:ind w:firstLine="0"/>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151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10ACDB4A920D74F8E084BBD63B023AED1BA2BB0DEF0D8F3F121372318C76B375E217F769B298BC836A2F87bCt9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LAST\Template\BlankPrikPostRas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DDC12F91034694B11FE1E9E99E8C0B"/>
        <w:category>
          <w:name w:val="Общие"/>
          <w:gallery w:val="placeholder"/>
        </w:category>
        <w:types>
          <w:type w:val="bbPlcHdr"/>
        </w:types>
        <w:behaviors>
          <w:behavior w:val="content"/>
        </w:behaviors>
        <w:guid w:val="{0C07693D-9624-4773-9A08-22C177FB3325}"/>
      </w:docPartPr>
      <w:docPartBody>
        <w:p w:rsidR="00091233" w:rsidRDefault="00751CB1" w:rsidP="00751CB1">
          <w:pPr>
            <w:pStyle w:val="02DDC12F91034694B11FE1E9E99E8C0B"/>
          </w:pPr>
          <w:r w:rsidRPr="0060171B">
            <w:rPr>
              <w:rStyle w:val="a3"/>
            </w:rPr>
            <w:t>Место для ввода текста.</w:t>
          </w:r>
        </w:p>
      </w:docPartBody>
    </w:docPart>
    <w:docPart>
      <w:docPartPr>
        <w:name w:val="D4519FE6DD8F42AF9A0A5FDFCF7793BA"/>
        <w:category>
          <w:name w:val="Общие"/>
          <w:gallery w:val="placeholder"/>
        </w:category>
        <w:types>
          <w:type w:val="bbPlcHdr"/>
        </w:types>
        <w:behaviors>
          <w:behavior w:val="content"/>
        </w:behaviors>
        <w:guid w:val="{975DAFF5-15FF-4A74-9DDE-206434FFFEE3}"/>
      </w:docPartPr>
      <w:docPartBody>
        <w:p w:rsidR="00091233" w:rsidRDefault="00751CB1" w:rsidP="00751CB1">
          <w:pPr>
            <w:pStyle w:val="D4519FE6DD8F42AF9A0A5FDFCF7793BA"/>
          </w:pPr>
          <w:r w:rsidRPr="0060171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AA031A"/>
    <w:rsid w:val="00061847"/>
    <w:rsid w:val="00074E88"/>
    <w:rsid w:val="00091233"/>
    <w:rsid w:val="00094610"/>
    <w:rsid w:val="000C5530"/>
    <w:rsid w:val="000E7413"/>
    <w:rsid w:val="00175FF6"/>
    <w:rsid w:val="001960A6"/>
    <w:rsid w:val="001A0019"/>
    <w:rsid w:val="001E2F9A"/>
    <w:rsid w:val="00272FF2"/>
    <w:rsid w:val="002D355D"/>
    <w:rsid w:val="00366BBC"/>
    <w:rsid w:val="00385A69"/>
    <w:rsid w:val="003F477D"/>
    <w:rsid w:val="003F6CB6"/>
    <w:rsid w:val="004307EC"/>
    <w:rsid w:val="004E5588"/>
    <w:rsid w:val="00507F5D"/>
    <w:rsid w:val="00557B0D"/>
    <w:rsid w:val="005A527C"/>
    <w:rsid w:val="00751CB1"/>
    <w:rsid w:val="00790661"/>
    <w:rsid w:val="007C0F53"/>
    <w:rsid w:val="007E64E6"/>
    <w:rsid w:val="007E7B69"/>
    <w:rsid w:val="0089448C"/>
    <w:rsid w:val="008C7345"/>
    <w:rsid w:val="00920F4B"/>
    <w:rsid w:val="00954267"/>
    <w:rsid w:val="009609F6"/>
    <w:rsid w:val="009812B2"/>
    <w:rsid w:val="009C7EB3"/>
    <w:rsid w:val="009F33A9"/>
    <w:rsid w:val="00AA031A"/>
    <w:rsid w:val="00AB2134"/>
    <w:rsid w:val="00CA132B"/>
    <w:rsid w:val="00CB03D8"/>
    <w:rsid w:val="00CB1EC2"/>
    <w:rsid w:val="00D95995"/>
    <w:rsid w:val="00DA1F08"/>
    <w:rsid w:val="00EA662F"/>
    <w:rsid w:val="00EC577C"/>
    <w:rsid w:val="00F3103E"/>
    <w:rsid w:val="00F33B1B"/>
    <w:rsid w:val="00F6776E"/>
    <w:rsid w:val="00F72DD4"/>
    <w:rsid w:val="00FA4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3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5995"/>
    <w:rPr>
      <w:color w:val="808080"/>
    </w:rPr>
  </w:style>
  <w:style w:type="paragraph" w:customStyle="1" w:styleId="BA044555FA884525AC399568188781F3">
    <w:name w:val="BA044555FA884525AC399568188781F3"/>
    <w:rsid w:val="00AA031A"/>
  </w:style>
  <w:style w:type="paragraph" w:customStyle="1" w:styleId="9953CDE91A5F4EDD9628F8DB5764FFB2">
    <w:name w:val="9953CDE91A5F4EDD9628F8DB5764FFB2"/>
    <w:rsid w:val="00AA031A"/>
  </w:style>
  <w:style w:type="paragraph" w:customStyle="1" w:styleId="7642392D38DE4CC9B49C7B52CDA8ABDE">
    <w:name w:val="7642392D38DE4CC9B49C7B52CDA8ABDE"/>
    <w:rsid w:val="00AA031A"/>
  </w:style>
  <w:style w:type="paragraph" w:customStyle="1" w:styleId="DB08CCF1F3194C0A97AA4E8B6C094963">
    <w:name w:val="DB08CCF1F3194C0A97AA4E8B6C094963"/>
    <w:rsid w:val="001A0019"/>
    <w:pPr>
      <w:spacing w:after="200" w:line="276" w:lineRule="auto"/>
    </w:pPr>
  </w:style>
  <w:style w:type="paragraph" w:customStyle="1" w:styleId="5B21F810B38F46989A8C011C4F94858C">
    <w:name w:val="5B21F810B38F46989A8C011C4F94858C"/>
    <w:rsid w:val="00CB1EC2"/>
    <w:pPr>
      <w:spacing w:after="200" w:line="276" w:lineRule="auto"/>
    </w:pPr>
  </w:style>
  <w:style w:type="paragraph" w:customStyle="1" w:styleId="478AEC90476F4ADC83E45B1A4AFAF5A1">
    <w:name w:val="478AEC90476F4ADC83E45B1A4AFAF5A1"/>
    <w:rsid w:val="00CB1EC2"/>
    <w:pPr>
      <w:spacing w:after="200" w:line="276" w:lineRule="auto"/>
    </w:pPr>
  </w:style>
  <w:style w:type="paragraph" w:customStyle="1" w:styleId="1DFA46E29BB543DFB401A444053829F9">
    <w:name w:val="1DFA46E29BB543DFB401A444053829F9"/>
    <w:rsid w:val="00751CB1"/>
  </w:style>
  <w:style w:type="paragraph" w:customStyle="1" w:styleId="02DDC12F91034694B11FE1E9E99E8C0B">
    <w:name w:val="02DDC12F91034694B11FE1E9E99E8C0B"/>
    <w:rsid w:val="00751CB1"/>
  </w:style>
  <w:style w:type="paragraph" w:customStyle="1" w:styleId="D4519FE6DD8F42AF9A0A5FDFCF7793BA">
    <w:name w:val="D4519FE6DD8F42AF9A0A5FDFCF7793BA"/>
    <w:rsid w:val="00751CB1"/>
  </w:style>
  <w:style w:type="character" w:customStyle="1" w:styleId="Datenum">
    <w:name w:val="Date_num"/>
    <w:basedOn w:val="a0"/>
    <w:rsid w:val="00D95995"/>
  </w:style>
  <w:style w:type="paragraph" w:customStyle="1" w:styleId="478AEC90476F4ADC83E45B1A4AFAF5A11">
    <w:name w:val="478AEC90476F4ADC83E45B1A4AFAF5A11"/>
    <w:rsid w:val="00D95995"/>
    <w:pPr>
      <w:spacing w:after="0" w:line="240" w:lineRule="auto"/>
      <w:ind w:firstLine="720"/>
      <w:jc w:val="both"/>
    </w:pPr>
    <w:rPr>
      <w:rFonts w:ascii="Times New Roman" w:eastAsia="Times New Roman" w:hAnsi="Times New Roman" w:cs="Times New Roman"/>
      <w:sz w:val="28"/>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CEB7-DA8D-4107-BE78-D5323005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BlankPrikPostRasp</Template>
  <TotalTime>428</TotalTime>
  <Pages>19</Pages>
  <Words>3870</Words>
  <Characters>22062</Characters>
  <Application>Microsoft Office Word</Application>
  <DocSecurity>2</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25881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o.novikova</dc:creator>
  <cp:lastModifiedBy>plotnikov</cp:lastModifiedBy>
  <cp:revision>7</cp:revision>
  <cp:lastPrinted>2017-10-11T13:42:00Z</cp:lastPrinted>
  <dcterms:created xsi:type="dcterms:W3CDTF">2017-10-10T08:05:00Z</dcterms:created>
  <dcterms:modified xsi:type="dcterms:W3CDTF">2017-10-13T11:15:00Z</dcterms:modified>
</cp:coreProperties>
</file>