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81" w:rsidRPr="005612A7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A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612A7" w:rsidRDefault="0055104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C65F8">
        <w:rPr>
          <w:rFonts w:ascii="Times New Roman" w:hAnsi="Times New Roman" w:cs="Times New Roman"/>
          <w:b/>
          <w:sz w:val="28"/>
          <w:szCs w:val="28"/>
        </w:rPr>
        <w:t>одведения итогов</w:t>
      </w:r>
      <w:r w:rsidR="005612A7" w:rsidRPr="005612A7">
        <w:rPr>
          <w:rFonts w:ascii="Times New Roman" w:hAnsi="Times New Roman" w:cs="Times New Roman"/>
          <w:b/>
          <w:sz w:val="28"/>
          <w:szCs w:val="28"/>
        </w:rPr>
        <w:t xml:space="preserve"> электронно</w:t>
      </w:r>
      <w:r w:rsidR="00FC65F8">
        <w:rPr>
          <w:rFonts w:ascii="Times New Roman" w:hAnsi="Times New Roman" w:cs="Times New Roman"/>
          <w:b/>
          <w:sz w:val="28"/>
          <w:szCs w:val="28"/>
        </w:rPr>
        <w:t>го</w:t>
      </w:r>
      <w:r w:rsidR="005612A7" w:rsidRPr="005612A7">
        <w:rPr>
          <w:rFonts w:ascii="Times New Roman" w:hAnsi="Times New Roman" w:cs="Times New Roman"/>
          <w:b/>
          <w:sz w:val="28"/>
          <w:szCs w:val="28"/>
        </w:rPr>
        <w:t xml:space="preserve"> аукцион</w:t>
      </w:r>
      <w:r w:rsidR="00FC65F8">
        <w:rPr>
          <w:rFonts w:ascii="Times New Roman" w:hAnsi="Times New Roman" w:cs="Times New Roman"/>
          <w:b/>
          <w:sz w:val="28"/>
          <w:szCs w:val="28"/>
        </w:rPr>
        <w:t>а</w:t>
      </w:r>
      <w:r w:rsidR="005612A7" w:rsidRPr="005612A7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договора на размещение НТО на территории города Нижнего Новгорода</w:t>
      </w:r>
    </w:p>
    <w:p w:rsidR="005612A7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2A7" w:rsidRDefault="005612A7" w:rsidP="005612A7">
      <w:pPr>
        <w:jc w:val="both"/>
        <w:rPr>
          <w:rFonts w:ascii="Times New Roman" w:hAnsi="Times New Roman" w:cs="Times New Roman"/>
          <w:sz w:val="24"/>
          <w:szCs w:val="24"/>
        </w:rPr>
      </w:pPr>
      <w:r w:rsidRPr="005612A7">
        <w:rPr>
          <w:rFonts w:ascii="Times New Roman" w:hAnsi="Times New Roman" w:cs="Times New Roman"/>
          <w:sz w:val="24"/>
          <w:szCs w:val="24"/>
        </w:rPr>
        <w:t>г. Нижний Новгород</w:t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7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A04F6">
        <w:rPr>
          <w:rFonts w:ascii="Times New Roman" w:hAnsi="Times New Roman" w:cs="Times New Roman"/>
          <w:sz w:val="24"/>
          <w:szCs w:val="24"/>
        </w:rPr>
        <w:t>1</w:t>
      </w:r>
      <w:r w:rsidR="00D2076B">
        <w:rPr>
          <w:rFonts w:ascii="Times New Roman" w:hAnsi="Times New Roman" w:cs="Times New Roman"/>
          <w:sz w:val="24"/>
          <w:szCs w:val="24"/>
        </w:rPr>
        <w:t>7</w:t>
      </w:r>
      <w:r w:rsidRPr="005612A7">
        <w:rPr>
          <w:rFonts w:ascii="Times New Roman" w:hAnsi="Times New Roman" w:cs="Times New Roman"/>
          <w:sz w:val="24"/>
          <w:szCs w:val="24"/>
        </w:rPr>
        <w:t xml:space="preserve"> марта 2022 года</w:t>
      </w:r>
    </w:p>
    <w:p w:rsidR="005612A7" w:rsidRPr="007263C9" w:rsidRDefault="001C6814" w:rsidP="00E42629">
      <w:pPr>
        <w:ind w:right="-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>Состав постоянно действующей комиссии по организации и приведению электронных аукционов на право заключения договоров на размещение НТО на территории города Нижнего Новгорода</w:t>
      </w:r>
      <w:r w:rsidR="0049133D" w:rsidRPr="007263C9">
        <w:rPr>
          <w:rFonts w:ascii="Times New Roman" w:hAnsi="Times New Roman" w:cs="Times New Roman"/>
          <w:sz w:val="24"/>
          <w:szCs w:val="24"/>
        </w:rPr>
        <w:t xml:space="preserve"> (Утвержден приказом директора департамента развития предпринимательства от 01.02.2022 № 1) (далее – аукционная комиссия):</w:t>
      </w:r>
    </w:p>
    <w:tbl>
      <w:tblPr>
        <w:tblStyle w:val="a3"/>
        <w:tblW w:w="11199" w:type="dxa"/>
        <w:tblInd w:w="-572" w:type="dxa"/>
        <w:tblLook w:val="04A0" w:firstRow="1" w:lastRow="0" w:firstColumn="1" w:lastColumn="0" w:noHBand="0" w:noVBand="1"/>
      </w:tblPr>
      <w:tblGrid>
        <w:gridCol w:w="909"/>
        <w:gridCol w:w="2395"/>
        <w:gridCol w:w="3381"/>
        <w:gridCol w:w="1972"/>
        <w:gridCol w:w="2542"/>
      </w:tblGrid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Директор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Заместитель директора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 xml:space="preserve">Заместитель начальника отдела развития НТО администрации г. Н. Новгорода 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Начальник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1C6814" w:rsidRPr="007263C9" w:rsidRDefault="00874CFD" w:rsidP="00E42629">
      <w:p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Pr="007263C9">
        <w:rPr>
          <w:rFonts w:ascii="Times New Roman" w:hAnsi="Times New Roman" w:cs="Times New Roman"/>
          <w:sz w:val="24"/>
          <w:szCs w:val="24"/>
        </w:rPr>
        <w:t xml:space="preserve"> </w:t>
      </w:r>
      <w:r w:rsidR="00551047">
        <w:rPr>
          <w:rFonts w:ascii="Times New Roman" w:hAnsi="Times New Roman" w:cs="Times New Roman"/>
          <w:sz w:val="24"/>
          <w:szCs w:val="24"/>
        </w:rPr>
        <w:t>подведение итогов электронного аукциона на право заключения договора на размещение НТО на территории г. Н. Новгорода</w:t>
      </w:r>
    </w:p>
    <w:p w:rsidR="008F13EF" w:rsidRPr="007263C9" w:rsidRDefault="008F13EF" w:rsidP="00E42629">
      <w:p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="00A65ED4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Pr="007263C9">
        <w:rPr>
          <w:rFonts w:ascii="Times New Roman" w:hAnsi="Times New Roman" w:cs="Times New Roman"/>
          <w:sz w:val="24"/>
          <w:szCs w:val="24"/>
          <w:u w:val="single"/>
        </w:rPr>
        <w:t xml:space="preserve"> электронного аукциона</w:t>
      </w:r>
      <w:r w:rsidRPr="007263C9">
        <w:rPr>
          <w:rFonts w:ascii="Times New Roman" w:hAnsi="Times New Roman" w:cs="Times New Roman"/>
          <w:sz w:val="24"/>
          <w:szCs w:val="24"/>
        </w:rPr>
        <w:t xml:space="preserve"> является право заключения договора на размещение НТО.</w:t>
      </w:r>
    </w:p>
    <w:tbl>
      <w:tblPr>
        <w:tblW w:w="112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05"/>
        <w:gridCol w:w="1550"/>
        <w:gridCol w:w="1289"/>
        <w:gridCol w:w="886"/>
        <w:gridCol w:w="1888"/>
        <w:gridCol w:w="1460"/>
        <w:gridCol w:w="1251"/>
        <w:gridCol w:w="1603"/>
      </w:tblGrid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лота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места в Схеме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Место расположение НТО (адрес)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НТО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Площадь НТО (</w:t>
            </w:r>
            <w:proofErr w:type="spellStart"/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Специализация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Начальной (минимальной) стоимости права на размещение НТО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Обеспечение заявки, руб.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Срок Размещения НТО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№23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1.635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Октября, у д. 19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бахчевые продовольственные культуры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</w:tbl>
    <w:p w:rsidR="008F13EF" w:rsidRPr="008F13EF" w:rsidRDefault="008F13EF" w:rsidP="008F1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551047" w:rsidRDefault="00551047" w:rsidP="00E42629">
      <w:pPr>
        <w:pStyle w:val="a4"/>
        <w:numPr>
          <w:ilvl w:val="0"/>
          <w:numId w:val="1"/>
        </w:numPr>
        <w:ind w:left="0" w:right="-5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осуществлялся с 09часов 00 минут 03 февраля 2022 года по 09 часов 00 минут 09 марта 2022 года</w:t>
      </w:r>
    </w:p>
    <w:p w:rsidR="00551047" w:rsidRDefault="00551047" w:rsidP="00E42629">
      <w:pPr>
        <w:pStyle w:val="a4"/>
        <w:numPr>
          <w:ilvl w:val="0"/>
          <w:numId w:val="1"/>
        </w:numPr>
        <w:ind w:left="0" w:right="-5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электронного аукциона проводилась на сайте Единой электронной торговой площадки (АО «ЕЭТП), по адресу в сети «Интернет»: </w:t>
      </w:r>
      <w:hyperlink r:id="rId5" w:history="1">
        <w:r w:rsidRPr="00930C4E">
          <w:rPr>
            <w:rFonts w:ascii="Times New Roman" w:hAnsi="Times New Roman" w:cs="Times New Roman"/>
            <w:sz w:val="24"/>
            <w:szCs w:val="24"/>
          </w:rPr>
          <w:t>https://com.</w:t>
        </w:r>
        <w:proofErr w:type="spellStart"/>
        <w:r w:rsidRPr="00930C4E">
          <w:rPr>
            <w:rFonts w:ascii="Times New Roman" w:hAnsi="Times New Roman" w:cs="Times New Roman"/>
            <w:sz w:val="24"/>
            <w:szCs w:val="24"/>
          </w:rPr>
          <w:t>roseltorg</w:t>
        </w:r>
        <w:proofErr w:type="spellEnd"/>
        <w:r w:rsidRPr="00930C4E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30C4E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930C4E">
          <w:rPr>
            <w:rFonts w:ascii="Times New Roman" w:hAnsi="Times New Roman" w:cs="Times New Roman"/>
            <w:sz w:val="24"/>
            <w:szCs w:val="24"/>
          </w:rPr>
          <w:t>/</w:t>
        </w:r>
      </w:hyperlink>
      <w:r w:rsidRPr="00551047">
        <w:rPr>
          <w:rFonts w:ascii="Times New Roman" w:hAnsi="Times New Roman" w:cs="Times New Roman"/>
          <w:sz w:val="24"/>
          <w:szCs w:val="24"/>
        </w:rPr>
        <w:t>.</w:t>
      </w:r>
    </w:p>
    <w:p w:rsidR="00551047" w:rsidRDefault="00551047" w:rsidP="00E42629">
      <w:pPr>
        <w:pStyle w:val="a4"/>
        <w:ind w:left="0" w:right="-5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начала электронного аукциона: 14.03.2022 17:00</w:t>
      </w:r>
    </w:p>
    <w:p w:rsidR="00551047" w:rsidRDefault="00551047" w:rsidP="00E42629">
      <w:pPr>
        <w:pStyle w:val="a4"/>
        <w:ind w:left="0" w:right="-5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окончания электронного аукциона: 14.03.2022 17:37</w:t>
      </w:r>
    </w:p>
    <w:p w:rsidR="008F13EF" w:rsidRDefault="00691F9B" w:rsidP="00E42629">
      <w:pPr>
        <w:pStyle w:val="a4"/>
        <w:numPr>
          <w:ilvl w:val="0"/>
          <w:numId w:val="1"/>
        </w:numPr>
        <w:ind w:left="0" w:right="-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lastRenderedPageBreak/>
        <w:t xml:space="preserve">Процедура рассмотрения </w:t>
      </w:r>
      <w:r w:rsidR="00551047">
        <w:rPr>
          <w:rFonts w:ascii="Times New Roman" w:hAnsi="Times New Roman" w:cs="Times New Roman"/>
          <w:sz w:val="24"/>
          <w:szCs w:val="24"/>
        </w:rPr>
        <w:t xml:space="preserve">вторых частей </w:t>
      </w:r>
      <w:r w:rsidRPr="007263C9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013CFF">
        <w:rPr>
          <w:rFonts w:ascii="Times New Roman" w:hAnsi="Times New Roman" w:cs="Times New Roman"/>
          <w:sz w:val="24"/>
          <w:szCs w:val="24"/>
        </w:rPr>
        <w:t xml:space="preserve">и подведения итогов электронного аукциона </w:t>
      </w:r>
      <w:r w:rsidRPr="007263C9">
        <w:rPr>
          <w:rFonts w:ascii="Times New Roman" w:hAnsi="Times New Roman" w:cs="Times New Roman"/>
          <w:sz w:val="24"/>
          <w:szCs w:val="24"/>
        </w:rPr>
        <w:t>пр</w:t>
      </w:r>
      <w:r w:rsidR="000043B3">
        <w:rPr>
          <w:rFonts w:ascii="Times New Roman" w:hAnsi="Times New Roman" w:cs="Times New Roman"/>
          <w:sz w:val="24"/>
          <w:szCs w:val="24"/>
        </w:rPr>
        <w:t>оводилась аукционной комиссией</w:t>
      </w:r>
      <w:r w:rsidRPr="007263C9">
        <w:rPr>
          <w:rFonts w:ascii="Times New Roman" w:hAnsi="Times New Roman" w:cs="Times New Roman"/>
          <w:sz w:val="24"/>
          <w:szCs w:val="24"/>
        </w:rPr>
        <w:t xml:space="preserve"> с </w:t>
      </w:r>
      <w:r w:rsidR="00D2076B">
        <w:rPr>
          <w:rFonts w:ascii="Times New Roman" w:hAnsi="Times New Roman" w:cs="Times New Roman"/>
          <w:sz w:val="24"/>
          <w:szCs w:val="24"/>
        </w:rPr>
        <w:t>09</w:t>
      </w:r>
      <w:r w:rsidRPr="007263C9">
        <w:rPr>
          <w:rFonts w:ascii="Times New Roman" w:hAnsi="Times New Roman" w:cs="Times New Roman"/>
          <w:sz w:val="24"/>
          <w:szCs w:val="24"/>
        </w:rPr>
        <w:t xml:space="preserve"> часов 00 минут по </w:t>
      </w:r>
      <w:r w:rsidR="00013CFF">
        <w:rPr>
          <w:rFonts w:ascii="Times New Roman" w:hAnsi="Times New Roman" w:cs="Times New Roman"/>
          <w:sz w:val="24"/>
          <w:szCs w:val="24"/>
        </w:rPr>
        <w:t>1</w:t>
      </w:r>
      <w:r w:rsidR="00D2076B">
        <w:rPr>
          <w:rFonts w:ascii="Times New Roman" w:hAnsi="Times New Roman" w:cs="Times New Roman"/>
          <w:sz w:val="24"/>
          <w:szCs w:val="24"/>
        </w:rPr>
        <w:t>0</w:t>
      </w:r>
      <w:r w:rsidR="00D01D20">
        <w:rPr>
          <w:rFonts w:ascii="Times New Roman" w:hAnsi="Times New Roman" w:cs="Times New Roman"/>
          <w:sz w:val="24"/>
          <w:szCs w:val="24"/>
        </w:rPr>
        <w:t xml:space="preserve"> </w:t>
      </w:r>
      <w:r w:rsidRPr="007263C9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013CFF">
        <w:rPr>
          <w:rFonts w:ascii="Times New Roman" w:hAnsi="Times New Roman" w:cs="Times New Roman"/>
          <w:sz w:val="24"/>
          <w:szCs w:val="24"/>
        </w:rPr>
        <w:t>0</w:t>
      </w:r>
      <w:r w:rsidR="00D01D20">
        <w:rPr>
          <w:rFonts w:ascii="Times New Roman" w:hAnsi="Times New Roman" w:cs="Times New Roman"/>
          <w:sz w:val="24"/>
          <w:szCs w:val="24"/>
        </w:rPr>
        <w:t>0</w:t>
      </w:r>
      <w:r w:rsidRPr="007263C9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84643">
        <w:rPr>
          <w:rFonts w:ascii="Times New Roman" w:hAnsi="Times New Roman" w:cs="Times New Roman"/>
          <w:sz w:val="24"/>
          <w:szCs w:val="24"/>
        </w:rPr>
        <w:t>1</w:t>
      </w:r>
      <w:r w:rsidR="00D2076B">
        <w:rPr>
          <w:rFonts w:ascii="Times New Roman" w:hAnsi="Times New Roman" w:cs="Times New Roman"/>
          <w:sz w:val="24"/>
          <w:szCs w:val="24"/>
        </w:rPr>
        <w:t>7</w:t>
      </w:r>
      <w:r w:rsidRPr="007263C9">
        <w:rPr>
          <w:rFonts w:ascii="Times New Roman" w:hAnsi="Times New Roman" w:cs="Times New Roman"/>
          <w:sz w:val="24"/>
          <w:szCs w:val="24"/>
        </w:rPr>
        <w:t xml:space="preserve"> марта 2022 года по адресу: г. Н. Новгород, ул.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Суетинская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 xml:space="preserve">, д.1 А,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>. 513.</w:t>
      </w:r>
    </w:p>
    <w:p w:rsidR="00F83AE3" w:rsidRDefault="00013CFF" w:rsidP="00E42629">
      <w:pPr>
        <w:pStyle w:val="a4"/>
        <w:numPr>
          <w:ilvl w:val="0"/>
          <w:numId w:val="1"/>
        </w:numPr>
        <w:ind w:left="0" w:right="-5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рассмотрены заявки следующих участников процедуры</w:t>
      </w:r>
      <w:r w:rsidR="00EC4D2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723"/>
        <w:gridCol w:w="2254"/>
        <w:gridCol w:w="1276"/>
        <w:gridCol w:w="2268"/>
        <w:gridCol w:w="1843"/>
        <w:gridCol w:w="2977"/>
      </w:tblGrid>
      <w:tr w:rsidR="00547FAD" w:rsidTr="00547FAD">
        <w:tc>
          <w:tcPr>
            <w:tcW w:w="723" w:type="dxa"/>
          </w:tcPr>
          <w:p w:rsidR="00547FAD" w:rsidRPr="00197AD7" w:rsidRDefault="00547FAD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254" w:type="dxa"/>
          </w:tcPr>
          <w:p w:rsidR="00547FAD" w:rsidRPr="00197AD7" w:rsidRDefault="00547FAD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1276" w:type="dxa"/>
          </w:tcPr>
          <w:p w:rsidR="00547FAD" w:rsidRPr="00197AD7" w:rsidRDefault="00547FAD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 xml:space="preserve">Номер лота </w:t>
            </w:r>
          </w:p>
        </w:tc>
        <w:tc>
          <w:tcPr>
            <w:tcW w:w="2268" w:type="dxa"/>
          </w:tcPr>
          <w:p w:rsidR="00547FAD" w:rsidRPr="00197AD7" w:rsidRDefault="00547FAD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Дата и время регистрации заявки</w:t>
            </w:r>
          </w:p>
        </w:tc>
        <w:tc>
          <w:tcPr>
            <w:tcW w:w="4820" w:type="dxa"/>
            <w:gridSpan w:val="2"/>
          </w:tcPr>
          <w:p w:rsidR="00547FAD" w:rsidRPr="00197AD7" w:rsidRDefault="00547FAD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47FAD" w:rsidTr="00547FAD">
        <w:tc>
          <w:tcPr>
            <w:tcW w:w="723" w:type="dxa"/>
          </w:tcPr>
          <w:p w:rsidR="00547FAD" w:rsidRPr="00197AD7" w:rsidRDefault="00547FAD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4" w:type="dxa"/>
          </w:tcPr>
          <w:p w:rsidR="00547FAD" w:rsidRPr="00197AD7" w:rsidRDefault="00547FAD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2E1A">
              <w:rPr>
                <w:rFonts w:ascii="Times New Roman" w:hAnsi="Times New Roman" w:cs="Times New Roman"/>
                <w:lang w:val="en-US"/>
              </w:rPr>
              <w:t>COM02022200074</w:t>
            </w:r>
          </w:p>
        </w:tc>
        <w:tc>
          <w:tcPr>
            <w:tcW w:w="1276" w:type="dxa"/>
          </w:tcPr>
          <w:p w:rsidR="00547FAD" w:rsidRPr="00197AD7" w:rsidRDefault="00547FAD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547FAD" w:rsidRPr="00197AD7" w:rsidRDefault="00547FAD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2E1A">
              <w:rPr>
                <w:rFonts w:ascii="Times New Roman" w:hAnsi="Times New Roman" w:cs="Times New Roman"/>
              </w:rPr>
              <w:t>22.02.2022</w:t>
            </w:r>
            <w:r>
              <w:rPr>
                <w:rFonts w:ascii="Times New Roman" w:hAnsi="Times New Roman" w:cs="Times New Roman"/>
              </w:rPr>
              <w:t xml:space="preserve"> 14:26</w:t>
            </w:r>
          </w:p>
        </w:tc>
        <w:tc>
          <w:tcPr>
            <w:tcW w:w="1843" w:type="dxa"/>
          </w:tcPr>
          <w:p w:rsidR="00547FAD" w:rsidRPr="00197AD7" w:rsidRDefault="00547FAD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2977" w:type="dxa"/>
          </w:tcPr>
          <w:p w:rsidR="00547FAD" w:rsidRPr="00197AD7" w:rsidRDefault="00547FAD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Гасанов </w:t>
            </w:r>
            <w:proofErr w:type="spellStart"/>
            <w:r>
              <w:rPr>
                <w:rFonts w:ascii="Times New Roman" w:hAnsi="Times New Roman" w:cs="Times New Roman"/>
              </w:rPr>
              <w:t>Н.И.о</w:t>
            </w:r>
            <w:proofErr w:type="spellEnd"/>
          </w:p>
        </w:tc>
      </w:tr>
      <w:tr w:rsidR="00547FAD" w:rsidTr="00547FAD">
        <w:tc>
          <w:tcPr>
            <w:tcW w:w="723" w:type="dxa"/>
          </w:tcPr>
          <w:p w:rsidR="00547FAD" w:rsidRPr="00197AD7" w:rsidRDefault="00547FAD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4" w:type="dxa"/>
          </w:tcPr>
          <w:p w:rsidR="00547FAD" w:rsidRPr="00197AD7" w:rsidRDefault="00547FAD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2E1A">
              <w:rPr>
                <w:rFonts w:ascii="Times New Roman" w:hAnsi="Times New Roman" w:cs="Times New Roman"/>
              </w:rPr>
              <w:t>COM02022200074</w:t>
            </w:r>
          </w:p>
        </w:tc>
        <w:tc>
          <w:tcPr>
            <w:tcW w:w="1276" w:type="dxa"/>
          </w:tcPr>
          <w:p w:rsidR="00547FAD" w:rsidRPr="00197AD7" w:rsidRDefault="00547FAD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547FAD" w:rsidRPr="00197AD7" w:rsidRDefault="00547FAD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2E1A">
              <w:rPr>
                <w:rFonts w:ascii="Times New Roman" w:hAnsi="Times New Roman" w:cs="Times New Roman"/>
              </w:rPr>
              <w:t>07.03.2022</w:t>
            </w:r>
            <w:r>
              <w:rPr>
                <w:rFonts w:ascii="Times New Roman" w:hAnsi="Times New Roman" w:cs="Times New Roman"/>
              </w:rPr>
              <w:t xml:space="preserve"> 12:10</w:t>
            </w:r>
          </w:p>
        </w:tc>
        <w:tc>
          <w:tcPr>
            <w:tcW w:w="1843" w:type="dxa"/>
          </w:tcPr>
          <w:p w:rsidR="00547FAD" w:rsidRPr="00197AD7" w:rsidRDefault="00547FAD" w:rsidP="002F2E1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547FAD" w:rsidRPr="00197AD7" w:rsidRDefault="00547FAD" w:rsidP="002F2E1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«Смарт НН»</w:t>
            </w:r>
          </w:p>
        </w:tc>
      </w:tr>
    </w:tbl>
    <w:p w:rsidR="007263C9" w:rsidRDefault="007263C9" w:rsidP="00E42629">
      <w:pPr>
        <w:pStyle w:val="a4"/>
        <w:ind w:left="0" w:right="-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 xml:space="preserve">Аукционная комиссия рассмотрела </w:t>
      </w:r>
      <w:r w:rsidR="00547FAD">
        <w:rPr>
          <w:rFonts w:ascii="Times New Roman" w:hAnsi="Times New Roman" w:cs="Times New Roman"/>
          <w:sz w:val="24"/>
          <w:szCs w:val="24"/>
        </w:rPr>
        <w:t>вторые</w:t>
      </w:r>
      <w:r w:rsidR="008810E0">
        <w:rPr>
          <w:rFonts w:ascii="Times New Roman" w:hAnsi="Times New Roman" w:cs="Times New Roman"/>
          <w:sz w:val="24"/>
          <w:szCs w:val="24"/>
        </w:rPr>
        <w:t xml:space="preserve"> части заявок</w:t>
      </w:r>
      <w:r w:rsidRPr="007263C9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в соответствии с требованиями и условиями, установл</w:t>
      </w:r>
      <w:r w:rsidR="000043B3">
        <w:rPr>
          <w:rFonts w:ascii="Times New Roman" w:hAnsi="Times New Roman" w:cs="Times New Roman"/>
          <w:sz w:val="24"/>
          <w:szCs w:val="24"/>
        </w:rPr>
        <w:t>енными аукционной документацией, п</w:t>
      </w:r>
      <w:r w:rsidRPr="007263C9">
        <w:rPr>
          <w:rFonts w:ascii="Times New Roman" w:hAnsi="Times New Roman" w:cs="Times New Roman"/>
          <w:sz w:val="24"/>
          <w:szCs w:val="24"/>
        </w:rPr>
        <w:t xml:space="preserve">о итогам процедуры рассмотрения заявок на участие в электронном аукционе комиссией принято </w:t>
      </w:r>
      <w:r w:rsidR="00EC4D24">
        <w:rPr>
          <w:rFonts w:ascii="Times New Roman" w:hAnsi="Times New Roman" w:cs="Times New Roman"/>
          <w:sz w:val="24"/>
          <w:szCs w:val="24"/>
        </w:rPr>
        <w:t xml:space="preserve">единогласное </w:t>
      </w:r>
      <w:r w:rsidRPr="007263C9">
        <w:rPr>
          <w:rFonts w:ascii="Times New Roman" w:hAnsi="Times New Roman" w:cs="Times New Roman"/>
          <w:sz w:val="24"/>
          <w:szCs w:val="24"/>
        </w:rPr>
        <w:t>решение:</w:t>
      </w:r>
    </w:p>
    <w:p w:rsidR="00471EB6" w:rsidRDefault="00471EB6" w:rsidP="00691F9B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67"/>
        <w:gridCol w:w="1485"/>
        <w:gridCol w:w="709"/>
        <w:gridCol w:w="2126"/>
        <w:gridCol w:w="1985"/>
        <w:gridCol w:w="3969"/>
      </w:tblGrid>
      <w:tr w:rsidR="00471EB6" w:rsidRPr="00953F32" w:rsidTr="00935803">
        <w:tc>
          <w:tcPr>
            <w:tcW w:w="1067" w:type="dxa"/>
          </w:tcPr>
          <w:p w:rsidR="00471EB6" w:rsidRPr="00953F32" w:rsidRDefault="00471EB6" w:rsidP="002462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71EB6" w:rsidRPr="00953F32" w:rsidRDefault="00471EB6" w:rsidP="002462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85" w:type="dxa"/>
          </w:tcPr>
          <w:p w:rsidR="00471EB6" w:rsidRPr="00953F32" w:rsidRDefault="00471EB6" w:rsidP="002462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процедуры</w:t>
            </w:r>
          </w:p>
        </w:tc>
        <w:tc>
          <w:tcPr>
            <w:tcW w:w="709" w:type="dxa"/>
          </w:tcPr>
          <w:p w:rsidR="00471EB6" w:rsidRPr="00953F32" w:rsidRDefault="00471EB6" w:rsidP="002462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лота</w:t>
            </w:r>
          </w:p>
        </w:tc>
        <w:tc>
          <w:tcPr>
            <w:tcW w:w="2126" w:type="dxa"/>
          </w:tcPr>
          <w:p w:rsidR="00471EB6" w:rsidRPr="00953F32" w:rsidRDefault="00471EB6" w:rsidP="002462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</w:t>
            </w:r>
          </w:p>
        </w:tc>
        <w:tc>
          <w:tcPr>
            <w:tcW w:w="1985" w:type="dxa"/>
          </w:tcPr>
          <w:p w:rsidR="00471EB6" w:rsidRPr="00953F32" w:rsidRDefault="00471EB6" w:rsidP="002462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заявки  требованиям и условиям, установленным аукционной документацией</w:t>
            </w:r>
          </w:p>
        </w:tc>
        <w:tc>
          <w:tcPr>
            <w:tcW w:w="3969" w:type="dxa"/>
          </w:tcPr>
          <w:p w:rsidR="00471EB6" w:rsidRPr="00953F32" w:rsidRDefault="00935803" w:rsidP="002462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для принятия решения</w:t>
            </w:r>
          </w:p>
        </w:tc>
      </w:tr>
      <w:tr w:rsidR="00471EB6" w:rsidRPr="00953F32" w:rsidTr="00935803">
        <w:tc>
          <w:tcPr>
            <w:tcW w:w="1067" w:type="dxa"/>
          </w:tcPr>
          <w:p w:rsidR="00471EB6" w:rsidRDefault="00471EB6" w:rsidP="002462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471EB6" w:rsidRPr="008D506B" w:rsidRDefault="00471EB6" w:rsidP="002462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2E1A">
              <w:rPr>
                <w:rFonts w:ascii="Times New Roman" w:hAnsi="Times New Roman" w:cs="Times New Roman"/>
              </w:rPr>
              <w:t>COM02022200074</w:t>
            </w:r>
          </w:p>
        </w:tc>
        <w:tc>
          <w:tcPr>
            <w:tcW w:w="709" w:type="dxa"/>
          </w:tcPr>
          <w:p w:rsidR="00471EB6" w:rsidRPr="000043B3" w:rsidRDefault="00471EB6" w:rsidP="002462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471EB6" w:rsidRPr="000043B3" w:rsidRDefault="00471EB6" w:rsidP="002462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№1</w:t>
            </w:r>
          </w:p>
        </w:tc>
        <w:tc>
          <w:tcPr>
            <w:tcW w:w="1985" w:type="dxa"/>
          </w:tcPr>
          <w:p w:rsidR="00471EB6" w:rsidRPr="000043B3" w:rsidRDefault="00471EB6" w:rsidP="002462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969" w:type="dxa"/>
          </w:tcPr>
          <w:p w:rsidR="00471EB6" w:rsidRPr="00953F32" w:rsidRDefault="00935803" w:rsidP="002462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документов заявителя соответствует требованиям и условиям, установленным аукционной документацией</w:t>
            </w:r>
          </w:p>
        </w:tc>
      </w:tr>
      <w:tr w:rsidR="00471EB6" w:rsidRPr="00953F32" w:rsidTr="00935803">
        <w:tc>
          <w:tcPr>
            <w:tcW w:w="1067" w:type="dxa"/>
          </w:tcPr>
          <w:p w:rsidR="00471EB6" w:rsidRPr="008D506B" w:rsidRDefault="00471EB6" w:rsidP="002462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471EB6" w:rsidRPr="006946CC" w:rsidRDefault="00471EB6" w:rsidP="002462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2E1A">
              <w:rPr>
                <w:rFonts w:ascii="Times New Roman" w:hAnsi="Times New Roman" w:cs="Times New Roman"/>
              </w:rPr>
              <w:t>COM02022200074</w:t>
            </w:r>
          </w:p>
        </w:tc>
        <w:tc>
          <w:tcPr>
            <w:tcW w:w="709" w:type="dxa"/>
          </w:tcPr>
          <w:p w:rsidR="00471EB6" w:rsidRPr="008D506B" w:rsidRDefault="00471EB6" w:rsidP="002462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471EB6" w:rsidRPr="008D506B" w:rsidRDefault="00471EB6" w:rsidP="002462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№2</w:t>
            </w:r>
          </w:p>
        </w:tc>
        <w:tc>
          <w:tcPr>
            <w:tcW w:w="1985" w:type="dxa"/>
          </w:tcPr>
          <w:p w:rsidR="00471EB6" w:rsidRPr="008D506B" w:rsidRDefault="00471EB6" w:rsidP="002462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969" w:type="dxa"/>
          </w:tcPr>
          <w:p w:rsidR="00471EB6" w:rsidRPr="00953F32" w:rsidRDefault="00935803" w:rsidP="002462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803">
              <w:rPr>
                <w:rFonts w:ascii="Times New Roman" w:hAnsi="Times New Roman" w:cs="Times New Roman"/>
                <w:sz w:val="20"/>
                <w:szCs w:val="20"/>
              </w:rPr>
              <w:t>Состав документов заявителя соответствует требованиям и условиям, установленным аукционной документацией</w:t>
            </w:r>
          </w:p>
        </w:tc>
      </w:tr>
    </w:tbl>
    <w:p w:rsidR="00935803" w:rsidRDefault="00E42629" w:rsidP="009358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соответствие заявки участника процедуры:</w:t>
      </w:r>
    </w:p>
    <w:p w:rsidR="00E42629" w:rsidRPr="00E42629" w:rsidRDefault="00E42629" w:rsidP="009358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42629">
        <w:rPr>
          <w:rFonts w:ascii="Times New Roman" w:hAnsi="Times New Roman" w:cs="Times New Roman"/>
          <w:sz w:val="24"/>
          <w:szCs w:val="24"/>
          <w:u w:val="single"/>
        </w:rPr>
        <w:t>Участник№ 1:</w:t>
      </w:r>
    </w:p>
    <w:p w:rsidR="00E42629" w:rsidRDefault="00E42629" w:rsidP="009358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3828"/>
        <w:gridCol w:w="3544"/>
        <w:gridCol w:w="3969"/>
      </w:tblGrid>
      <w:tr w:rsidR="00E42629" w:rsidRPr="0049133D" w:rsidTr="00E42629">
        <w:tc>
          <w:tcPr>
            <w:tcW w:w="3828" w:type="dxa"/>
          </w:tcPr>
          <w:p w:rsidR="00E42629" w:rsidRPr="0049133D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544" w:type="dxa"/>
          </w:tcPr>
          <w:p w:rsidR="00E42629" w:rsidRPr="0049133D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  <w:tc>
          <w:tcPr>
            <w:tcW w:w="3969" w:type="dxa"/>
          </w:tcPr>
          <w:p w:rsidR="00E42629" w:rsidRPr="008D506B" w:rsidRDefault="00E42629" w:rsidP="00E426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42629" w:rsidRPr="0049133D" w:rsidTr="00E42629">
        <w:tc>
          <w:tcPr>
            <w:tcW w:w="3828" w:type="dxa"/>
          </w:tcPr>
          <w:p w:rsidR="00E42629" w:rsidRPr="0049133D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544" w:type="dxa"/>
          </w:tcPr>
          <w:p w:rsidR="00E42629" w:rsidRPr="0049133D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</w:tcPr>
          <w:p w:rsidR="00E42629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42629" w:rsidRPr="0049133D" w:rsidTr="00E42629">
        <w:tc>
          <w:tcPr>
            <w:tcW w:w="3828" w:type="dxa"/>
          </w:tcPr>
          <w:p w:rsidR="00E42629" w:rsidRPr="0049133D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3544" w:type="dxa"/>
          </w:tcPr>
          <w:p w:rsidR="00E42629" w:rsidRPr="0049133D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  <w:tc>
          <w:tcPr>
            <w:tcW w:w="3969" w:type="dxa"/>
          </w:tcPr>
          <w:p w:rsidR="00E42629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42629" w:rsidRPr="0049133D" w:rsidTr="00E42629">
        <w:tc>
          <w:tcPr>
            <w:tcW w:w="3828" w:type="dxa"/>
          </w:tcPr>
          <w:p w:rsidR="00E42629" w:rsidRPr="0049133D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544" w:type="dxa"/>
          </w:tcPr>
          <w:p w:rsidR="00E42629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  <w:p w:rsidR="00E42629" w:rsidRPr="0049133D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629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42629" w:rsidRPr="0049133D" w:rsidTr="00E42629">
        <w:tc>
          <w:tcPr>
            <w:tcW w:w="3828" w:type="dxa"/>
          </w:tcPr>
          <w:p w:rsidR="00E42629" w:rsidRPr="0049133D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544" w:type="dxa"/>
          </w:tcPr>
          <w:p w:rsidR="00E42629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  <w:p w:rsidR="00E42629" w:rsidRPr="0049133D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629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42629" w:rsidRPr="0049133D" w:rsidTr="00E42629">
        <w:tc>
          <w:tcPr>
            <w:tcW w:w="3828" w:type="dxa"/>
          </w:tcPr>
          <w:p w:rsidR="00E42629" w:rsidRPr="0049133D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544" w:type="dxa"/>
          </w:tcPr>
          <w:p w:rsidR="00E42629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  <w:p w:rsidR="00E42629" w:rsidRPr="0049133D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629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42629" w:rsidRPr="0049133D" w:rsidTr="00E42629">
        <w:tc>
          <w:tcPr>
            <w:tcW w:w="3828" w:type="dxa"/>
          </w:tcPr>
          <w:p w:rsidR="00E42629" w:rsidRPr="0049133D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544" w:type="dxa"/>
          </w:tcPr>
          <w:p w:rsidR="00E42629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  <w:p w:rsidR="00E42629" w:rsidRPr="0049133D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629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42629" w:rsidRPr="0049133D" w:rsidTr="00E42629">
        <w:tc>
          <w:tcPr>
            <w:tcW w:w="3828" w:type="dxa"/>
          </w:tcPr>
          <w:p w:rsidR="00E42629" w:rsidRPr="0049133D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544" w:type="dxa"/>
          </w:tcPr>
          <w:p w:rsidR="00E42629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  <w:p w:rsidR="00E42629" w:rsidRPr="0049133D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629" w:rsidRDefault="00E42629" w:rsidP="00E4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E42629" w:rsidRDefault="00E42629" w:rsidP="00E4262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соответствие заявки участника процедуры:</w:t>
      </w:r>
    </w:p>
    <w:p w:rsidR="00E42629" w:rsidRDefault="00E42629" w:rsidP="00E4262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2629">
        <w:rPr>
          <w:rFonts w:ascii="Times New Roman" w:hAnsi="Times New Roman" w:cs="Times New Roman"/>
          <w:sz w:val="24"/>
          <w:szCs w:val="24"/>
          <w:u w:val="single"/>
        </w:rPr>
        <w:t xml:space="preserve">Участник№ </w:t>
      </w:r>
      <w:r w:rsidRPr="00E42629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E42629" w:rsidRDefault="00E42629" w:rsidP="00E4262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3828"/>
        <w:gridCol w:w="3544"/>
        <w:gridCol w:w="3969"/>
      </w:tblGrid>
      <w:tr w:rsidR="00E42629" w:rsidRPr="0049133D" w:rsidTr="0024625A">
        <w:tc>
          <w:tcPr>
            <w:tcW w:w="3828" w:type="dxa"/>
          </w:tcPr>
          <w:p w:rsidR="00E42629" w:rsidRPr="0049133D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544" w:type="dxa"/>
          </w:tcPr>
          <w:p w:rsidR="00E42629" w:rsidRPr="0049133D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  <w:tc>
          <w:tcPr>
            <w:tcW w:w="3969" w:type="dxa"/>
          </w:tcPr>
          <w:p w:rsidR="00E42629" w:rsidRPr="008D506B" w:rsidRDefault="00E42629" w:rsidP="002462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42629" w:rsidRPr="0049133D" w:rsidTr="0024625A">
        <w:tc>
          <w:tcPr>
            <w:tcW w:w="3828" w:type="dxa"/>
          </w:tcPr>
          <w:p w:rsidR="00E42629" w:rsidRPr="0049133D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544" w:type="dxa"/>
          </w:tcPr>
          <w:p w:rsidR="00E42629" w:rsidRPr="0049133D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</w:tcPr>
          <w:p w:rsidR="00E42629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42629" w:rsidRPr="0049133D" w:rsidTr="0024625A">
        <w:tc>
          <w:tcPr>
            <w:tcW w:w="3828" w:type="dxa"/>
          </w:tcPr>
          <w:p w:rsidR="00E42629" w:rsidRPr="0049133D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3544" w:type="dxa"/>
          </w:tcPr>
          <w:p w:rsidR="00E42629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  <w:p w:rsidR="00E42629" w:rsidRPr="0049133D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629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42629" w:rsidRPr="0049133D" w:rsidTr="0024625A">
        <w:tc>
          <w:tcPr>
            <w:tcW w:w="3828" w:type="dxa"/>
          </w:tcPr>
          <w:p w:rsidR="00E42629" w:rsidRPr="0049133D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544" w:type="dxa"/>
          </w:tcPr>
          <w:p w:rsidR="00E42629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  <w:p w:rsidR="00E42629" w:rsidRPr="0049133D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629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42629" w:rsidRPr="0049133D" w:rsidTr="0024625A">
        <w:tc>
          <w:tcPr>
            <w:tcW w:w="3828" w:type="dxa"/>
          </w:tcPr>
          <w:p w:rsidR="00E42629" w:rsidRPr="0049133D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544" w:type="dxa"/>
          </w:tcPr>
          <w:p w:rsidR="00E42629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  <w:p w:rsidR="00E42629" w:rsidRPr="0049133D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629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42629" w:rsidRPr="0049133D" w:rsidTr="0024625A">
        <w:tc>
          <w:tcPr>
            <w:tcW w:w="3828" w:type="dxa"/>
          </w:tcPr>
          <w:p w:rsidR="00E42629" w:rsidRPr="0049133D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аукционной комиссии</w:t>
            </w:r>
          </w:p>
        </w:tc>
        <w:tc>
          <w:tcPr>
            <w:tcW w:w="3544" w:type="dxa"/>
          </w:tcPr>
          <w:p w:rsidR="00E42629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  <w:p w:rsidR="00E42629" w:rsidRPr="0049133D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629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42629" w:rsidRPr="0049133D" w:rsidTr="0024625A">
        <w:tc>
          <w:tcPr>
            <w:tcW w:w="3828" w:type="dxa"/>
          </w:tcPr>
          <w:p w:rsidR="00E42629" w:rsidRPr="0049133D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544" w:type="dxa"/>
          </w:tcPr>
          <w:p w:rsidR="00E42629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  <w:p w:rsidR="00E42629" w:rsidRPr="0049133D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629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42629" w:rsidRPr="0049133D" w:rsidTr="0024625A">
        <w:tc>
          <w:tcPr>
            <w:tcW w:w="3828" w:type="dxa"/>
          </w:tcPr>
          <w:p w:rsidR="00E42629" w:rsidRPr="0049133D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544" w:type="dxa"/>
          </w:tcPr>
          <w:p w:rsidR="00E42629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  <w:p w:rsidR="00E42629" w:rsidRPr="0049133D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629" w:rsidRDefault="00E42629" w:rsidP="0024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2F0252" w:rsidRDefault="00547FAD" w:rsidP="00E42629">
      <w:pPr>
        <w:widowControl w:val="0"/>
        <w:autoSpaceDE w:val="0"/>
        <w:autoSpaceDN w:val="0"/>
        <w:adjustRightInd w:val="0"/>
        <w:spacing w:after="0" w:line="240" w:lineRule="auto"/>
        <w:ind w:right="-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AD">
        <w:rPr>
          <w:rFonts w:ascii="Times New Roman" w:hAnsi="Times New Roman" w:cs="Times New Roman"/>
          <w:sz w:val="24"/>
          <w:szCs w:val="24"/>
        </w:rPr>
        <w:t xml:space="preserve">Все максимальные предложения о цене договора, сделанные участниками аукциона в электронной форме и ранжированные по мере убывания: </w:t>
      </w:r>
    </w:p>
    <w:tbl>
      <w:tblPr>
        <w:tblW w:w="11341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6"/>
        <w:gridCol w:w="1988"/>
        <w:gridCol w:w="1559"/>
        <w:gridCol w:w="2552"/>
        <w:gridCol w:w="1843"/>
      </w:tblGrid>
      <w:tr w:rsidR="002F0252" w:rsidRPr="00547FAD" w:rsidTr="002F0252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2F0252" w:rsidP="0054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A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2F0252" w:rsidP="0054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A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2F0252" w:rsidP="0054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AD">
              <w:rPr>
                <w:rFonts w:ascii="Times New Roman" w:hAnsi="Times New Roman" w:cs="Times New Roman"/>
                <w:sz w:val="24"/>
                <w:szCs w:val="24"/>
              </w:rPr>
              <w:t>Дата и время 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2F0252" w:rsidP="0054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AD">
              <w:rPr>
                <w:rFonts w:ascii="Times New Roman" w:hAnsi="Times New Roman" w:cs="Times New Roman"/>
                <w:sz w:val="24"/>
                <w:szCs w:val="24"/>
              </w:rPr>
              <w:t>Сумма предложения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2F0252" w:rsidP="0054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AD">
              <w:rPr>
                <w:rFonts w:ascii="Times New Roman" w:hAnsi="Times New Roman" w:cs="Times New Roman"/>
                <w:sz w:val="24"/>
                <w:szCs w:val="24"/>
              </w:rPr>
              <w:t>Сумма предпоследнего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2F0252" w:rsidP="0054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AD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</w:tr>
      <w:tr w:rsidR="002F0252" w:rsidRPr="00547FAD" w:rsidTr="002F0252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2F0252" w:rsidP="0054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2F0252" w:rsidP="0054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AD">
              <w:rPr>
                <w:rFonts w:ascii="Times New Roman" w:hAnsi="Times New Roman" w:cs="Times New Roman"/>
                <w:sz w:val="24"/>
                <w:szCs w:val="24"/>
              </w:rPr>
              <w:t>Участник №2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2F0252" w:rsidP="002F0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14-03-2022 17:27:13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935803" w:rsidP="0054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42 837,</w:t>
            </w:r>
            <w:r w:rsidR="002F0252" w:rsidRPr="00547FA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F0252" w:rsidRPr="0054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935803" w:rsidP="0054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41 926,</w:t>
            </w:r>
            <w:r w:rsidR="002F0252" w:rsidRPr="00547F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2F0252" w:rsidP="0054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AD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2F0252" w:rsidRPr="00547FAD" w:rsidTr="002F0252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2F0252" w:rsidP="0054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2F0252" w:rsidP="0054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AD">
              <w:rPr>
                <w:rFonts w:ascii="Times New Roman" w:hAnsi="Times New Roman" w:cs="Times New Roman"/>
                <w:sz w:val="24"/>
                <w:szCs w:val="24"/>
              </w:rPr>
              <w:t>Участник №1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2F0252" w:rsidP="002F0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14-03-2022 17:26:44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2F0252" w:rsidP="00935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358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FAD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9358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7FAD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 w:rsidR="009358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935803" w:rsidP="0054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41 470, </w:t>
            </w:r>
            <w:r w:rsidR="002F0252" w:rsidRPr="00547F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52" w:rsidRPr="00547FAD" w:rsidRDefault="002F0252" w:rsidP="0054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A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</w:tbl>
    <w:p w:rsidR="00547FAD" w:rsidRDefault="00935803" w:rsidP="00E42629">
      <w:pPr>
        <w:widowControl w:val="0"/>
        <w:autoSpaceDE w:val="0"/>
        <w:autoSpaceDN w:val="0"/>
        <w:adjustRightInd w:val="0"/>
        <w:spacing w:after="0" w:line="240" w:lineRule="auto"/>
        <w:ind w:right="-56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803">
        <w:rPr>
          <w:rFonts w:ascii="Times New Roman" w:hAnsi="Times New Roman" w:cs="Times New Roman"/>
          <w:b/>
          <w:sz w:val="24"/>
          <w:szCs w:val="24"/>
        </w:rPr>
        <w:t>В результате подведения итогов электронного аукциона на право заключения договора на размещение НТО на территории города Нижнего Новгорода признать победителем процедуры ООО «Смарт НН», предложившее наиболее высокую стоимость лота 42837,76 рублей.</w:t>
      </w:r>
    </w:p>
    <w:p w:rsidR="00935803" w:rsidRPr="00935803" w:rsidRDefault="00935803" w:rsidP="009358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3C9" w:rsidRPr="00935803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935803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3685"/>
        <w:gridCol w:w="4567"/>
        <w:gridCol w:w="3089"/>
      </w:tblGrid>
      <w:tr w:rsidR="006946CC" w:rsidRPr="0049133D" w:rsidTr="00935803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</w:tr>
      <w:tr w:rsidR="006946CC" w:rsidRPr="0049133D" w:rsidTr="00935803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946CC" w:rsidRPr="0049133D" w:rsidTr="00935803">
        <w:tc>
          <w:tcPr>
            <w:tcW w:w="3685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  <w:p w:rsidR="00E42629" w:rsidRPr="00930C4E" w:rsidRDefault="00E42629" w:rsidP="00D60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</w:tr>
      <w:tr w:rsidR="006946CC" w:rsidRPr="0049133D" w:rsidTr="00935803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935803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935803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935803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935803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6CC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sectPr w:rsidR="006946CC" w:rsidSect="00197AD7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65E8"/>
    <w:multiLevelType w:val="hybridMultilevel"/>
    <w:tmpl w:val="C9E87440"/>
    <w:lvl w:ilvl="0" w:tplc="D79632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A7"/>
    <w:rsid w:val="000043B3"/>
    <w:rsid w:val="00013CFF"/>
    <w:rsid w:val="000E24C7"/>
    <w:rsid w:val="00197AD7"/>
    <w:rsid w:val="001B0792"/>
    <w:rsid w:val="001B67D0"/>
    <w:rsid w:val="001C6814"/>
    <w:rsid w:val="001E655F"/>
    <w:rsid w:val="002E0BE4"/>
    <w:rsid w:val="002F0252"/>
    <w:rsid w:val="002F2E1A"/>
    <w:rsid w:val="00303837"/>
    <w:rsid w:val="00383F6D"/>
    <w:rsid w:val="0038698C"/>
    <w:rsid w:val="003C669C"/>
    <w:rsid w:val="003F7133"/>
    <w:rsid w:val="00454B32"/>
    <w:rsid w:val="00471EB6"/>
    <w:rsid w:val="0049133D"/>
    <w:rsid w:val="00547FAD"/>
    <w:rsid w:val="00551047"/>
    <w:rsid w:val="005612A7"/>
    <w:rsid w:val="005A04F6"/>
    <w:rsid w:val="005C5AF2"/>
    <w:rsid w:val="0062433E"/>
    <w:rsid w:val="00691F9B"/>
    <w:rsid w:val="006946CC"/>
    <w:rsid w:val="007263C9"/>
    <w:rsid w:val="00730371"/>
    <w:rsid w:val="007B1D81"/>
    <w:rsid w:val="00806891"/>
    <w:rsid w:val="0084073A"/>
    <w:rsid w:val="0086590F"/>
    <w:rsid w:val="00874CFD"/>
    <w:rsid w:val="008810E0"/>
    <w:rsid w:val="008A344A"/>
    <w:rsid w:val="008A74AC"/>
    <w:rsid w:val="008D506B"/>
    <w:rsid w:val="008F13EF"/>
    <w:rsid w:val="009173C7"/>
    <w:rsid w:val="009268CE"/>
    <w:rsid w:val="00930C4E"/>
    <w:rsid w:val="00935803"/>
    <w:rsid w:val="00953F32"/>
    <w:rsid w:val="00A65ED4"/>
    <w:rsid w:val="00AC01A4"/>
    <w:rsid w:val="00B0292E"/>
    <w:rsid w:val="00B8629A"/>
    <w:rsid w:val="00D01D20"/>
    <w:rsid w:val="00D2076B"/>
    <w:rsid w:val="00D60CA3"/>
    <w:rsid w:val="00DE5B5A"/>
    <w:rsid w:val="00E05AF5"/>
    <w:rsid w:val="00E42629"/>
    <w:rsid w:val="00E62C69"/>
    <w:rsid w:val="00EC4D24"/>
    <w:rsid w:val="00F20060"/>
    <w:rsid w:val="00F82BD4"/>
    <w:rsid w:val="00F83AE3"/>
    <w:rsid w:val="00F84643"/>
    <w:rsid w:val="00FA601E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77B6"/>
  <w15:chartTrackingRefBased/>
  <w15:docId w15:val="{0DB6E4C0-C741-476A-A195-C12203A3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4F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51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Ирина Сергеевна</dc:creator>
  <cp:keywords/>
  <dc:description/>
  <cp:lastModifiedBy>Меркулова Ирина Сергеевна</cp:lastModifiedBy>
  <cp:revision>4</cp:revision>
  <cp:lastPrinted>2022-03-17T07:20:00Z</cp:lastPrinted>
  <dcterms:created xsi:type="dcterms:W3CDTF">2022-03-16T15:08:00Z</dcterms:created>
  <dcterms:modified xsi:type="dcterms:W3CDTF">2022-03-17T07:32:00Z</dcterms:modified>
</cp:coreProperties>
</file>